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432"/>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3"/>
        <w:gridCol w:w="1394"/>
        <w:gridCol w:w="6553"/>
        <w:gridCol w:w="5650"/>
      </w:tblGrid>
      <w:tr w:rsidR="00DF1243" w:rsidRPr="00FA57D1" w14:paraId="72E3E84C" w14:textId="77777777" w:rsidTr="00DF1243">
        <w:trPr>
          <w:trHeight w:val="821"/>
        </w:trPr>
        <w:tc>
          <w:tcPr>
            <w:tcW w:w="324" w:type="pct"/>
            <w:tcBorders>
              <w:bottom w:val="single" w:sz="12" w:space="0" w:color="auto"/>
            </w:tcBorders>
            <w:shd w:val="clear" w:color="auto" w:fill="DBE5F1"/>
            <w:vAlign w:val="center"/>
          </w:tcPr>
          <w:p w14:paraId="33F4558D" w14:textId="77777777" w:rsidR="00DF1243" w:rsidRPr="00FA57D1" w:rsidRDefault="00DF1243" w:rsidP="006C235D">
            <w:pPr>
              <w:jc w:val="center"/>
              <w:rPr>
                <w:rFonts w:ascii="Verdana" w:hAnsi="Verdana"/>
                <w:b/>
                <w:sz w:val="18"/>
                <w:szCs w:val="18"/>
              </w:rPr>
            </w:pPr>
            <w:r w:rsidRPr="00FA57D1">
              <w:rPr>
                <w:rFonts w:ascii="Verdana" w:hAnsi="Verdana"/>
                <w:b/>
                <w:sz w:val="18"/>
                <w:szCs w:val="18"/>
              </w:rPr>
              <w:t>Código</w:t>
            </w:r>
          </w:p>
        </w:tc>
        <w:tc>
          <w:tcPr>
            <w:tcW w:w="479" w:type="pct"/>
            <w:tcBorders>
              <w:bottom w:val="single" w:sz="12" w:space="0" w:color="auto"/>
            </w:tcBorders>
            <w:shd w:val="clear" w:color="auto" w:fill="DBE5F1"/>
            <w:vAlign w:val="center"/>
          </w:tcPr>
          <w:p w14:paraId="3F82D64B" w14:textId="77777777" w:rsidR="00DF1243" w:rsidRPr="00FA57D1" w:rsidRDefault="00DF1243" w:rsidP="006C235D">
            <w:pPr>
              <w:jc w:val="center"/>
              <w:rPr>
                <w:rFonts w:ascii="Verdana" w:hAnsi="Verdana"/>
                <w:b/>
                <w:sz w:val="18"/>
                <w:szCs w:val="18"/>
              </w:rPr>
            </w:pPr>
            <w:r w:rsidRPr="00FA57D1">
              <w:rPr>
                <w:rFonts w:ascii="Verdana" w:hAnsi="Verdana"/>
                <w:b/>
                <w:sz w:val="18"/>
                <w:szCs w:val="18"/>
              </w:rPr>
              <w:t>Directrices 2.ª renovación</w:t>
            </w:r>
          </w:p>
        </w:tc>
        <w:tc>
          <w:tcPr>
            <w:tcW w:w="2253" w:type="pct"/>
            <w:tcBorders>
              <w:bottom w:val="single" w:sz="12" w:space="0" w:color="auto"/>
            </w:tcBorders>
            <w:shd w:val="clear" w:color="auto" w:fill="DBE5F1"/>
            <w:vAlign w:val="center"/>
          </w:tcPr>
          <w:p w14:paraId="1963CD72" w14:textId="77777777" w:rsidR="00DF1243" w:rsidRPr="00FA57D1" w:rsidRDefault="00DF1243" w:rsidP="00FA57D1">
            <w:pPr>
              <w:jc w:val="center"/>
              <w:rPr>
                <w:rFonts w:ascii="Verdana" w:hAnsi="Verdana"/>
                <w:b/>
                <w:sz w:val="18"/>
                <w:szCs w:val="18"/>
              </w:rPr>
            </w:pPr>
            <w:r w:rsidRPr="00FA57D1">
              <w:rPr>
                <w:rFonts w:ascii="Verdana" w:hAnsi="Verdana"/>
                <w:b/>
                <w:sz w:val="18"/>
                <w:szCs w:val="18"/>
              </w:rPr>
              <w:t>Evidencias</w:t>
            </w:r>
          </w:p>
        </w:tc>
        <w:tc>
          <w:tcPr>
            <w:tcW w:w="1943" w:type="pct"/>
            <w:tcBorders>
              <w:bottom w:val="single" w:sz="12" w:space="0" w:color="auto"/>
            </w:tcBorders>
            <w:shd w:val="clear" w:color="auto" w:fill="DBE5F1"/>
            <w:vAlign w:val="center"/>
          </w:tcPr>
          <w:p w14:paraId="24CD4BDB" w14:textId="77777777" w:rsidR="00DF1243" w:rsidRPr="00FA57D1" w:rsidRDefault="00DF1243" w:rsidP="00FA57D1">
            <w:pPr>
              <w:jc w:val="center"/>
              <w:rPr>
                <w:rFonts w:ascii="Verdana" w:hAnsi="Verdana"/>
                <w:b/>
                <w:iCs/>
                <w:sz w:val="18"/>
                <w:szCs w:val="18"/>
              </w:rPr>
            </w:pPr>
            <w:r w:rsidRPr="00FA57D1">
              <w:rPr>
                <w:rFonts w:ascii="Verdana" w:hAnsi="Verdana"/>
                <w:b/>
                <w:iCs/>
                <w:sz w:val="18"/>
                <w:szCs w:val="18"/>
              </w:rPr>
              <w:t xml:space="preserve">Denominación de la evidencia </w:t>
            </w:r>
            <w:r w:rsidR="00FA57D1">
              <w:rPr>
                <w:rFonts w:ascii="Verdana" w:hAnsi="Verdana"/>
                <w:b/>
                <w:iCs/>
                <w:sz w:val="18"/>
                <w:szCs w:val="18"/>
              </w:rPr>
              <w:t>presentada</w:t>
            </w:r>
          </w:p>
        </w:tc>
      </w:tr>
      <w:tr w:rsidR="00DF1243" w:rsidRPr="00FA57D1" w14:paraId="6D3C2C75" w14:textId="77777777" w:rsidTr="00DF1243">
        <w:trPr>
          <w:trHeight w:val="254"/>
        </w:trPr>
        <w:tc>
          <w:tcPr>
            <w:tcW w:w="324" w:type="pct"/>
            <w:shd w:val="clear" w:color="auto" w:fill="auto"/>
            <w:vAlign w:val="center"/>
          </w:tcPr>
          <w:p w14:paraId="2C53A059" w14:textId="77777777" w:rsidR="00DF1243" w:rsidRPr="00FA57D1" w:rsidRDefault="00DF1243" w:rsidP="006C235D">
            <w:pPr>
              <w:jc w:val="center"/>
              <w:rPr>
                <w:rFonts w:ascii="Verdana" w:hAnsi="Verdana"/>
                <w:sz w:val="18"/>
                <w:szCs w:val="18"/>
              </w:rPr>
            </w:pPr>
            <w:r w:rsidRPr="00FA57D1">
              <w:rPr>
                <w:rFonts w:ascii="Verdana" w:hAnsi="Verdana"/>
                <w:sz w:val="18"/>
                <w:szCs w:val="18"/>
              </w:rPr>
              <w:t>E0</w:t>
            </w:r>
          </w:p>
        </w:tc>
        <w:tc>
          <w:tcPr>
            <w:tcW w:w="479" w:type="pct"/>
            <w:shd w:val="clear" w:color="auto" w:fill="auto"/>
            <w:vAlign w:val="center"/>
          </w:tcPr>
          <w:p w14:paraId="1F3B502C" w14:textId="77777777" w:rsidR="00DF1243" w:rsidRPr="00FA57D1" w:rsidRDefault="00DF1243" w:rsidP="006C235D">
            <w:pPr>
              <w:jc w:val="center"/>
              <w:rPr>
                <w:rFonts w:ascii="Verdana" w:hAnsi="Verdana"/>
                <w:sz w:val="18"/>
                <w:szCs w:val="18"/>
              </w:rPr>
            </w:pPr>
            <w:r w:rsidRPr="00FA57D1">
              <w:rPr>
                <w:rFonts w:ascii="Verdana" w:hAnsi="Verdana"/>
                <w:sz w:val="18"/>
                <w:szCs w:val="18"/>
              </w:rPr>
              <w:t>Global</w:t>
            </w:r>
          </w:p>
        </w:tc>
        <w:tc>
          <w:tcPr>
            <w:tcW w:w="2253" w:type="pct"/>
            <w:shd w:val="clear" w:color="auto" w:fill="auto"/>
            <w:vAlign w:val="center"/>
          </w:tcPr>
          <w:p w14:paraId="417F79A8" w14:textId="77777777" w:rsidR="00DF1243" w:rsidRPr="00FA57D1" w:rsidRDefault="00DF1243" w:rsidP="00FA57D1">
            <w:pPr>
              <w:jc w:val="both"/>
              <w:rPr>
                <w:rFonts w:ascii="Verdana" w:hAnsi="Verdana"/>
                <w:sz w:val="18"/>
                <w:szCs w:val="18"/>
              </w:rPr>
            </w:pPr>
            <w:r w:rsidRPr="00FA57D1">
              <w:rPr>
                <w:rFonts w:ascii="Verdana" w:hAnsi="Verdana"/>
                <w:sz w:val="18"/>
                <w:szCs w:val="18"/>
              </w:rPr>
              <w:t>Documento que explique el grado de ejecución del Plan de mejoras.</w:t>
            </w:r>
          </w:p>
        </w:tc>
        <w:tc>
          <w:tcPr>
            <w:tcW w:w="1943" w:type="pct"/>
            <w:vAlign w:val="center"/>
          </w:tcPr>
          <w:p w14:paraId="526AFB6B" w14:textId="77777777" w:rsidR="00DF1243" w:rsidRPr="00FA57D1" w:rsidRDefault="00DF1243" w:rsidP="00FA57D1">
            <w:pPr>
              <w:jc w:val="both"/>
              <w:rPr>
                <w:rFonts w:ascii="Verdana" w:hAnsi="Verdana"/>
                <w:bCs/>
                <w:iCs/>
                <w:sz w:val="18"/>
                <w:szCs w:val="18"/>
              </w:rPr>
            </w:pPr>
          </w:p>
        </w:tc>
      </w:tr>
      <w:tr w:rsidR="00DF1243" w:rsidRPr="00FA57D1" w14:paraId="5495ADEF" w14:textId="77777777" w:rsidTr="00DF1243">
        <w:trPr>
          <w:trHeight w:val="527"/>
        </w:trPr>
        <w:tc>
          <w:tcPr>
            <w:tcW w:w="324" w:type="pct"/>
            <w:shd w:val="clear" w:color="auto" w:fill="auto"/>
            <w:vAlign w:val="center"/>
          </w:tcPr>
          <w:p w14:paraId="3882769F" w14:textId="77777777" w:rsidR="00DF1243" w:rsidRPr="00FA57D1" w:rsidRDefault="00DF1243" w:rsidP="006C235D">
            <w:pPr>
              <w:jc w:val="center"/>
              <w:rPr>
                <w:rFonts w:ascii="Verdana" w:hAnsi="Verdana"/>
                <w:sz w:val="18"/>
                <w:szCs w:val="18"/>
              </w:rPr>
            </w:pPr>
            <w:r w:rsidRPr="00FA57D1">
              <w:rPr>
                <w:rFonts w:ascii="Verdana" w:hAnsi="Verdana"/>
                <w:sz w:val="18"/>
                <w:szCs w:val="18"/>
              </w:rPr>
              <w:t>E1</w:t>
            </w:r>
          </w:p>
        </w:tc>
        <w:tc>
          <w:tcPr>
            <w:tcW w:w="479" w:type="pct"/>
            <w:shd w:val="clear" w:color="auto" w:fill="auto"/>
            <w:vAlign w:val="center"/>
          </w:tcPr>
          <w:p w14:paraId="000D7DD1" w14:textId="77777777" w:rsidR="00DF1243" w:rsidRPr="00FA57D1" w:rsidRDefault="00DF1243" w:rsidP="006C235D">
            <w:pPr>
              <w:jc w:val="center"/>
              <w:rPr>
                <w:rFonts w:ascii="Verdana" w:hAnsi="Verdana"/>
                <w:sz w:val="18"/>
                <w:szCs w:val="18"/>
              </w:rPr>
            </w:pPr>
            <w:r w:rsidRPr="00FA57D1">
              <w:rPr>
                <w:rFonts w:ascii="Verdana" w:hAnsi="Verdana"/>
                <w:sz w:val="18"/>
                <w:szCs w:val="18"/>
              </w:rPr>
              <w:t>7.2</w:t>
            </w:r>
          </w:p>
        </w:tc>
        <w:tc>
          <w:tcPr>
            <w:tcW w:w="2253" w:type="pct"/>
            <w:shd w:val="clear" w:color="auto" w:fill="auto"/>
            <w:vAlign w:val="center"/>
          </w:tcPr>
          <w:p w14:paraId="20A07C6A" w14:textId="77777777" w:rsidR="00DF1243" w:rsidRPr="00FA57D1" w:rsidRDefault="00DF1243" w:rsidP="00FA57D1">
            <w:pPr>
              <w:jc w:val="both"/>
              <w:rPr>
                <w:rFonts w:ascii="Verdana" w:hAnsi="Verdana"/>
                <w:sz w:val="18"/>
                <w:szCs w:val="18"/>
              </w:rPr>
            </w:pPr>
            <w:r w:rsidRPr="00FA57D1">
              <w:rPr>
                <w:rFonts w:ascii="Verdana" w:hAnsi="Verdana"/>
                <w:sz w:val="18"/>
                <w:szCs w:val="18"/>
              </w:rPr>
              <w:t>Informes o documentos donde se recojan las conclusiones de los procedimientos de consulta internos y externos para valorar la relevancia y actualización del perfil de egreso real de los estudiantes del título.</w:t>
            </w:r>
          </w:p>
        </w:tc>
        <w:tc>
          <w:tcPr>
            <w:tcW w:w="1943" w:type="pct"/>
            <w:vAlign w:val="center"/>
          </w:tcPr>
          <w:p w14:paraId="47D1BEE8" w14:textId="186A116D" w:rsidR="00DF1243" w:rsidRPr="00FA57D1" w:rsidRDefault="00DF1243" w:rsidP="00FA57D1">
            <w:pPr>
              <w:jc w:val="both"/>
              <w:rPr>
                <w:rFonts w:ascii="Verdana" w:hAnsi="Verdana"/>
                <w:bCs/>
                <w:iCs/>
                <w:sz w:val="18"/>
                <w:szCs w:val="18"/>
              </w:rPr>
            </w:pPr>
            <w:r w:rsidRPr="00DF1243">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E1</w:t>
            </w:r>
            <w:r w:rsidRPr="00FA57D1">
              <w:rPr>
                <w:rFonts w:ascii="Verdana" w:eastAsia="Calibri" w:hAnsi="Verdana" w:cs="Verdana"/>
                <w:color w:val="000000"/>
                <w:sz w:val="18"/>
                <w:szCs w:val="18"/>
                <w:lang w:eastAsia="es-ES"/>
              </w:rPr>
              <w:t>: Cuestionario a egresados sobre inserción laboral (</w:t>
            </w:r>
            <w:hyperlink r:id="rId7" w:tgtFrame="_blank" w:history="1">
              <w:r w:rsidRPr="009463B0">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77829381" w14:textId="77777777" w:rsidTr="00DF1243">
        <w:trPr>
          <w:trHeight w:val="707"/>
        </w:trPr>
        <w:tc>
          <w:tcPr>
            <w:tcW w:w="324" w:type="pct"/>
            <w:shd w:val="clear" w:color="auto" w:fill="auto"/>
            <w:vAlign w:val="center"/>
          </w:tcPr>
          <w:p w14:paraId="0D3E99FF" w14:textId="77777777" w:rsidR="00DF1243" w:rsidRPr="00FA57D1" w:rsidRDefault="00DF1243" w:rsidP="006C235D">
            <w:pPr>
              <w:jc w:val="center"/>
              <w:rPr>
                <w:rFonts w:ascii="Verdana" w:hAnsi="Verdana"/>
                <w:sz w:val="18"/>
                <w:szCs w:val="18"/>
              </w:rPr>
            </w:pPr>
            <w:r w:rsidRPr="00FA57D1">
              <w:rPr>
                <w:rFonts w:ascii="Verdana" w:hAnsi="Verdana"/>
                <w:sz w:val="18"/>
                <w:szCs w:val="18"/>
              </w:rPr>
              <w:t>E2</w:t>
            </w:r>
          </w:p>
        </w:tc>
        <w:tc>
          <w:tcPr>
            <w:tcW w:w="479" w:type="pct"/>
            <w:shd w:val="clear" w:color="auto" w:fill="auto"/>
            <w:vAlign w:val="center"/>
          </w:tcPr>
          <w:p w14:paraId="35A67BE4" w14:textId="77777777" w:rsidR="00DF1243" w:rsidRPr="00FA57D1" w:rsidRDefault="00DF1243" w:rsidP="006C235D">
            <w:pPr>
              <w:jc w:val="center"/>
              <w:rPr>
                <w:rFonts w:ascii="Verdana" w:hAnsi="Verdana"/>
                <w:sz w:val="18"/>
                <w:szCs w:val="18"/>
              </w:rPr>
            </w:pPr>
            <w:r w:rsidRPr="00FA57D1">
              <w:rPr>
                <w:rFonts w:ascii="Verdana" w:hAnsi="Verdana"/>
                <w:sz w:val="18"/>
                <w:szCs w:val="18"/>
              </w:rPr>
              <w:t>1.3</w:t>
            </w:r>
          </w:p>
        </w:tc>
        <w:tc>
          <w:tcPr>
            <w:tcW w:w="2253" w:type="pct"/>
            <w:shd w:val="clear" w:color="auto" w:fill="auto"/>
            <w:vAlign w:val="center"/>
          </w:tcPr>
          <w:p w14:paraId="4EEBB2C4" w14:textId="77777777" w:rsidR="00DF1243" w:rsidRPr="00FA57D1" w:rsidRDefault="00DF1243" w:rsidP="00FA57D1">
            <w:pPr>
              <w:jc w:val="both"/>
              <w:rPr>
                <w:rFonts w:ascii="Verdana" w:hAnsi="Verdana"/>
                <w:sz w:val="18"/>
                <w:szCs w:val="18"/>
              </w:rPr>
            </w:pPr>
            <w:r w:rsidRPr="00FA57D1">
              <w:rPr>
                <w:rFonts w:ascii="Verdana" w:hAnsi="Verdana"/>
                <w:sz w:val="18"/>
                <w:szCs w:val="18"/>
              </w:rPr>
              <w:t>Documentación o informes que recojan los mecanismos, acuerdos y conclusiones de la coordinación entre materias, asignaturas o equivalentes, tanto de los aspectos globales, teóricos y prácticos.</w:t>
            </w:r>
          </w:p>
        </w:tc>
        <w:tc>
          <w:tcPr>
            <w:tcW w:w="1943" w:type="pct"/>
            <w:vAlign w:val="center"/>
          </w:tcPr>
          <w:p w14:paraId="4335FA58" w14:textId="4CBDB638"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E2a</w:t>
            </w:r>
            <w:r w:rsidRPr="00DF1243">
              <w:rPr>
                <w:rFonts w:ascii="Verdana" w:eastAsia="Calibri" w:hAnsi="Verdana" w:cs="Verdana"/>
                <w:color w:val="000000"/>
                <w:sz w:val="18"/>
                <w:szCs w:val="18"/>
                <w:lang w:eastAsia="es-ES"/>
              </w:rPr>
              <w:t>: Mapa de conexiones entre asignaturas (</w:t>
            </w:r>
            <w:hyperlink r:id="rId8" w:tgtFrame="_blank" w:history="1">
              <w:r w:rsidRPr="009463B0">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08D1E674" w14:textId="25FFEF80" w:rsidR="00DF1243" w:rsidRPr="00FA57D1" w:rsidRDefault="00DF1243" w:rsidP="00FA57D1">
            <w:pPr>
              <w:jc w:val="both"/>
              <w:rPr>
                <w:rFonts w:ascii="Verdana" w:hAnsi="Verdana"/>
                <w:bCs/>
                <w:iCs/>
                <w:sz w:val="18"/>
                <w:szCs w:val="18"/>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E2b</w:t>
            </w:r>
            <w:r w:rsidRPr="00FA57D1">
              <w:rPr>
                <w:rFonts w:ascii="Verdana" w:eastAsia="Calibri" w:hAnsi="Verdana" w:cs="Verdana"/>
                <w:color w:val="000000"/>
                <w:sz w:val="18"/>
                <w:szCs w:val="18"/>
                <w:lang w:eastAsia="es-ES"/>
              </w:rPr>
              <w:t>: Modelo de plan docente comentado (</w:t>
            </w:r>
            <w:hyperlink r:id="rId9" w:history="1">
              <w:r w:rsidRPr="009463B0">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7A439598" w14:textId="77777777" w:rsidTr="00DF1243">
        <w:trPr>
          <w:trHeight w:val="255"/>
        </w:trPr>
        <w:tc>
          <w:tcPr>
            <w:tcW w:w="324" w:type="pct"/>
            <w:tcBorders>
              <w:bottom w:val="single" w:sz="12" w:space="0" w:color="auto"/>
            </w:tcBorders>
            <w:vAlign w:val="center"/>
          </w:tcPr>
          <w:p w14:paraId="6761B1E0" w14:textId="77777777" w:rsidR="00DF1243" w:rsidRPr="00FA57D1" w:rsidRDefault="00DF1243" w:rsidP="006C235D">
            <w:pPr>
              <w:jc w:val="center"/>
              <w:rPr>
                <w:rFonts w:ascii="Verdana" w:hAnsi="Verdana"/>
                <w:sz w:val="18"/>
                <w:szCs w:val="18"/>
              </w:rPr>
            </w:pPr>
            <w:r w:rsidRPr="00FA57D1">
              <w:rPr>
                <w:rFonts w:ascii="Verdana" w:hAnsi="Verdana"/>
                <w:sz w:val="18"/>
                <w:szCs w:val="18"/>
              </w:rPr>
              <w:t>E3</w:t>
            </w:r>
          </w:p>
        </w:tc>
        <w:tc>
          <w:tcPr>
            <w:tcW w:w="479" w:type="pct"/>
            <w:tcBorders>
              <w:bottom w:val="single" w:sz="12" w:space="0" w:color="auto"/>
            </w:tcBorders>
            <w:vAlign w:val="center"/>
          </w:tcPr>
          <w:p w14:paraId="29F1BB83" w14:textId="77777777" w:rsidR="00DF1243" w:rsidRPr="00FA57D1" w:rsidRDefault="00DF1243" w:rsidP="006C235D">
            <w:pPr>
              <w:jc w:val="center"/>
              <w:rPr>
                <w:rFonts w:ascii="Verdana" w:hAnsi="Verdana"/>
                <w:sz w:val="18"/>
                <w:szCs w:val="18"/>
              </w:rPr>
            </w:pPr>
            <w:r w:rsidRPr="00FA57D1">
              <w:rPr>
                <w:rFonts w:ascii="Verdana" w:hAnsi="Verdana"/>
                <w:sz w:val="18"/>
                <w:szCs w:val="18"/>
              </w:rPr>
              <w:t>1.4</w:t>
            </w:r>
          </w:p>
        </w:tc>
        <w:tc>
          <w:tcPr>
            <w:tcW w:w="2253" w:type="pct"/>
            <w:tcBorders>
              <w:bottom w:val="single" w:sz="12" w:space="0" w:color="auto"/>
            </w:tcBorders>
            <w:shd w:val="clear" w:color="auto" w:fill="auto"/>
            <w:vAlign w:val="center"/>
          </w:tcPr>
          <w:p w14:paraId="39B361F6" w14:textId="77777777" w:rsidR="00DF1243" w:rsidRPr="00FA57D1" w:rsidRDefault="00DF1243" w:rsidP="00FA57D1">
            <w:pPr>
              <w:jc w:val="both"/>
              <w:rPr>
                <w:rFonts w:ascii="Verdana" w:hAnsi="Verdana"/>
                <w:sz w:val="18"/>
                <w:szCs w:val="18"/>
              </w:rPr>
            </w:pPr>
            <w:r w:rsidRPr="00FA57D1">
              <w:rPr>
                <w:rFonts w:ascii="Verdana" w:hAnsi="Verdana"/>
                <w:sz w:val="18"/>
                <w:szCs w:val="18"/>
              </w:rPr>
              <w:t>Criterios de admisión aplicables por el título y resultados de su aplicación.</w:t>
            </w:r>
          </w:p>
        </w:tc>
        <w:tc>
          <w:tcPr>
            <w:tcW w:w="1943" w:type="pct"/>
            <w:tcBorders>
              <w:bottom w:val="single" w:sz="12" w:space="0" w:color="auto"/>
            </w:tcBorders>
            <w:vAlign w:val="center"/>
          </w:tcPr>
          <w:p w14:paraId="31C1FE3F" w14:textId="403B0975" w:rsidR="00DF1243" w:rsidRPr="00FA57D1" w:rsidRDefault="00DF1243" w:rsidP="00FA57D1">
            <w:pPr>
              <w:jc w:val="both"/>
              <w:rPr>
                <w:rFonts w:ascii="Verdana" w:hAnsi="Verdana"/>
                <w:bCs/>
                <w:iCs/>
                <w:sz w:val="18"/>
                <w:szCs w:val="18"/>
              </w:rPr>
            </w:pPr>
            <w:r w:rsidRPr="00DF1243">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E3</w:t>
            </w:r>
            <w:r w:rsidRPr="00FA57D1">
              <w:rPr>
                <w:rFonts w:ascii="Verdana" w:eastAsia="Calibri" w:hAnsi="Verdana" w:cs="Verdana"/>
                <w:color w:val="000000"/>
                <w:sz w:val="18"/>
                <w:szCs w:val="18"/>
                <w:lang w:eastAsia="es-ES"/>
              </w:rPr>
              <w:t>: Perfil de ingreso recomendado para el grado (</w:t>
            </w:r>
            <w:hyperlink r:id="rId10" w:history="1">
              <w:r w:rsidRPr="009463B0">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39859D93" w14:textId="77777777" w:rsidTr="00DF1243">
        <w:trPr>
          <w:trHeight w:val="814"/>
        </w:trPr>
        <w:tc>
          <w:tcPr>
            <w:tcW w:w="324" w:type="pct"/>
            <w:tcBorders>
              <w:bottom w:val="single" w:sz="12" w:space="0" w:color="auto"/>
            </w:tcBorders>
            <w:vAlign w:val="center"/>
          </w:tcPr>
          <w:p w14:paraId="0DCED8D7" w14:textId="77777777" w:rsidR="00DF1243" w:rsidRPr="00FA57D1" w:rsidRDefault="00DF1243" w:rsidP="006C235D">
            <w:pPr>
              <w:jc w:val="center"/>
              <w:rPr>
                <w:rFonts w:ascii="Verdana" w:hAnsi="Verdana"/>
                <w:sz w:val="18"/>
                <w:szCs w:val="18"/>
              </w:rPr>
            </w:pPr>
            <w:r w:rsidRPr="00FA57D1">
              <w:rPr>
                <w:rFonts w:ascii="Verdana" w:hAnsi="Verdana"/>
                <w:sz w:val="18"/>
                <w:szCs w:val="18"/>
              </w:rPr>
              <w:t>E4</w:t>
            </w:r>
          </w:p>
        </w:tc>
        <w:tc>
          <w:tcPr>
            <w:tcW w:w="479" w:type="pct"/>
            <w:tcBorders>
              <w:bottom w:val="single" w:sz="12" w:space="0" w:color="auto"/>
            </w:tcBorders>
            <w:vAlign w:val="center"/>
          </w:tcPr>
          <w:p w14:paraId="536163E1" w14:textId="77777777" w:rsidR="00DF1243" w:rsidRPr="00FA57D1" w:rsidRDefault="00DF1243" w:rsidP="006C235D">
            <w:pPr>
              <w:jc w:val="center"/>
              <w:rPr>
                <w:rFonts w:ascii="Verdana" w:hAnsi="Verdana"/>
                <w:sz w:val="18"/>
                <w:szCs w:val="18"/>
              </w:rPr>
            </w:pPr>
            <w:r w:rsidRPr="00FA57D1">
              <w:rPr>
                <w:rFonts w:ascii="Verdana" w:hAnsi="Verdana"/>
                <w:sz w:val="18"/>
                <w:szCs w:val="18"/>
              </w:rPr>
              <w:t>1.5</w:t>
            </w:r>
          </w:p>
        </w:tc>
        <w:tc>
          <w:tcPr>
            <w:tcW w:w="2253" w:type="pct"/>
            <w:tcBorders>
              <w:bottom w:val="single" w:sz="12" w:space="0" w:color="auto"/>
            </w:tcBorders>
            <w:shd w:val="clear" w:color="auto" w:fill="auto"/>
            <w:vAlign w:val="center"/>
          </w:tcPr>
          <w:p w14:paraId="5A419C48" w14:textId="77777777" w:rsidR="00DF1243" w:rsidRPr="00FA57D1" w:rsidRDefault="00DF1243" w:rsidP="00FA57D1">
            <w:pPr>
              <w:jc w:val="both"/>
              <w:rPr>
                <w:rFonts w:ascii="Verdana" w:hAnsi="Verdana"/>
                <w:b/>
                <w:iCs/>
                <w:color w:val="1F497D"/>
                <w:sz w:val="18"/>
                <w:szCs w:val="18"/>
              </w:rPr>
            </w:pPr>
            <w:r w:rsidRPr="00FA57D1">
              <w:rPr>
                <w:rFonts w:ascii="Verdana" w:hAnsi="Verdana"/>
                <w:sz w:val="18"/>
                <w:szCs w:val="18"/>
              </w:rPr>
              <w:t>Listado de estudiantes que han obtenido reconocimiento de créditos por otros títulos universitarios, experiencia laboral, títulos propios, enseñanzas superiores no universitarias. El panel de visita podrá elegir una serie de resoluciones o informes favorables para valorar la adecuación de los reconocimientos efectuados.</w:t>
            </w:r>
          </w:p>
        </w:tc>
        <w:tc>
          <w:tcPr>
            <w:tcW w:w="1943" w:type="pct"/>
            <w:tcBorders>
              <w:bottom w:val="single" w:sz="12" w:space="0" w:color="auto"/>
            </w:tcBorders>
            <w:vAlign w:val="center"/>
          </w:tcPr>
          <w:p w14:paraId="2215656D" w14:textId="72B92D28"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 xml:space="preserve">E4a: </w:t>
            </w:r>
            <w:r w:rsidRPr="00DF1243">
              <w:rPr>
                <w:rFonts w:ascii="Verdana" w:eastAsia="Calibri" w:hAnsi="Verdana" w:cs="Verdana"/>
                <w:color w:val="000000"/>
                <w:sz w:val="18"/>
                <w:szCs w:val="18"/>
                <w:lang w:eastAsia="es-ES"/>
              </w:rPr>
              <w:t>Normativas aplicables al reconocimiento de créditos y permanencia de los alumnos en la UEX (</w:t>
            </w:r>
            <w:hyperlink r:id="rId11" w:history="1">
              <w:r w:rsidRPr="009463B0">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29E0D653" w14:textId="676B4DB1"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E4b</w:t>
            </w:r>
            <w:r w:rsidRPr="00DF1243">
              <w:rPr>
                <w:rFonts w:ascii="Verdana" w:eastAsia="Calibri" w:hAnsi="Verdana" w:cs="Verdana"/>
                <w:color w:val="000000"/>
                <w:sz w:val="18"/>
                <w:szCs w:val="18"/>
                <w:lang w:eastAsia="es-ES"/>
              </w:rPr>
              <w:t>: Listado de convalidaciones del grado en Filología Hispánica (</w:t>
            </w:r>
            <w:hyperlink r:id="rId12" w:history="1">
              <w:r w:rsidRPr="009463B0">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318AEBD2" w14:textId="1EEBF0D3" w:rsidR="00DF1243" w:rsidRPr="00FA57D1" w:rsidRDefault="00DF1243" w:rsidP="00FA57D1">
            <w:pPr>
              <w:jc w:val="both"/>
              <w:rPr>
                <w:rFonts w:ascii="Verdana" w:hAnsi="Verdana"/>
                <w:bCs/>
                <w:iCs/>
                <w:sz w:val="18"/>
                <w:szCs w:val="18"/>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E4c</w:t>
            </w:r>
            <w:r w:rsidRPr="00FA57D1">
              <w:rPr>
                <w:rFonts w:ascii="Verdana" w:eastAsia="Calibri" w:hAnsi="Verdana" w:cs="Verdana"/>
                <w:color w:val="000000"/>
                <w:sz w:val="18"/>
                <w:szCs w:val="18"/>
                <w:lang w:eastAsia="es-ES"/>
              </w:rPr>
              <w:t>: Reunión de 10-3-2021 de la comisión de calidad del grado para valorar una solicitud de traslado de expediente (</w:t>
            </w:r>
            <w:hyperlink r:id="rId13" w:history="1">
              <w:r w:rsidRPr="009463B0">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1EB3C466" w14:textId="77777777" w:rsidTr="00DF1243">
        <w:trPr>
          <w:trHeight w:val="1539"/>
        </w:trPr>
        <w:tc>
          <w:tcPr>
            <w:tcW w:w="324" w:type="pct"/>
            <w:tcBorders>
              <w:bottom w:val="single" w:sz="12" w:space="0" w:color="auto"/>
            </w:tcBorders>
            <w:shd w:val="clear" w:color="auto" w:fill="auto"/>
            <w:vAlign w:val="center"/>
          </w:tcPr>
          <w:p w14:paraId="55FAD26A" w14:textId="77777777" w:rsidR="00DF1243" w:rsidRPr="00FA57D1" w:rsidRDefault="00DF1243" w:rsidP="006C235D">
            <w:pPr>
              <w:jc w:val="center"/>
              <w:rPr>
                <w:rFonts w:ascii="Verdana" w:hAnsi="Verdana"/>
                <w:sz w:val="18"/>
                <w:szCs w:val="18"/>
              </w:rPr>
            </w:pPr>
            <w:r w:rsidRPr="00FA57D1">
              <w:rPr>
                <w:rFonts w:ascii="Verdana" w:hAnsi="Verdana"/>
                <w:sz w:val="18"/>
                <w:szCs w:val="18"/>
              </w:rPr>
              <w:t>E5</w:t>
            </w:r>
          </w:p>
        </w:tc>
        <w:tc>
          <w:tcPr>
            <w:tcW w:w="479" w:type="pct"/>
            <w:tcBorders>
              <w:bottom w:val="single" w:sz="12" w:space="0" w:color="auto"/>
            </w:tcBorders>
            <w:shd w:val="clear" w:color="auto" w:fill="auto"/>
            <w:vAlign w:val="center"/>
          </w:tcPr>
          <w:p w14:paraId="12670753" w14:textId="77777777" w:rsidR="00DF1243" w:rsidRPr="00FA57D1" w:rsidRDefault="00DF1243" w:rsidP="006C235D">
            <w:pPr>
              <w:jc w:val="center"/>
              <w:rPr>
                <w:rFonts w:ascii="Verdana" w:hAnsi="Verdana"/>
                <w:sz w:val="18"/>
                <w:szCs w:val="18"/>
              </w:rPr>
            </w:pPr>
          </w:p>
          <w:p w14:paraId="1590B453" w14:textId="77777777" w:rsidR="00DF1243" w:rsidRPr="00FA57D1" w:rsidRDefault="00DF1243" w:rsidP="006C235D">
            <w:pPr>
              <w:jc w:val="center"/>
              <w:rPr>
                <w:rFonts w:ascii="Verdana" w:hAnsi="Verdana"/>
                <w:sz w:val="18"/>
                <w:szCs w:val="18"/>
              </w:rPr>
            </w:pPr>
            <w:r w:rsidRPr="00FA57D1">
              <w:rPr>
                <w:rFonts w:ascii="Verdana" w:hAnsi="Verdana"/>
                <w:sz w:val="18"/>
                <w:szCs w:val="18"/>
              </w:rPr>
              <w:t>3.1</w:t>
            </w:r>
          </w:p>
          <w:p w14:paraId="6B629E54" w14:textId="77777777" w:rsidR="00DF1243" w:rsidRPr="00FA57D1" w:rsidRDefault="00DF1243" w:rsidP="006C235D">
            <w:pPr>
              <w:jc w:val="center"/>
              <w:rPr>
                <w:rFonts w:ascii="Verdana" w:hAnsi="Verdana"/>
                <w:sz w:val="18"/>
                <w:szCs w:val="18"/>
              </w:rPr>
            </w:pPr>
          </w:p>
        </w:tc>
        <w:tc>
          <w:tcPr>
            <w:tcW w:w="2253" w:type="pct"/>
            <w:tcBorders>
              <w:bottom w:val="single" w:sz="12" w:space="0" w:color="auto"/>
            </w:tcBorders>
            <w:shd w:val="clear" w:color="auto" w:fill="auto"/>
            <w:vAlign w:val="center"/>
          </w:tcPr>
          <w:p w14:paraId="4160F5FA" w14:textId="77777777" w:rsidR="00DF1243" w:rsidRPr="00FA57D1" w:rsidRDefault="00DF1243" w:rsidP="00FA57D1">
            <w:pPr>
              <w:jc w:val="both"/>
              <w:rPr>
                <w:rFonts w:ascii="Verdana" w:hAnsi="Verdana"/>
                <w:iCs/>
                <w:color w:val="1F497D"/>
                <w:sz w:val="18"/>
                <w:szCs w:val="18"/>
              </w:rPr>
            </w:pPr>
            <w:r w:rsidRPr="00FA57D1">
              <w:rPr>
                <w:rFonts w:ascii="Verdana" w:hAnsi="Verdana"/>
                <w:sz w:val="18"/>
                <w:szCs w:val="18"/>
              </w:rPr>
              <w:t>Procedimientos y registros del Sistema de Garantía Interna de Calidad en relación a los siguientes aspectos del título: Diseño, revisión y mejora de sus objetivos y de sus competencias; Calidad de la Enseñanza y la Docencia, Gestión y tratamiento de las reclamaciones de los estudiantes, Mecanismos de apoyo y orientación al estudiante y Recogida y Análisis de los resultados e indicadores de rendimiento y de satisfacción de los diferentes colectivos del título.</w:t>
            </w:r>
          </w:p>
        </w:tc>
        <w:tc>
          <w:tcPr>
            <w:tcW w:w="1943" w:type="pct"/>
            <w:tcBorders>
              <w:bottom w:val="single" w:sz="12" w:space="0" w:color="auto"/>
            </w:tcBorders>
            <w:vAlign w:val="center"/>
          </w:tcPr>
          <w:p w14:paraId="3FC93C3B" w14:textId="6AF7EFC3"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E5a</w:t>
            </w:r>
            <w:r w:rsidRPr="00DF1243">
              <w:rPr>
                <w:rFonts w:ascii="Verdana" w:eastAsia="Calibri" w:hAnsi="Verdana" w:cs="Verdana"/>
                <w:color w:val="000000"/>
                <w:sz w:val="18"/>
                <w:szCs w:val="18"/>
                <w:lang w:eastAsia="es-ES"/>
              </w:rPr>
              <w:t>: Página del observatorio de indicadores de la UEX (</w:t>
            </w:r>
            <w:hyperlink r:id="rId14" w:history="1">
              <w:r w:rsidRPr="009463B0">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2618770E" w14:textId="5F4FC7AF"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E5b</w:t>
            </w:r>
            <w:r w:rsidRPr="00DF1243">
              <w:rPr>
                <w:rFonts w:ascii="Verdana" w:eastAsia="Calibri" w:hAnsi="Verdana" w:cs="Verdana"/>
                <w:color w:val="000000"/>
                <w:sz w:val="18"/>
                <w:szCs w:val="18"/>
                <w:lang w:eastAsia="es-ES"/>
              </w:rPr>
              <w:t>: Memorias de calidad e informes anuales del grado (</w:t>
            </w:r>
            <w:hyperlink r:id="rId15" w:history="1">
              <w:r w:rsidRPr="009463B0">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139C22D7" w14:textId="793A1B4E"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E5c</w:t>
            </w:r>
            <w:r w:rsidRPr="00DF1243">
              <w:rPr>
                <w:rFonts w:ascii="Verdana" w:eastAsia="Calibri" w:hAnsi="Verdana" w:cs="Verdana"/>
                <w:color w:val="000000"/>
                <w:sz w:val="18"/>
                <w:szCs w:val="18"/>
                <w:lang w:eastAsia="es-ES"/>
              </w:rPr>
              <w:t>: Modelos de encuesta de satisfacción de los grupos de interés con la titulación y página de acceso a los cuestionarios (</w:t>
            </w:r>
            <w:hyperlink r:id="rId16" w:history="1">
              <w:r w:rsidRPr="009463B0">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67F141E8" w14:textId="625E0D70"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E5d</w:t>
            </w:r>
            <w:r w:rsidRPr="00DF1243">
              <w:rPr>
                <w:rFonts w:ascii="Verdana" w:eastAsia="Calibri" w:hAnsi="Verdana" w:cs="Verdana"/>
                <w:color w:val="000000"/>
                <w:sz w:val="18"/>
                <w:szCs w:val="18"/>
                <w:lang w:eastAsia="es-ES"/>
              </w:rPr>
              <w:t>: Modelo de la encuesta de satisfacción del alumnado con la actuación docente (</w:t>
            </w:r>
            <w:hyperlink r:id="rId17" w:history="1">
              <w:r w:rsidRPr="009463B0">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2D7A5D24" w14:textId="3BA7238F"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E5e</w:t>
            </w:r>
            <w:r w:rsidRPr="00DF1243">
              <w:rPr>
                <w:rFonts w:ascii="Verdana" w:eastAsia="Calibri" w:hAnsi="Verdana" w:cs="Verdana"/>
                <w:color w:val="000000"/>
                <w:sz w:val="18"/>
                <w:szCs w:val="18"/>
                <w:lang w:eastAsia="es-ES"/>
              </w:rPr>
              <w:t>: Resultados de la encuesta de satisfacción del alumnado con la actuación docente (curso 2020-2021) (</w:t>
            </w:r>
            <w:hyperlink r:id="rId18" w:history="1">
              <w:r w:rsidRPr="009463B0">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4A53EB38" w14:textId="7108D00D"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E5f</w:t>
            </w:r>
            <w:r w:rsidRPr="00DF1243">
              <w:rPr>
                <w:rFonts w:ascii="Verdana" w:eastAsia="Calibri" w:hAnsi="Verdana" w:cs="Verdana"/>
                <w:color w:val="000000"/>
                <w:sz w:val="18"/>
                <w:szCs w:val="18"/>
                <w:lang w:eastAsia="es-ES"/>
              </w:rPr>
              <w:t>: Buzón de quejas, sugerencias y felicitaciones de la UEX (</w:t>
            </w:r>
            <w:hyperlink r:id="rId19" w:history="1">
              <w:r w:rsidRPr="005B380E">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1073A594" w14:textId="60FC08DB"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lastRenderedPageBreak/>
              <w:t xml:space="preserve">• </w:t>
            </w:r>
            <w:r w:rsidRPr="00DF1243">
              <w:rPr>
                <w:rFonts w:ascii="Verdana" w:eastAsia="Calibri" w:hAnsi="Verdana" w:cs="Verdana"/>
                <w:b/>
                <w:bCs/>
                <w:color w:val="000000"/>
                <w:sz w:val="18"/>
                <w:szCs w:val="18"/>
                <w:lang w:eastAsia="es-ES"/>
              </w:rPr>
              <w:t>E5g</w:t>
            </w:r>
            <w:r w:rsidRPr="00DF1243">
              <w:rPr>
                <w:rFonts w:ascii="Verdana" w:eastAsia="Calibri" w:hAnsi="Verdana" w:cs="Verdana"/>
                <w:color w:val="000000"/>
                <w:sz w:val="18"/>
                <w:szCs w:val="18"/>
                <w:lang w:eastAsia="es-ES"/>
              </w:rPr>
              <w:t>: Resultados de la encuesta de satisfacción del PDI con el grado (curso 2020-2021) (</w:t>
            </w:r>
            <w:hyperlink r:id="rId20" w:history="1">
              <w:r w:rsidRPr="00490D95">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3FA3D743" w14:textId="1F65330F"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E5h</w:t>
            </w:r>
            <w:r w:rsidRPr="00DF1243">
              <w:rPr>
                <w:rFonts w:ascii="Verdana" w:eastAsia="Calibri" w:hAnsi="Verdana" w:cs="Verdana"/>
                <w:color w:val="000000"/>
                <w:sz w:val="18"/>
                <w:szCs w:val="18"/>
                <w:lang w:eastAsia="es-ES"/>
              </w:rPr>
              <w:t>: Resultados de la encuesta de satisfacción del PDI con los grados de la UEX (curso 2020-2021) (</w:t>
            </w:r>
            <w:hyperlink r:id="rId21" w:history="1">
              <w:r w:rsidRPr="00490D95">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0B85FD89" w14:textId="34470F35"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E5i</w:t>
            </w:r>
            <w:r w:rsidRPr="00DF1243">
              <w:rPr>
                <w:rFonts w:ascii="Verdana" w:eastAsia="Calibri" w:hAnsi="Verdana" w:cs="Verdana"/>
                <w:color w:val="000000"/>
                <w:sz w:val="18"/>
                <w:szCs w:val="18"/>
                <w:lang w:eastAsia="es-ES"/>
              </w:rPr>
              <w:t>: Resultados de la encuesta de satisfacción de los estudiantes con el grado (curso 2019-2020) (</w:t>
            </w:r>
            <w:hyperlink r:id="rId22" w:history="1">
              <w:r w:rsidRPr="00490D95">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2E5C1C3B" w14:textId="0264FE9A" w:rsidR="00DF1243" w:rsidRPr="00FA57D1" w:rsidRDefault="00DF1243" w:rsidP="00FA57D1">
            <w:pPr>
              <w:jc w:val="both"/>
              <w:rPr>
                <w:rFonts w:ascii="Verdana" w:hAnsi="Verdana"/>
                <w:bCs/>
                <w:sz w:val="18"/>
                <w:szCs w:val="18"/>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E5j</w:t>
            </w:r>
            <w:r w:rsidRPr="00FA57D1">
              <w:rPr>
                <w:rFonts w:ascii="Verdana" w:eastAsia="Calibri" w:hAnsi="Verdana" w:cs="Verdana"/>
                <w:color w:val="000000"/>
                <w:sz w:val="18"/>
                <w:szCs w:val="18"/>
                <w:lang w:eastAsia="es-ES"/>
              </w:rPr>
              <w:t>: Resultados de la encuesta de satisfacción de los estudiantes con los grados de la UEX (curso 2019-2020) (</w:t>
            </w:r>
            <w:hyperlink r:id="rId23" w:history="1">
              <w:r w:rsidRPr="00490D95">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159ADBC4" w14:textId="77777777" w:rsidTr="00DF1243">
        <w:trPr>
          <w:trHeight w:val="249"/>
        </w:trPr>
        <w:tc>
          <w:tcPr>
            <w:tcW w:w="324" w:type="pct"/>
            <w:tcBorders>
              <w:bottom w:val="single" w:sz="12" w:space="0" w:color="auto"/>
            </w:tcBorders>
            <w:vAlign w:val="center"/>
          </w:tcPr>
          <w:p w14:paraId="71824309" w14:textId="77777777" w:rsidR="00DF1243" w:rsidRPr="00FA57D1" w:rsidRDefault="00DF1243" w:rsidP="006C235D">
            <w:pPr>
              <w:jc w:val="center"/>
              <w:rPr>
                <w:rFonts w:ascii="Verdana" w:hAnsi="Verdana"/>
                <w:sz w:val="18"/>
                <w:szCs w:val="18"/>
              </w:rPr>
            </w:pPr>
            <w:r w:rsidRPr="00FA57D1">
              <w:rPr>
                <w:rFonts w:ascii="Verdana" w:hAnsi="Verdana"/>
                <w:sz w:val="18"/>
                <w:szCs w:val="18"/>
              </w:rPr>
              <w:lastRenderedPageBreak/>
              <w:t>E6</w:t>
            </w:r>
          </w:p>
        </w:tc>
        <w:tc>
          <w:tcPr>
            <w:tcW w:w="479" w:type="pct"/>
            <w:tcBorders>
              <w:bottom w:val="single" w:sz="12" w:space="0" w:color="auto"/>
            </w:tcBorders>
            <w:vAlign w:val="center"/>
          </w:tcPr>
          <w:p w14:paraId="2D52A323" w14:textId="77777777" w:rsidR="00DF1243" w:rsidRPr="00FA57D1" w:rsidRDefault="00DF1243" w:rsidP="006C235D">
            <w:pPr>
              <w:jc w:val="center"/>
              <w:rPr>
                <w:rFonts w:ascii="Verdana" w:hAnsi="Verdana"/>
                <w:sz w:val="18"/>
                <w:szCs w:val="18"/>
              </w:rPr>
            </w:pPr>
            <w:r w:rsidRPr="00FA57D1">
              <w:rPr>
                <w:rFonts w:ascii="Verdana" w:hAnsi="Verdana"/>
                <w:sz w:val="18"/>
                <w:szCs w:val="18"/>
              </w:rPr>
              <w:t>3.1</w:t>
            </w:r>
          </w:p>
        </w:tc>
        <w:tc>
          <w:tcPr>
            <w:tcW w:w="2253" w:type="pct"/>
            <w:tcBorders>
              <w:bottom w:val="single" w:sz="12" w:space="0" w:color="auto"/>
            </w:tcBorders>
            <w:shd w:val="clear" w:color="auto" w:fill="auto"/>
            <w:vAlign w:val="center"/>
          </w:tcPr>
          <w:p w14:paraId="56493AB9" w14:textId="77777777" w:rsidR="00DF1243" w:rsidRPr="00FA57D1" w:rsidRDefault="00DF1243" w:rsidP="00FA57D1">
            <w:pPr>
              <w:jc w:val="both"/>
              <w:rPr>
                <w:rFonts w:ascii="Verdana" w:hAnsi="Verdana"/>
                <w:sz w:val="18"/>
                <w:szCs w:val="18"/>
              </w:rPr>
            </w:pPr>
            <w:r w:rsidRPr="00FA57D1">
              <w:rPr>
                <w:rFonts w:ascii="Verdana" w:hAnsi="Verdana"/>
                <w:sz w:val="18"/>
                <w:szCs w:val="18"/>
              </w:rPr>
              <w:t>Certificado de implantación de AUDIT</w:t>
            </w:r>
          </w:p>
        </w:tc>
        <w:tc>
          <w:tcPr>
            <w:tcW w:w="1943" w:type="pct"/>
            <w:tcBorders>
              <w:bottom w:val="single" w:sz="12" w:space="0" w:color="auto"/>
            </w:tcBorders>
            <w:vAlign w:val="center"/>
          </w:tcPr>
          <w:p w14:paraId="525EB036" w14:textId="77C9ACED" w:rsidR="00DF1243" w:rsidRPr="00FA57D1" w:rsidRDefault="00DF1243" w:rsidP="00EC4D89">
            <w:pPr>
              <w:jc w:val="both"/>
              <w:rPr>
                <w:rFonts w:ascii="Verdana" w:hAnsi="Verdana"/>
                <w:bCs/>
                <w:sz w:val="18"/>
                <w:szCs w:val="18"/>
              </w:rPr>
            </w:pPr>
            <w:r w:rsidRPr="00FA57D1">
              <w:rPr>
                <w:rFonts w:ascii="Verdana" w:eastAsia="Calibri" w:hAnsi="Verdana" w:cs="Verdana"/>
                <w:color w:val="000000"/>
                <w:sz w:val="18"/>
                <w:szCs w:val="18"/>
                <w:lang w:eastAsia="es-ES"/>
              </w:rPr>
              <w:t xml:space="preserve">• </w:t>
            </w:r>
            <w:r w:rsidRPr="00FA57D1">
              <w:rPr>
                <w:rFonts w:ascii="Verdana" w:hAnsi="Verdana"/>
                <w:b/>
                <w:sz w:val="18"/>
                <w:szCs w:val="18"/>
              </w:rPr>
              <w:t>E06</w:t>
            </w:r>
            <w:r w:rsidRPr="00FA57D1">
              <w:rPr>
                <w:rFonts w:ascii="Verdana" w:hAnsi="Verdana"/>
                <w:bCs/>
                <w:sz w:val="18"/>
                <w:szCs w:val="18"/>
              </w:rPr>
              <w:t xml:space="preserve"> (</w:t>
            </w:r>
            <w:hyperlink r:id="rId24" w:history="1">
              <w:r w:rsidR="00EC4D89" w:rsidRPr="00EC4D89">
                <w:rPr>
                  <w:rStyle w:val="Hipervnculo"/>
                  <w:rFonts w:ascii="Verdana" w:hAnsi="Verdana"/>
                  <w:b/>
                  <w:sz w:val="18"/>
                  <w:szCs w:val="18"/>
                  <w:u w:val="none"/>
                </w:rPr>
                <w:t>enlace</w:t>
              </w:r>
            </w:hyperlink>
            <w:r w:rsidRPr="00FA57D1">
              <w:rPr>
                <w:rStyle w:val="Hipervnculo"/>
                <w:rFonts w:ascii="Verdana" w:hAnsi="Verdana" w:cs="Verdana"/>
                <w:bCs/>
                <w:color w:val="auto"/>
                <w:sz w:val="18"/>
                <w:szCs w:val="18"/>
                <w:u w:val="none"/>
              </w:rPr>
              <w:t>)</w:t>
            </w:r>
          </w:p>
        </w:tc>
      </w:tr>
      <w:tr w:rsidR="00DF1243" w:rsidRPr="00FA57D1" w14:paraId="7DC12752" w14:textId="77777777" w:rsidTr="004304FB">
        <w:trPr>
          <w:trHeight w:val="643"/>
        </w:trPr>
        <w:tc>
          <w:tcPr>
            <w:tcW w:w="324" w:type="pct"/>
            <w:shd w:val="clear" w:color="auto" w:fill="FFFFFF"/>
            <w:vAlign w:val="center"/>
          </w:tcPr>
          <w:p w14:paraId="70EDA100" w14:textId="77777777" w:rsidR="00DF1243" w:rsidRPr="00FA57D1" w:rsidRDefault="00DF1243" w:rsidP="006C235D">
            <w:pPr>
              <w:jc w:val="center"/>
              <w:rPr>
                <w:rFonts w:ascii="Verdana" w:hAnsi="Verdana"/>
                <w:sz w:val="18"/>
                <w:szCs w:val="18"/>
              </w:rPr>
            </w:pPr>
            <w:r w:rsidRPr="00FA57D1">
              <w:rPr>
                <w:rFonts w:ascii="Verdana" w:hAnsi="Verdana"/>
                <w:sz w:val="18"/>
                <w:szCs w:val="18"/>
              </w:rPr>
              <w:t>E8</w:t>
            </w:r>
          </w:p>
        </w:tc>
        <w:tc>
          <w:tcPr>
            <w:tcW w:w="479" w:type="pct"/>
            <w:shd w:val="clear" w:color="auto" w:fill="FFFFFF"/>
            <w:vAlign w:val="center"/>
          </w:tcPr>
          <w:p w14:paraId="6746830B" w14:textId="77777777" w:rsidR="00DF1243" w:rsidRPr="00FA57D1" w:rsidRDefault="00DF1243" w:rsidP="006C235D">
            <w:pPr>
              <w:jc w:val="center"/>
              <w:rPr>
                <w:rFonts w:ascii="Verdana" w:hAnsi="Verdana"/>
                <w:sz w:val="18"/>
                <w:szCs w:val="18"/>
              </w:rPr>
            </w:pPr>
            <w:r w:rsidRPr="00FA57D1">
              <w:rPr>
                <w:rFonts w:ascii="Verdana" w:hAnsi="Verdana"/>
                <w:sz w:val="18"/>
                <w:szCs w:val="18"/>
              </w:rPr>
              <w:t>4.1</w:t>
            </w:r>
          </w:p>
        </w:tc>
        <w:tc>
          <w:tcPr>
            <w:tcW w:w="2253" w:type="pct"/>
            <w:shd w:val="clear" w:color="auto" w:fill="FFFFFF"/>
            <w:vAlign w:val="center"/>
          </w:tcPr>
          <w:p w14:paraId="171E3B8E" w14:textId="77777777" w:rsidR="00DF1243" w:rsidRPr="00FA57D1" w:rsidRDefault="00DF1243" w:rsidP="00FA57D1">
            <w:pPr>
              <w:jc w:val="both"/>
              <w:rPr>
                <w:rFonts w:ascii="Verdana" w:hAnsi="Verdana"/>
                <w:sz w:val="18"/>
                <w:szCs w:val="18"/>
              </w:rPr>
            </w:pPr>
            <w:r w:rsidRPr="00FA57D1">
              <w:rPr>
                <w:rFonts w:ascii="Verdana" w:hAnsi="Verdana"/>
                <w:b/>
                <w:sz w:val="18"/>
                <w:szCs w:val="18"/>
              </w:rPr>
              <w:t>(en el caso de las universidades privadas o de la Iglesia)</w:t>
            </w:r>
            <w:r w:rsidRPr="00FA57D1">
              <w:rPr>
                <w:rFonts w:ascii="Verdana" w:hAnsi="Verdana"/>
                <w:sz w:val="18"/>
                <w:szCs w:val="18"/>
              </w:rPr>
              <w:t xml:space="preserve"> Documento que explique las categorías de profesorado de la universidad. Dicho documento deberá aportarse junto a la tabla “Estructura del profesorado que imparte docencia en el Título”</w:t>
            </w:r>
          </w:p>
        </w:tc>
        <w:tc>
          <w:tcPr>
            <w:tcW w:w="1943" w:type="pct"/>
            <w:shd w:val="clear" w:color="auto" w:fill="000000"/>
            <w:vAlign w:val="center"/>
          </w:tcPr>
          <w:p w14:paraId="7DDF620A" w14:textId="77777777" w:rsidR="00DF1243" w:rsidRPr="00DC2AE5" w:rsidRDefault="00DF1243" w:rsidP="00FA57D1">
            <w:pPr>
              <w:jc w:val="both"/>
              <w:rPr>
                <w:rFonts w:ascii="Verdana" w:hAnsi="Verdana"/>
                <w:bCs/>
                <w:sz w:val="18"/>
                <w:szCs w:val="18"/>
                <w:highlight w:val="black"/>
              </w:rPr>
            </w:pPr>
          </w:p>
        </w:tc>
      </w:tr>
      <w:tr w:rsidR="00DF1243" w:rsidRPr="00FA57D1" w14:paraId="5DA8A4BE" w14:textId="77777777" w:rsidTr="00DF1243">
        <w:trPr>
          <w:trHeight w:val="917"/>
        </w:trPr>
        <w:tc>
          <w:tcPr>
            <w:tcW w:w="324" w:type="pct"/>
            <w:tcBorders>
              <w:bottom w:val="single" w:sz="12" w:space="0" w:color="auto"/>
            </w:tcBorders>
            <w:vAlign w:val="center"/>
          </w:tcPr>
          <w:p w14:paraId="760E6135" w14:textId="77777777" w:rsidR="00DF1243" w:rsidRPr="00FA57D1" w:rsidRDefault="00DF1243" w:rsidP="006C235D">
            <w:pPr>
              <w:jc w:val="center"/>
              <w:rPr>
                <w:rFonts w:ascii="Verdana" w:hAnsi="Verdana"/>
                <w:sz w:val="18"/>
                <w:szCs w:val="18"/>
              </w:rPr>
            </w:pPr>
            <w:r w:rsidRPr="00FA57D1">
              <w:rPr>
                <w:rFonts w:ascii="Verdana" w:hAnsi="Verdana"/>
                <w:sz w:val="18"/>
                <w:szCs w:val="18"/>
              </w:rPr>
              <w:t>E9</w:t>
            </w:r>
          </w:p>
        </w:tc>
        <w:tc>
          <w:tcPr>
            <w:tcW w:w="479" w:type="pct"/>
            <w:tcBorders>
              <w:bottom w:val="single" w:sz="12" w:space="0" w:color="auto"/>
            </w:tcBorders>
            <w:vAlign w:val="center"/>
          </w:tcPr>
          <w:p w14:paraId="20B4282A" w14:textId="77777777" w:rsidR="00DF1243" w:rsidRPr="00FA57D1" w:rsidRDefault="00DF1243" w:rsidP="006C235D">
            <w:pPr>
              <w:jc w:val="center"/>
              <w:rPr>
                <w:rFonts w:ascii="Verdana" w:hAnsi="Verdana"/>
                <w:sz w:val="18"/>
                <w:szCs w:val="18"/>
              </w:rPr>
            </w:pPr>
            <w:r w:rsidRPr="00FA57D1">
              <w:rPr>
                <w:rFonts w:ascii="Verdana" w:hAnsi="Verdana"/>
                <w:sz w:val="18"/>
                <w:szCs w:val="18"/>
              </w:rPr>
              <w:t>5.3</w:t>
            </w:r>
          </w:p>
        </w:tc>
        <w:tc>
          <w:tcPr>
            <w:tcW w:w="2253" w:type="pct"/>
            <w:tcBorders>
              <w:bottom w:val="single" w:sz="12" w:space="0" w:color="auto"/>
            </w:tcBorders>
            <w:shd w:val="clear" w:color="auto" w:fill="auto"/>
            <w:vAlign w:val="center"/>
          </w:tcPr>
          <w:p w14:paraId="3A759B1D" w14:textId="77777777" w:rsidR="00DF1243" w:rsidRPr="00FA57D1" w:rsidRDefault="00DF1243" w:rsidP="00FA57D1">
            <w:pPr>
              <w:jc w:val="both"/>
              <w:rPr>
                <w:rFonts w:ascii="Verdana" w:hAnsi="Verdana"/>
                <w:b/>
                <w:sz w:val="18"/>
                <w:szCs w:val="18"/>
              </w:rPr>
            </w:pPr>
            <w:r w:rsidRPr="00FA57D1">
              <w:rPr>
                <w:rFonts w:ascii="Verdana" w:hAnsi="Verdana"/>
                <w:sz w:val="18"/>
                <w:szCs w:val="18"/>
              </w:rPr>
              <w:t>Existencia de planes de innovación y mejora docente o de formación pedagógica del profesorado, programas de movilidad para el profesorado, cursos de formación sobre plataformas informáticas, etc. y participación del profesorado en los mismos.</w:t>
            </w:r>
          </w:p>
        </w:tc>
        <w:tc>
          <w:tcPr>
            <w:tcW w:w="1943" w:type="pct"/>
            <w:tcBorders>
              <w:bottom w:val="single" w:sz="12" w:space="0" w:color="auto"/>
            </w:tcBorders>
            <w:vAlign w:val="center"/>
          </w:tcPr>
          <w:p w14:paraId="4CCC88CB" w14:textId="6A4DF429" w:rsidR="00DF1243" w:rsidRPr="00FA57D1" w:rsidRDefault="00DF1243" w:rsidP="00FA57D1">
            <w:pPr>
              <w:jc w:val="both"/>
              <w:rPr>
                <w:rFonts w:ascii="Verdana" w:hAnsi="Verdana"/>
                <w:bCs/>
                <w:sz w:val="18"/>
                <w:szCs w:val="18"/>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E9</w:t>
            </w:r>
            <w:r w:rsidRPr="00FA57D1">
              <w:rPr>
                <w:rFonts w:ascii="Verdana" w:eastAsia="Calibri" w:hAnsi="Verdana" w:cs="Verdana"/>
                <w:color w:val="000000"/>
                <w:sz w:val="18"/>
                <w:szCs w:val="18"/>
                <w:lang w:eastAsia="es-ES"/>
              </w:rPr>
              <w:t>: Participación del profesorado del grado en cursos organizados por el SOFD (</w:t>
            </w:r>
            <w:hyperlink r:id="rId25" w:history="1">
              <w:r w:rsidRPr="009A7434">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59B349AB" w14:textId="77777777" w:rsidTr="00DF1243">
        <w:trPr>
          <w:trHeight w:val="399"/>
        </w:trPr>
        <w:tc>
          <w:tcPr>
            <w:tcW w:w="324" w:type="pct"/>
            <w:tcBorders>
              <w:bottom w:val="single" w:sz="12" w:space="0" w:color="auto"/>
            </w:tcBorders>
            <w:vAlign w:val="center"/>
          </w:tcPr>
          <w:p w14:paraId="29C4F46D" w14:textId="77777777" w:rsidR="00DF1243" w:rsidRPr="00FA57D1" w:rsidRDefault="00DF1243" w:rsidP="006C235D">
            <w:pPr>
              <w:jc w:val="center"/>
              <w:rPr>
                <w:rFonts w:ascii="Verdana" w:hAnsi="Verdana"/>
                <w:sz w:val="18"/>
                <w:szCs w:val="18"/>
              </w:rPr>
            </w:pPr>
            <w:r w:rsidRPr="00FA57D1">
              <w:rPr>
                <w:rFonts w:ascii="Verdana" w:hAnsi="Verdana"/>
                <w:sz w:val="18"/>
                <w:szCs w:val="18"/>
              </w:rPr>
              <w:t>E10</w:t>
            </w:r>
          </w:p>
        </w:tc>
        <w:tc>
          <w:tcPr>
            <w:tcW w:w="479" w:type="pct"/>
            <w:tcBorders>
              <w:bottom w:val="single" w:sz="12" w:space="0" w:color="auto"/>
            </w:tcBorders>
            <w:vAlign w:val="center"/>
          </w:tcPr>
          <w:p w14:paraId="03E1C68E" w14:textId="77777777" w:rsidR="00DF1243" w:rsidRPr="00FA57D1" w:rsidRDefault="00DF1243" w:rsidP="006C235D">
            <w:pPr>
              <w:jc w:val="center"/>
              <w:rPr>
                <w:rFonts w:ascii="Verdana" w:hAnsi="Verdana"/>
                <w:sz w:val="18"/>
                <w:szCs w:val="18"/>
              </w:rPr>
            </w:pPr>
            <w:r w:rsidRPr="00FA57D1">
              <w:rPr>
                <w:rFonts w:ascii="Verdana" w:hAnsi="Verdana"/>
                <w:sz w:val="18"/>
                <w:szCs w:val="18"/>
              </w:rPr>
              <w:t>4.1</w:t>
            </w:r>
          </w:p>
        </w:tc>
        <w:tc>
          <w:tcPr>
            <w:tcW w:w="2253" w:type="pct"/>
            <w:tcBorders>
              <w:bottom w:val="single" w:sz="12" w:space="0" w:color="auto"/>
            </w:tcBorders>
            <w:shd w:val="clear" w:color="auto" w:fill="auto"/>
            <w:vAlign w:val="center"/>
          </w:tcPr>
          <w:p w14:paraId="078AD79B" w14:textId="77777777" w:rsidR="00DF1243" w:rsidRPr="00FA57D1" w:rsidRDefault="00DF1243" w:rsidP="00FA57D1">
            <w:pPr>
              <w:jc w:val="both"/>
              <w:rPr>
                <w:rFonts w:ascii="Verdana" w:hAnsi="Verdana"/>
                <w:b/>
                <w:sz w:val="18"/>
                <w:szCs w:val="18"/>
              </w:rPr>
            </w:pPr>
            <w:r w:rsidRPr="00FA57D1">
              <w:rPr>
                <w:rFonts w:ascii="Verdana" w:hAnsi="Verdana"/>
                <w:b/>
                <w:sz w:val="18"/>
                <w:szCs w:val="18"/>
              </w:rPr>
              <w:t xml:space="preserve">(en su caso) </w:t>
            </w:r>
            <w:r w:rsidRPr="00FA57D1">
              <w:rPr>
                <w:rFonts w:ascii="Verdana" w:hAnsi="Verdana"/>
                <w:sz w:val="18"/>
                <w:szCs w:val="18"/>
              </w:rPr>
              <w:t>Certificado de implantación de DOCENTIA</w:t>
            </w:r>
          </w:p>
        </w:tc>
        <w:tc>
          <w:tcPr>
            <w:tcW w:w="1943" w:type="pct"/>
            <w:tcBorders>
              <w:bottom w:val="single" w:sz="12" w:space="0" w:color="auto"/>
            </w:tcBorders>
            <w:vAlign w:val="center"/>
          </w:tcPr>
          <w:p w14:paraId="747E1A9D" w14:textId="19D89861"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w:t>
            </w:r>
            <w:r w:rsidR="00DE7696">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E10a</w:t>
            </w:r>
            <w:r w:rsidRPr="00DF1243">
              <w:rPr>
                <w:rFonts w:ascii="Verdana" w:eastAsia="Calibri" w:hAnsi="Verdana" w:cs="Verdana"/>
                <w:color w:val="000000"/>
                <w:sz w:val="18"/>
                <w:szCs w:val="18"/>
                <w:lang w:eastAsia="es-ES"/>
              </w:rPr>
              <w:t>: Certificado de la implantación del programa DOCENTIA (</w:t>
            </w:r>
            <w:hyperlink r:id="rId26" w:history="1">
              <w:r w:rsidRPr="009A7434">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24CFF9EA" w14:textId="4A03348E" w:rsidR="00DF1243" w:rsidRPr="00FA57D1" w:rsidRDefault="00DF1243" w:rsidP="00FA57D1">
            <w:pPr>
              <w:jc w:val="both"/>
              <w:rPr>
                <w:rFonts w:ascii="Verdana" w:hAnsi="Verdana"/>
                <w:bCs/>
                <w:sz w:val="18"/>
                <w:szCs w:val="18"/>
              </w:rPr>
            </w:pPr>
            <w:r w:rsidRPr="00FA57D1">
              <w:rPr>
                <w:rFonts w:ascii="Verdana" w:eastAsia="Calibri" w:hAnsi="Verdana" w:cs="Verdana"/>
                <w:color w:val="000000"/>
                <w:sz w:val="18"/>
                <w:szCs w:val="18"/>
                <w:lang w:eastAsia="es-ES"/>
              </w:rPr>
              <w:t>•</w:t>
            </w:r>
            <w:r w:rsidR="00DE7696">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E10b</w:t>
            </w:r>
            <w:r w:rsidRPr="00FA57D1">
              <w:rPr>
                <w:rFonts w:ascii="Verdana" w:eastAsia="Calibri" w:hAnsi="Verdana" w:cs="Verdana"/>
                <w:color w:val="000000"/>
                <w:sz w:val="18"/>
                <w:szCs w:val="18"/>
                <w:lang w:eastAsia="es-ES"/>
              </w:rPr>
              <w:t>: Descripción del programa DOCENTIA (</w:t>
            </w:r>
            <w:hyperlink r:id="rId27" w:history="1">
              <w:r w:rsidRPr="00D75B0E">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2B0FB098" w14:textId="77777777" w:rsidTr="00DF1243">
        <w:trPr>
          <w:trHeight w:val="50"/>
        </w:trPr>
        <w:tc>
          <w:tcPr>
            <w:tcW w:w="324" w:type="pct"/>
            <w:tcBorders>
              <w:bottom w:val="single" w:sz="12" w:space="0" w:color="auto"/>
            </w:tcBorders>
            <w:vAlign w:val="center"/>
          </w:tcPr>
          <w:p w14:paraId="4E1DFFC9" w14:textId="77777777" w:rsidR="00DF1243" w:rsidRPr="00FA57D1" w:rsidRDefault="00DF1243" w:rsidP="006C235D">
            <w:pPr>
              <w:jc w:val="center"/>
              <w:rPr>
                <w:rFonts w:ascii="Verdana" w:hAnsi="Verdana"/>
                <w:sz w:val="18"/>
                <w:szCs w:val="18"/>
              </w:rPr>
            </w:pPr>
            <w:r w:rsidRPr="00FA57D1">
              <w:rPr>
                <w:rFonts w:ascii="Verdana" w:hAnsi="Verdana"/>
                <w:sz w:val="18"/>
                <w:szCs w:val="18"/>
              </w:rPr>
              <w:t>E11</w:t>
            </w:r>
          </w:p>
        </w:tc>
        <w:tc>
          <w:tcPr>
            <w:tcW w:w="479" w:type="pct"/>
            <w:tcBorders>
              <w:bottom w:val="single" w:sz="12" w:space="0" w:color="auto"/>
            </w:tcBorders>
            <w:vAlign w:val="center"/>
          </w:tcPr>
          <w:p w14:paraId="6FEA939D" w14:textId="77777777" w:rsidR="00DF1243" w:rsidRPr="00FA57D1" w:rsidRDefault="00DF1243" w:rsidP="006C235D">
            <w:pPr>
              <w:jc w:val="center"/>
              <w:rPr>
                <w:rFonts w:ascii="Verdana" w:hAnsi="Verdana"/>
                <w:sz w:val="18"/>
                <w:szCs w:val="18"/>
              </w:rPr>
            </w:pPr>
            <w:r w:rsidRPr="00FA57D1">
              <w:rPr>
                <w:rFonts w:ascii="Verdana" w:hAnsi="Verdana"/>
                <w:sz w:val="18"/>
                <w:szCs w:val="18"/>
              </w:rPr>
              <w:t>5.1</w:t>
            </w:r>
          </w:p>
        </w:tc>
        <w:tc>
          <w:tcPr>
            <w:tcW w:w="2253" w:type="pct"/>
            <w:tcBorders>
              <w:bottom w:val="single" w:sz="12" w:space="0" w:color="auto"/>
            </w:tcBorders>
            <w:shd w:val="clear" w:color="auto" w:fill="auto"/>
            <w:vAlign w:val="center"/>
          </w:tcPr>
          <w:p w14:paraId="152DE6D3" w14:textId="77777777" w:rsidR="00DF1243" w:rsidRPr="00FA57D1" w:rsidRDefault="00DF1243" w:rsidP="00FA57D1">
            <w:pPr>
              <w:jc w:val="both"/>
              <w:rPr>
                <w:rFonts w:ascii="Verdana" w:hAnsi="Verdana"/>
                <w:sz w:val="18"/>
                <w:szCs w:val="18"/>
              </w:rPr>
            </w:pPr>
            <w:r w:rsidRPr="00FA57D1">
              <w:rPr>
                <w:rFonts w:ascii="Verdana" w:hAnsi="Verdana"/>
                <w:b/>
                <w:sz w:val="18"/>
                <w:szCs w:val="18"/>
              </w:rPr>
              <w:t>(Para el caso de titulaciones con una significativa carga práctica o que se imparten en modalidad semipresencial o a distancia)</w:t>
            </w:r>
            <w:r w:rsidRPr="00FA57D1">
              <w:rPr>
                <w:rFonts w:ascii="Verdana" w:hAnsi="Verdana"/>
                <w:sz w:val="18"/>
                <w:szCs w:val="18"/>
              </w:rPr>
              <w:t xml:space="preserve"> Breve descripción del número y perfil del personal de apoyo vinculado a acciones formativas en el título objeto de evaluación.</w:t>
            </w:r>
          </w:p>
        </w:tc>
        <w:tc>
          <w:tcPr>
            <w:tcW w:w="1943" w:type="pct"/>
            <w:tcBorders>
              <w:bottom w:val="single" w:sz="12" w:space="0" w:color="auto"/>
            </w:tcBorders>
            <w:vAlign w:val="center"/>
          </w:tcPr>
          <w:p w14:paraId="1CFCD8A3" w14:textId="0DB198B4" w:rsidR="00DF1243" w:rsidRPr="00FA57D1" w:rsidRDefault="00DF1243" w:rsidP="00FA57D1">
            <w:pPr>
              <w:jc w:val="both"/>
              <w:rPr>
                <w:rFonts w:ascii="Verdana" w:hAnsi="Verdana"/>
                <w:bCs/>
                <w:sz w:val="18"/>
                <w:szCs w:val="18"/>
              </w:rPr>
            </w:pPr>
            <w:r w:rsidRPr="00DF1243">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E11</w:t>
            </w:r>
            <w:r w:rsidRPr="00FA57D1">
              <w:rPr>
                <w:rFonts w:ascii="Verdana" w:eastAsia="Calibri" w:hAnsi="Verdana" w:cs="Verdana"/>
                <w:color w:val="000000"/>
                <w:sz w:val="18"/>
                <w:szCs w:val="18"/>
                <w:lang w:eastAsia="es-ES"/>
              </w:rPr>
              <w:t>: Listado del personal de apoyo de la Facultad de Filosofía y Letras (</w:t>
            </w:r>
            <w:hyperlink r:id="rId28" w:history="1">
              <w:r w:rsidRPr="00D50D60">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1FAC8BE5" w14:textId="77777777" w:rsidTr="00DF1243">
        <w:trPr>
          <w:trHeight w:val="429"/>
        </w:trPr>
        <w:tc>
          <w:tcPr>
            <w:tcW w:w="324" w:type="pct"/>
            <w:tcBorders>
              <w:bottom w:val="single" w:sz="12" w:space="0" w:color="auto"/>
            </w:tcBorders>
            <w:vAlign w:val="center"/>
          </w:tcPr>
          <w:p w14:paraId="13F686B8" w14:textId="77777777" w:rsidR="00DF1243" w:rsidRPr="00FA57D1" w:rsidRDefault="00DF1243" w:rsidP="006C235D">
            <w:pPr>
              <w:jc w:val="center"/>
              <w:rPr>
                <w:rFonts w:ascii="Verdana" w:hAnsi="Verdana"/>
                <w:sz w:val="18"/>
                <w:szCs w:val="18"/>
              </w:rPr>
            </w:pPr>
            <w:r w:rsidRPr="00FA57D1">
              <w:rPr>
                <w:rFonts w:ascii="Verdana" w:hAnsi="Verdana"/>
                <w:sz w:val="18"/>
                <w:szCs w:val="18"/>
              </w:rPr>
              <w:t>E12</w:t>
            </w:r>
          </w:p>
        </w:tc>
        <w:tc>
          <w:tcPr>
            <w:tcW w:w="479" w:type="pct"/>
            <w:tcBorders>
              <w:bottom w:val="single" w:sz="12" w:space="0" w:color="auto"/>
            </w:tcBorders>
            <w:vAlign w:val="center"/>
          </w:tcPr>
          <w:p w14:paraId="739B0FF7" w14:textId="77777777" w:rsidR="00DF1243" w:rsidRPr="00FA57D1" w:rsidRDefault="00DF1243" w:rsidP="006C235D">
            <w:pPr>
              <w:jc w:val="center"/>
              <w:rPr>
                <w:rFonts w:ascii="Verdana" w:hAnsi="Verdana"/>
                <w:sz w:val="18"/>
                <w:szCs w:val="18"/>
              </w:rPr>
            </w:pPr>
            <w:r w:rsidRPr="00FA57D1">
              <w:rPr>
                <w:rFonts w:ascii="Verdana" w:hAnsi="Verdana"/>
                <w:sz w:val="18"/>
                <w:szCs w:val="18"/>
              </w:rPr>
              <w:t>5.2</w:t>
            </w:r>
          </w:p>
        </w:tc>
        <w:tc>
          <w:tcPr>
            <w:tcW w:w="2253" w:type="pct"/>
            <w:tcBorders>
              <w:bottom w:val="single" w:sz="12" w:space="0" w:color="auto"/>
            </w:tcBorders>
            <w:shd w:val="clear" w:color="auto" w:fill="auto"/>
            <w:vAlign w:val="center"/>
          </w:tcPr>
          <w:p w14:paraId="1EC06FBE" w14:textId="77777777" w:rsidR="00DF1243" w:rsidRPr="00FA57D1" w:rsidRDefault="00DF1243" w:rsidP="00FA57D1">
            <w:pPr>
              <w:jc w:val="both"/>
              <w:rPr>
                <w:rFonts w:ascii="Verdana" w:hAnsi="Verdana"/>
                <w:sz w:val="18"/>
                <w:szCs w:val="18"/>
              </w:rPr>
            </w:pPr>
            <w:r w:rsidRPr="00FA57D1">
              <w:rPr>
                <w:rFonts w:ascii="Verdana" w:hAnsi="Verdana"/>
                <w:sz w:val="18"/>
                <w:szCs w:val="18"/>
              </w:rPr>
              <w:t>Breve descripción de las infraestructuras disponibles para la impartición del título.</w:t>
            </w:r>
          </w:p>
        </w:tc>
        <w:tc>
          <w:tcPr>
            <w:tcW w:w="1943" w:type="pct"/>
            <w:tcBorders>
              <w:bottom w:val="single" w:sz="12" w:space="0" w:color="auto"/>
            </w:tcBorders>
            <w:vAlign w:val="center"/>
          </w:tcPr>
          <w:p w14:paraId="578B8CFC" w14:textId="0A807DE5" w:rsidR="00DF1243" w:rsidRPr="00FA57D1" w:rsidRDefault="00DF1243" w:rsidP="00FA57D1">
            <w:pPr>
              <w:jc w:val="both"/>
              <w:rPr>
                <w:rFonts w:ascii="Verdana" w:hAnsi="Verdana"/>
                <w:bCs/>
                <w:sz w:val="18"/>
                <w:szCs w:val="18"/>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E12</w:t>
            </w:r>
            <w:r w:rsidRPr="00FA57D1">
              <w:rPr>
                <w:rFonts w:ascii="Verdana" w:eastAsia="Calibri" w:hAnsi="Verdana" w:cs="Verdana"/>
                <w:color w:val="000000"/>
                <w:sz w:val="18"/>
                <w:szCs w:val="18"/>
                <w:lang w:eastAsia="es-ES"/>
              </w:rPr>
              <w:t>: Listado de aulas y equipamiento de la Facultad de Filosofía y Letras (</w:t>
            </w:r>
            <w:hyperlink r:id="rId29" w:history="1">
              <w:r w:rsidRPr="00D50D60">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5824776B" w14:textId="77777777" w:rsidTr="00DF1243">
        <w:trPr>
          <w:trHeight w:val="620"/>
        </w:trPr>
        <w:tc>
          <w:tcPr>
            <w:tcW w:w="324" w:type="pct"/>
            <w:tcBorders>
              <w:bottom w:val="single" w:sz="12" w:space="0" w:color="auto"/>
            </w:tcBorders>
            <w:vAlign w:val="center"/>
          </w:tcPr>
          <w:p w14:paraId="397F9CB2" w14:textId="77777777" w:rsidR="00DF1243" w:rsidRPr="00FA57D1" w:rsidRDefault="00DF1243" w:rsidP="006C235D">
            <w:pPr>
              <w:jc w:val="center"/>
              <w:rPr>
                <w:rFonts w:ascii="Verdana" w:hAnsi="Verdana"/>
                <w:sz w:val="18"/>
                <w:szCs w:val="18"/>
              </w:rPr>
            </w:pPr>
            <w:r w:rsidRPr="00FA57D1">
              <w:rPr>
                <w:rFonts w:ascii="Verdana" w:hAnsi="Verdana"/>
                <w:sz w:val="18"/>
                <w:szCs w:val="18"/>
              </w:rPr>
              <w:t>E13</w:t>
            </w:r>
          </w:p>
        </w:tc>
        <w:tc>
          <w:tcPr>
            <w:tcW w:w="479" w:type="pct"/>
            <w:tcBorders>
              <w:bottom w:val="single" w:sz="12" w:space="0" w:color="auto"/>
            </w:tcBorders>
            <w:vAlign w:val="center"/>
          </w:tcPr>
          <w:p w14:paraId="6FAB1D98" w14:textId="77777777" w:rsidR="00DF1243" w:rsidRPr="00FA57D1" w:rsidRDefault="00DF1243" w:rsidP="006C235D">
            <w:pPr>
              <w:jc w:val="center"/>
              <w:rPr>
                <w:rFonts w:ascii="Verdana" w:hAnsi="Verdana"/>
                <w:sz w:val="18"/>
                <w:szCs w:val="18"/>
              </w:rPr>
            </w:pPr>
            <w:r w:rsidRPr="00FA57D1">
              <w:rPr>
                <w:rFonts w:ascii="Verdana" w:hAnsi="Verdana"/>
                <w:sz w:val="18"/>
                <w:szCs w:val="18"/>
              </w:rPr>
              <w:t>5.3</w:t>
            </w:r>
          </w:p>
        </w:tc>
        <w:tc>
          <w:tcPr>
            <w:tcW w:w="2253" w:type="pct"/>
            <w:tcBorders>
              <w:bottom w:val="single" w:sz="12" w:space="0" w:color="auto"/>
            </w:tcBorders>
            <w:shd w:val="clear" w:color="auto" w:fill="auto"/>
            <w:vAlign w:val="center"/>
          </w:tcPr>
          <w:p w14:paraId="129B549F" w14:textId="77777777" w:rsidR="00DF1243" w:rsidRPr="00FA57D1" w:rsidRDefault="00DF1243" w:rsidP="00FA57D1">
            <w:pPr>
              <w:jc w:val="both"/>
              <w:rPr>
                <w:rFonts w:ascii="Verdana" w:hAnsi="Verdana"/>
                <w:sz w:val="18"/>
                <w:szCs w:val="18"/>
              </w:rPr>
            </w:pPr>
            <w:r w:rsidRPr="00FA57D1">
              <w:rPr>
                <w:rFonts w:ascii="Verdana" w:hAnsi="Verdana"/>
                <w:b/>
                <w:sz w:val="18"/>
                <w:szCs w:val="18"/>
              </w:rPr>
              <w:t>(Para el caso de enseñanza no semipresencial o a distancia)</w:t>
            </w:r>
            <w:r w:rsidRPr="00FA57D1">
              <w:rPr>
                <w:rFonts w:ascii="Verdana" w:hAnsi="Verdana"/>
                <w:sz w:val="18"/>
                <w:szCs w:val="18"/>
              </w:rPr>
              <w:t xml:space="preserve"> Breve descripción de la plataforma tecnológica de apoyo a la docencia, así como de los materiales didácticos que se utilizan en el proceso de enseñanza.</w:t>
            </w:r>
          </w:p>
        </w:tc>
        <w:tc>
          <w:tcPr>
            <w:tcW w:w="1943" w:type="pct"/>
            <w:tcBorders>
              <w:bottom w:val="single" w:sz="12" w:space="0" w:color="auto"/>
            </w:tcBorders>
            <w:vAlign w:val="center"/>
          </w:tcPr>
          <w:p w14:paraId="6C0A09BD" w14:textId="724D7CEB" w:rsidR="00DF1243" w:rsidRPr="00FA57D1" w:rsidRDefault="00DF1243" w:rsidP="00FA57D1">
            <w:pPr>
              <w:jc w:val="both"/>
              <w:rPr>
                <w:rFonts w:ascii="Verdana" w:hAnsi="Verdana"/>
                <w:bCs/>
                <w:sz w:val="18"/>
                <w:szCs w:val="18"/>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E13</w:t>
            </w:r>
            <w:r w:rsidRPr="00FA57D1">
              <w:rPr>
                <w:rFonts w:ascii="Verdana" w:eastAsia="Calibri" w:hAnsi="Verdana" w:cs="Verdana"/>
                <w:color w:val="000000"/>
                <w:sz w:val="18"/>
                <w:szCs w:val="18"/>
                <w:lang w:eastAsia="es-ES"/>
              </w:rPr>
              <w:t>: Portal del campus virtual de la UEX (</w:t>
            </w:r>
            <w:hyperlink r:id="rId30" w:history="1">
              <w:r w:rsidRPr="00D50D60">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6E64B085" w14:textId="77777777" w:rsidTr="00DF1243">
        <w:trPr>
          <w:trHeight w:val="545"/>
        </w:trPr>
        <w:tc>
          <w:tcPr>
            <w:tcW w:w="324" w:type="pct"/>
            <w:tcBorders>
              <w:bottom w:val="single" w:sz="12" w:space="0" w:color="auto"/>
            </w:tcBorders>
            <w:vAlign w:val="center"/>
          </w:tcPr>
          <w:p w14:paraId="0A06231C" w14:textId="77777777" w:rsidR="00DF1243" w:rsidRPr="00FA57D1" w:rsidRDefault="00DF1243" w:rsidP="006C235D">
            <w:pPr>
              <w:jc w:val="center"/>
              <w:rPr>
                <w:rFonts w:ascii="Verdana" w:hAnsi="Verdana"/>
                <w:sz w:val="18"/>
                <w:szCs w:val="18"/>
              </w:rPr>
            </w:pPr>
            <w:r w:rsidRPr="00FA57D1">
              <w:rPr>
                <w:rFonts w:ascii="Verdana" w:hAnsi="Verdana"/>
                <w:sz w:val="18"/>
                <w:szCs w:val="18"/>
              </w:rPr>
              <w:t>E14</w:t>
            </w:r>
          </w:p>
        </w:tc>
        <w:tc>
          <w:tcPr>
            <w:tcW w:w="479" w:type="pct"/>
            <w:tcBorders>
              <w:bottom w:val="single" w:sz="12" w:space="0" w:color="auto"/>
            </w:tcBorders>
            <w:vAlign w:val="center"/>
          </w:tcPr>
          <w:p w14:paraId="287D977B" w14:textId="77777777" w:rsidR="00DF1243" w:rsidRPr="00FA57D1" w:rsidRDefault="00DF1243" w:rsidP="006C235D">
            <w:pPr>
              <w:jc w:val="center"/>
              <w:rPr>
                <w:rFonts w:ascii="Verdana" w:hAnsi="Verdana"/>
                <w:sz w:val="18"/>
                <w:szCs w:val="18"/>
              </w:rPr>
            </w:pPr>
            <w:r w:rsidRPr="00FA57D1">
              <w:rPr>
                <w:rFonts w:ascii="Verdana" w:hAnsi="Verdana"/>
                <w:sz w:val="18"/>
                <w:szCs w:val="18"/>
              </w:rPr>
              <w:t>5.4</w:t>
            </w:r>
          </w:p>
        </w:tc>
        <w:tc>
          <w:tcPr>
            <w:tcW w:w="2253" w:type="pct"/>
            <w:tcBorders>
              <w:bottom w:val="single" w:sz="12" w:space="0" w:color="auto"/>
            </w:tcBorders>
            <w:shd w:val="clear" w:color="auto" w:fill="auto"/>
            <w:vAlign w:val="center"/>
          </w:tcPr>
          <w:p w14:paraId="752906E6" w14:textId="77777777" w:rsidR="00DF1243" w:rsidRPr="00FA57D1" w:rsidRDefault="00DF1243" w:rsidP="00FA57D1">
            <w:pPr>
              <w:jc w:val="both"/>
              <w:rPr>
                <w:rFonts w:ascii="Verdana" w:hAnsi="Verdana"/>
                <w:sz w:val="18"/>
                <w:szCs w:val="18"/>
              </w:rPr>
            </w:pPr>
            <w:r w:rsidRPr="00FA57D1">
              <w:rPr>
                <w:rFonts w:ascii="Verdana" w:hAnsi="Verdana"/>
                <w:sz w:val="18"/>
                <w:szCs w:val="18"/>
              </w:rPr>
              <w:t>Breve descripción de los servicios de apoyo y orientación académica, profesional y para la movilidad de los estudiantes</w:t>
            </w:r>
          </w:p>
        </w:tc>
        <w:tc>
          <w:tcPr>
            <w:tcW w:w="1943" w:type="pct"/>
            <w:tcBorders>
              <w:bottom w:val="single" w:sz="12" w:space="0" w:color="auto"/>
            </w:tcBorders>
            <w:vAlign w:val="center"/>
          </w:tcPr>
          <w:p w14:paraId="41FA8EC1" w14:textId="3655B52D"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E14a</w:t>
            </w:r>
            <w:r w:rsidRPr="00DF1243">
              <w:rPr>
                <w:rFonts w:ascii="Verdana" w:eastAsia="Calibri" w:hAnsi="Verdana" w:cs="Verdana"/>
                <w:color w:val="000000"/>
                <w:sz w:val="18"/>
                <w:szCs w:val="18"/>
                <w:lang w:eastAsia="es-ES"/>
              </w:rPr>
              <w:t>: Página de la Unidad de Atención al Estudiante (</w:t>
            </w:r>
            <w:hyperlink r:id="rId31" w:history="1">
              <w:r w:rsidRPr="00DC3415">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44435CDA" w14:textId="7564B51A"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E14b</w:t>
            </w:r>
            <w:r w:rsidRPr="00DF1243">
              <w:rPr>
                <w:rFonts w:ascii="Verdana" w:eastAsia="Calibri" w:hAnsi="Verdana" w:cs="Verdana"/>
                <w:color w:val="000000"/>
                <w:sz w:val="18"/>
                <w:szCs w:val="18"/>
                <w:lang w:eastAsia="es-ES"/>
              </w:rPr>
              <w:t>: Página del Secretariado de Relaciones Internacionales de la UEX (</w:t>
            </w:r>
            <w:hyperlink r:id="rId32" w:history="1">
              <w:r w:rsidRPr="00DC3415">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674DEFC2" w14:textId="51CBEB7B"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E14c</w:t>
            </w:r>
            <w:r w:rsidRPr="00DF1243">
              <w:rPr>
                <w:rFonts w:ascii="Verdana" w:eastAsia="Calibri" w:hAnsi="Verdana" w:cs="Verdana"/>
                <w:color w:val="000000"/>
                <w:sz w:val="18"/>
                <w:szCs w:val="18"/>
                <w:lang w:eastAsia="es-ES"/>
              </w:rPr>
              <w:t>: Página del Plan de Acción Tutorial de la Facultad de Filosofía y Letras (</w:t>
            </w:r>
            <w:hyperlink r:id="rId33" w:history="1">
              <w:r w:rsidRPr="00DC3415">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33F3DA24" w14:textId="2A35A4CB"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E14d</w:t>
            </w:r>
            <w:r w:rsidRPr="00DF1243">
              <w:rPr>
                <w:rFonts w:ascii="Verdana" w:eastAsia="Calibri" w:hAnsi="Verdana" w:cs="Verdana"/>
                <w:color w:val="000000"/>
                <w:sz w:val="18"/>
                <w:szCs w:val="18"/>
                <w:lang w:eastAsia="es-ES"/>
              </w:rPr>
              <w:t>: Guía de acceso a la UEX (</w:t>
            </w:r>
            <w:hyperlink r:id="rId34" w:history="1">
              <w:r w:rsidRPr="00DC3415">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2D0469CD" w14:textId="4678E23D"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lastRenderedPageBreak/>
              <w:t xml:space="preserve">• </w:t>
            </w:r>
            <w:r w:rsidRPr="00DF1243">
              <w:rPr>
                <w:rFonts w:ascii="Verdana" w:eastAsia="Calibri" w:hAnsi="Verdana" w:cs="Verdana"/>
                <w:b/>
                <w:bCs/>
                <w:color w:val="000000"/>
                <w:sz w:val="18"/>
                <w:szCs w:val="18"/>
                <w:lang w:eastAsia="es-ES"/>
              </w:rPr>
              <w:t>E14e</w:t>
            </w:r>
            <w:r w:rsidRPr="00DF1243">
              <w:rPr>
                <w:rFonts w:ascii="Verdana" w:eastAsia="Calibri" w:hAnsi="Verdana" w:cs="Verdana"/>
                <w:color w:val="000000"/>
                <w:sz w:val="18"/>
                <w:szCs w:val="18"/>
                <w:lang w:eastAsia="es-ES"/>
              </w:rPr>
              <w:t>: Páginas del Servicio de Información y Atención al Alumnado de la UEX (</w:t>
            </w:r>
            <w:hyperlink r:id="rId35" w:history="1">
              <w:r w:rsidRPr="00392F53">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1D5BA555" w14:textId="3863B7E0" w:rsidR="00DF1243" w:rsidRPr="00FA57D1" w:rsidRDefault="00DF1243" w:rsidP="00FA57D1">
            <w:pPr>
              <w:jc w:val="both"/>
              <w:rPr>
                <w:rFonts w:ascii="Verdana" w:eastAsia="Calibri" w:hAnsi="Verdana" w:cs="Verdana"/>
                <w:color w:val="000000"/>
                <w:sz w:val="18"/>
                <w:szCs w:val="18"/>
                <w:lang w:eastAsia="es-ES"/>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E14f</w:t>
            </w:r>
            <w:r w:rsidRPr="00FA57D1">
              <w:rPr>
                <w:rFonts w:ascii="Verdana" w:eastAsia="Calibri" w:hAnsi="Verdana" w:cs="Verdana"/>
                <w:color w:val="000000"/>
                <w:sz w:val="18"/>
                <w:szCs w:val="18"/>
                <w:lang w:eastAsia="es-ES"/>
              </w:rPr>
              <w:t>: Página de la Oficina para la Igualdad (</w:t>
            </w:r>
            <w:hyperlink r:id="rId36" w:history="1">
              <w:r w:rsidRPr="00392F53">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p w14:paraId="5FE268C5" w14:textId="44FAA04D"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E14g</w:t>
            </w:r>
            <w:r w:rsidRPr="00DF1243">
              <w:rPr>
                <w:rFonts w:ascii="Verdana" w:eastAsia="Calibri" w:hAnsi="Verdana" w:cs="Verdana"/>
                <w:color w:val="000000"/>
                <w:sz w:val="18"/>
                <w:szCs w:val="18"/>
                <w:lang w:eastAsia="es-ES"/>
              </w:rPr>
              <w:t>: Página del Servicio de Acceso y Gestión de Estudios de Grado (</w:t>
            </w:r>
            <w:hyperlink r:id="rId37" w:history="1">
              <w:r w:rsidRPr="00392F53">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0BDA44EE" w14:textId="4A69C060"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E14h</w:t>
            </w:r>
            <w:r w:rsidRPr="00DF1243">
              <w:rPr>
                <w:rFonts w:ascii="Verdana" w:eastAsia="Calibri" w:hAnsi="Verdana" w:cs="Verdana"/>
                <w:color w:val="000000"/>
                <w:sz w:val="18"/>
                <w:szCs w:val="18"/>
                <w:lang w:eastAsia="es-ES"/>
              </w:rPr>
              <w:t>: Página web de Movilidad de la Facultad de Filosofía y Letras (</w:t>
            </w:r>
            <w:hyperlink r:id="rId38" w:history="1">
              <w:r w:rsidRPr="00392F53">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4F931F80" w14:textId="4245F9B1"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E14i</w:t>
            </w:r>
            <w:r w:rsidRPr="00DF1243">
              <w:rPr>
                <w:rFonts w:ascii="Verdana" w:eastAsia="Calibri" w:hAnsi="Verdana" w:cs="Verdana"/>
                <w:color w:val="000000"/>
                <w:sz w:val="18"/>
                <w:szCs w:val="18"/>
                <w:lang w:eastAsia="es-ES"/>
              </w:rPr>
              <w:t>: Página de la Oficina de Orientación Laboral (OOL) (</w:t>
            </w:r>
            <w:hyperlink r:id="rId39" w:history="1">
              <w:r w:rsidRPr="00392F53">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5A2C3E73" w14:textId="2057E9AA" w:rsidR="00DF1243" w:rsidRPr="00FA57D1" w:rsidRDefault="00DF1243" w:rsidP="00FA57D1">
            <w:pPr>
              <w:jc w:val="both"/>
              <w:rPr>
                <w:rFonts w:ascii="Verdana" w:hAnsi="Verdana"/>
                <w:bCs/>
                <w:sz w:val="18"/>
                <w:szCs w:val="18"/>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E14j</w:t>
            </w:r>
            <w:r w:rsidRPr="00FA57D1">
              <w:rPr>
                <w:rFonts w:ascii="Verdana" w:eastAsia="Calibri" w:hAnsi="Verdana" w:cs="Verdana"/>
                <w:color w:val="000000"/>
                <w:sz w:val="18"/>
                <w:szCs w:val="18"/>
                <w:lang w:eastAsia="es-ES"/>
              </w:rPr>
              <w:t>: Servicio de Prácticas y Empleo (SEPYE) (</w:t>
            </w:r>
            <w:hyperlink r:id="rId40" w:history="1">
              <w:r w:rsidRPr="00392F53">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5A02ADE4" w14:textId="77777777" w:rsidTr="00DF1243">
        <w:trPr>
          <w:trHeight w:val="396"/>
        </w:trPr>
        <w:tc>
          <w:tcPr>
            <w:tcW w:w="324" w:type="pct"/>
            <w:tcBorders>
              <w:bottom w:val="single" w:sz="12" w:space="0" w:color="auto"/>
            </w:tcBorders>
            <w:vAlign w:val="center"/>
          </w:tcPr>
          <w:p w14:paraId="27D4C9FD" w14:textId="77777777" w:rsidR="00DF1243" w:rsidRPr="00FA57D1" w:rsidRDefault="00DF1243" w:rsidP="006C235D">
            <w:pPr>
              <w:jc w:val="center"/>
              <w:rPr>
                <w:rFonts w:ascii="Verdana" w:hAnsi="Verdana"/>
                <w:sz w:val="18"/>
                <w:szCs w:val="18"/>
              </w:rPr>
            </w:pPr>
            <w:r w:rsidRPr="00FA57D1">
              <w:rPr>
                <w:rFonts w:ascii="Verdana" w:hAnsi="Verdana"/>
                <w:sz w:val="18"/>
                <w:szCs w:val="18"/>
              </w:rPr>
              <w:lastRenderedPageBreak/>
              <w:t>E15</w:t>
            </w:r>
          </w:p>
        </w:tc>
        <w:tc>
          <w:tcPr>
            <w:tcW w:w="479" w:type="pct"/>
            <w:tcBorders>
              <w:bottom w:val="single" w:sz="12" w:space="0" w:color="auto"/>
            </w:tcBorders>
            <w:vAlign w:val="center"/>
          </w:tcPr>
          <w:p w14:paraId="2955C980" w14:textId="77777777" w:rsidR="00DF1243" w:rsidRPr="00FA57D1" w:rsidRDefault="00DF1243" w:rsidP="006C235D">
            <w:pPr>
              <w:jc w:val="center"/>
              <w:rPr>
                <w:rFonts w:ascii="Verdana" w:hAnsi="Verdana"/>
                <w:sz w:val="18"/>
                <w:szCs w:val="18"/>
              </w:rPr>
            </w:pPr>
            <w:r w:rsidRPr="00FA57D1">
              <w:rPr>
                <w:rFonts w:ascii="Verdana" w:hAnsi="Verdana"/>
                <w:sz w:val="18"/>
                <w:szCs w:val="18"/>
              </w:rPr>
              <w:t>5.5</w:t>
            </w:r>
          </w:p>
          <w:p w14:paraId="5B1FFE21" w14:textId="77777777" w:rsidR="00DF1243" w:rsidRPr="00FA57D1" w:rsidRDefault="00DF1243" w:rsidP="006C235D">
            <w:pPr>
              <w:jc w:val="center"/>
              <w:rPr>
                <w:rFonts w:ascii="Verdana" w:hAnsi="Verdana"/>
                <w:sz w:val="18"/>
                <w:szCs w:val="18"/>
              </w:rPr>
            </w:pPr>
            <w:r w:rsidRPr="00FA57D1">
              <w:rPr>
                <w:rFonts w:ascii="Verdana" w:hAnsi="Verdana"/>
                <w:sz w:val="18"/>
                <w:szCs w:val="18"/>
              </w:rPr>
              <w:t>6.2</w:t>
            </w:r>
          </w:p>
        </w:tc>
        <w:tc>
          <w:tcPr>
            <w:tcW w:w="2253" w:type="pct"/>
            <w:tcBorders>
              <w:bottom w:val="single" w:sz="12" w:space="0" w:color="auto"/>
            </w:tcBorders>
            <w:shd w:val="clear" w:color="auto" w:fill="auto"/>
            <w:vAlign w:val="center"/>
          </w:tcPr>
          <w:p w14:paraId="75650E87" w14:textId="77777777" w:rsidR="00DF1243" w:rsidRPr="00FA57D1" w:rsidRDefault="00DF1243" w:rsidP="00FA57D1">
            <w:pPr>
              <w:jc w:val="both"/>
              <w:rPr>
                <w:rFonts w:ascii="Verdana" w:hAnsi="Verdana"/>
                <w:sz w:val="18"/>
                <w:szCs w:val="18"/>
              </w:rPr>
            </w:pPr>
            <w:r w:rsidRPr="00FA57D1">
              <w:rPr>
                <w:rFonts w:ascii="Verdana" w:hAnsi="Verdana"/>
                <w:sz w:val="18"/>
                <w:szCs w:val="18"/>
              </w:rPr>
              <w:t>Listado de las memorias finales de prácticas realizada por los estudiantes (último curso académico completo del periodo considerado-título).</w:t>
            </w:r>
          </w:p>
        </w:tc>
        <w:tc>
          <w:tcPr>
            <w:tcW w:w="1943" w:type="pct"/>
            <w:tcBorders>
              <w:bottom w:val="single" w:sz="12" w:space="0" w:color="auto"/>
            </w:tcBorders>
            <w:vAlign w:val="center"/>
          </w:tcPr>
          <w:p w14:paraId="40EB4961" w14:textId="22AE29C5"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E15a</w:t>
            </w:r>
            <w:r w:rsidRPr="00DF1243">
              <w:rPr>
                <w:rFonts w:ascii="Verdana" w:eastAsia="Calibri" w:hAnsi="Verdana" w:cs="Verdana"/>
                <w:color w:val="000000"/>
                <w:sz w:val="18"/>
                <w:szCs w:val="18"/>
                <w:lang w:eastAsia="es-ES"/>
              </w:rPr>
              <w:t>: Reglamento de Prácticas Externas de los Títulos de Grado y Máster de la Facultad de Filosofía y Letras (</w:t>
            </w:r>
            <w:hyperlink r:id="rId41" w:history="1">
              <w:r w:rsidRPr="00E37BEF">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1D6ADD4A" w14:textId="156CEA8B"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E15b</w:t>
            </w:r>
            <w:r w:rsidRPr="00DF1243">
              <w:rPr>
                <w:rFonts w:ascii="Verdana" w:eastAsia="Calibri" w:hAnsi="Verdana" w:cs="Verdana"/>
                <w:color w:val="000000"/>
                <w:sz w:val="18"/>
                <w:szCs w:val="18"/>
                <w:lang w:eastAsia="es-ES"/>
              </w:rPr>
              <w:t>: Página web de Prácticas Externas de la Facultad de Filosofía y Letras (</w:t>
            </w:r>
            <w:hyperlink r:id="rId42" w:history="1">
              <w:r w:rsidRPr="00E37BEF">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27B82B90" w14:textId="159AD87F"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E15c</w:t>
            </w:r>
            <w:r w:rsidRPr="00DF1243">
              <w:rPr>
                <w:rFonts w:ascii="Verdana" w:eastAsia="Calibri" w:hAnsi="Verdana" w:cs="Verdana"/>
                <w:color w:val="000000"/>
                <w:sz w:val="18"/>
                <w:szCs w:val="18"/>
                <w:lang w:eastAsia="es-ES"/>
              </w:rPr>
              <w:t>: Guía docente de la asignatura Prácticas Externas, curso 2020-2021 (</w:t>
            </w:r>
            <w:hyperlink r:id="rId43" w:history="1">
              <w:r w:rsidRPr="00E37BEF">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5F6BF852" w14:textId="18CE7C1E"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E15d</w:t>
            </w:r>
            <w:r w:rsidRPr="00DF1243">
              <w:rPr>
                <w:rFonts w:ascii="Verdana" w:eastAsia="Calibri" w:hAnsi="Verdana" w:cs="Verdana"/>
                <w:color w:val="000000"/>
                <w:sz w:val="18"/>
                <w:szCs w:val="18"/>
                <w:lang w:eastAsia="es-ES"/>
              </w:rPr>
              <w:t>: Listado de alumnos que cursaron Prácticas Externas el curso 2020-21 (</w:t>
            </w:r>
            <w:hyperlink r:id="rId44" w:history="1">
              <w:r w:rsidRPr="00E37BEF">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4C2246CB" w14:textId="2E7FF3E4" w:rsidR="00DF1243" w:rsidRPr="00FA57D1" w:rsidRDefault="00DF1243" w:rsidP="00FA57D1">
            <w:pPr>
              <w:jc w:val="both"/>
              <w:rPr>
                <w:rFonts w:ascii="Verdana" w:hAnsi="Verdana"/>
                <w:bCs/>
                <w:sz w:val="18"/>
                <w:szCs w:val="18"/>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E15e</w:t>
            </w:r>
            <w:r w:rsidRPr="00FA57D1">
              <w:rPr>
                <w:rFonts w:ascii="Verdana" w:eastAsia="Calibri" w:hAnsi="Verdana" w:cs="Verdana"/>
                <w:color w:val="000000"/>
                <w:sz w:val="18"/>
                <w:szCs w:val="18"/>
                <w:lang w:eastAsia="es-ES"/>
              </w:rPr>
              <w:t>: Oferta de Prácticas Externas para el grado en Filología Hispánica, curso 2020-21 (</w:t>
            </w:r>
            <w:hyperlink r:id="rId45" w:history="1">
              <w:r w:rsidRPr="00E37BEF">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72C56627" w14:textId="77777777" w:rsidTr="00DF1243">
        <w:trPr>
          <w:trHeight w:val="644"/>
        </w:trPr>
        <w:tc>
          <w:tcPr>
            <w:tcW w:w="324" w:type="pct"/>
            <w:shd w:val="clear" w:color="auto" w:fill="FFFFFF"/>
            <w:vAlign w:val="center"/>
          </w:tcPr>
          <w:p w14:paraId="33D5DCFE" w14:textId="77777777" w:rsidR="00DF1243" w:rsidRPr="00FA57D1" w:rsidRDefault="00DF1243" w:rsidP="006C235D">
            <w:pPr>
              <w:jc w:val="center"/>
              <w:rPr>
                <w:rFonts w:ascii="Verdana" w:hAnsi="Verdana"/>
                <w:iCs/>
                <w:sz w:val="18"/>
                <w:szCs w:val="18"/>
              </w:rPr>
            </w:pPr>
            <w:r w:rsidRPr="00FA57D1">
              <w:rPr>
                <w:rFonts w:ascii="Verdana" w:hAnsi="Verdana"/>
                <w:iCs/>
                <w:sz w:val="18"/>
                <w:szCs w:val="18"/>
              </w:rPr>
              <w:t>E16</w:t>
            </w:r>
          </w:p>
        </w:tc>
        <w:tc>
          <w:tcPr>
            <w:tcW w:w="479" w:type="pct"/>
            <w:shd w:val="clear" w:color="auto" w:fill="FFFFFF"/>
            <w:vAlign w:val="center"/>
          </w:tcPr>
          <w:p w14:paraId="2E8BDBF5" w14:textId="77777777" w:rsidR="00DF1243" w:rsidRPr="00FA57D1" w:rsidRDefault="00DF1243" w:rsidP="006C235D">
            <w:pPr>
              <w:jc w:val="center"/>
              <w:rPr>
                <w:rFonts w:ascii="Verdana" w:hAnsi="Verdana"/>
                <w:sz w:val="18"/>
                <w:szCs w:val="18"/>
              </w:rPr>
            </w:pPr>
            <w:r w:rsidRPr="00FA57D1">
              <w:rPr>
                <w:rFonts w:ascii="Verdana" w:hAnsi="Verdana"/>
                <w:sz w:val="18"/>
                <w:szCs w:val="18"/>
              </w:rPr>
              <w:t>6.1</w:t>
            </w:r>
          </w:p>
          <w:p w14:paraId="46821E1F" w14:textId="77777777" w:rsidR="00DF1243" w:rsidRPr="00FA57D1" w:rsidRDefault="00DF1243" w:rsidP="006C235D">
            <w:pPr>
              <w:jc w:val="center"/>
              <w:rPr>
                <w:rFonts w:ascii="Verdana" w:hAnsi="Verdana"/>
                <w:sz w:val="18"/>
                <w:szCs w:val="18"/>
              </w:rPr>
            </w:pPr>
            <w:r w:rsidRPr="00FA57D1">
              <w:rPr>
                <w:rFonts w:ascii="Verdana" w:hAnsi="Verdana"/>
                <w:sz w:val="18"/>
                <w:szCs w:val="18"/>
              </w:rPr>
              <w:t>6.2</w:t>
            </w:r>
          </w:p>
        </w:tc>
        <w:tc>
          <w:tcPr>
            <w:tcW w:w="2253" w:type="pct"/>
            <w:shd w:val="clear" w:color="auto" w:fill="FFFFFF"/>
            <w:vAlign w:val="center"/>
          </w:tcPr>
          <w:p w14:paraId="08CA561E" w14:textId="77777777" w:rsidR="00DF1243" w:rsidRPr="00FA57D1" w:rsidRDefault="00DF1243" w:rsidP="00FA57D1">
            <w:pPr>
              <w:jc w:val="both"/>
              <w:rPr>
                <w:rFonts w:ascii="Verdana" w:hAnsi="Verdana"/>
                <w:sz w:val="18"/>
                <w:szCs w:val="18"/>
              </w:rPr>
            </w:pPr>
            <w:r w:rsidRPr="00FA57D1">
              <w:rPr>
                <w:rFonts w:ascii="Verdana" w:hAnsi="Verdana"/>
                <w:iCs/>
                <w:sz w:val="18"/>
                <w:szCs w:val="18"/>
              </w:rPr>
              <w:t xml:space="preserve">Exámenes, u otras pruebas de evaluación, realizados en cada una de las asignaturas de referencia </w:t>
            </w:r>
            <w:r w:rsidRPr="00FA57D1">
              <w:rPr>
                <w:rFonts w:ascii="Verdana" w:hAnsi="Verdana"/>
                <w:bCs/>
                <w:iCs/>
                <w:sz w:val="18"/>
                <w:szCs w:val="18"/>
              </w:rPr>
              <w:t>(</w:t>
            </w:r>
            <w:r w:rsidRPr="00FA57D1">
              <w:rPr>
                <w:rFonts w:ascii="Verdana" w:hAnsi="Verdana"/>
                <w:bCs/>
                <w:sz w:val="18"/>
                <w:szCs w:val="18"/>
              </w:rPr>
              <w:t>último curso académico completo del periodo considerado-asignatura</w:t>
            </w:r>
            <w:r w:rsidRPr="00FA57D1">
              <w:rPr>
                <w:rFonts w:ascii="Verdana" w:hAnsi="Verdana"/>
                <w:bCs/>
                <w:iCs/>
                <w:sz w:val="18"/>
                <w:szCs w:val="18"/>
              </w:rPr>
              <w:t>).</w:t>
            </w:r>
          </w:p>
        </w:tc>
        <w:tc>
          <w:tcPr>
            <w:tcW w:w="1943" w:type="pct"/>
            <w:shd w:val="clear" w:color="auto" w:fill="FFFFFF"/>
            <w:vAlign w:val="center"/>
          </w:tcPr>
          <w:p w14:paraId="555681FB" w14:textId="77777777" w:rsidR="00DF1243" w:rsidRPr="00FA57D1" w:rsidRDefault="00DC2AE5" w:rsidP="00DC2AE5">
            <w:pPr>
              <w:jc w:val="center"/>
              <w:rPr>
                <w:rFonts w:ascii="Verdana" w:hAnsi="Verdana"/>
                <w:bCs/>
                <w:sz w:val="18"/>
                <w:szCs w:val="18"/>
              </w:rPr>
            </w:pPr>
            <w:r>
              <w:rPr>
                <w:rFonts w:ascii="Verdana" w:hAnsi="Verdana"/>
                <w:bCs/>
                <w:sz w:val="18"/>
                <w:szCs w:val="18"/>
              </w:rPr>
              <w:t>(A petición de la ANECA)</w:t>
            </w:r>
          </w:p>
        </w:tc>
      </w:tr>
      <w:tr w:rsidR="00DF1243" w:rsidRPr="00FA57D1" w14:paraId="7E18C235" w14:textId="77777777" w:rsidTr="00DF1243">
        <w:trPr>
          <w:trHeight w:val="384"/>
        </w:trPr>
        <w:tc>
          <w:tcPr>
            <w:tcW w:w="324" w:type="pct"/>
            <w:tcBorders>
              <w:bottom w:val="single" w:sz="12" w:space="0" w:color="auto"/>
            </w:tcBorders>
            <w:vAlign w:val="center"/>
          </w:tcPr>
          <w:p w14:paraId="19ECDC8F" w14:textId="77777777" w:rsidR="00DF1243" w:rsidRPr="00FA57D1" w:rsidRDefault="00DF1243" w:rsidP="006C235D">
            <w:pPr>
              <w:jc w:val="center"/>
              <w:rPr>
                <w:rFonts w:ascii="Verdana" w:hAnsi="Verdana"/>
                <w:sz w:val="18"/>
                <w:szCs w:val="18"/>
              </w:rPr>
            </w:pPr>
            <w:r w:rsidRPr="00FA57D1">
              <w:rPr>
                <w:rFonts w:ascii="Verdana" w:hAnsi="Verdana"/>
                <w:sz w:val="18"/>
                <w:szCs w:val="18"/>
              </w:rPr>
              <w:t>E17</w:t>
            </w:r>
          </w:p>
        </w:tc>
        <w:tc>
          <w:tcPr>
            <w:tcW w:w="479" w:type="pct"/>
            <w:tcBorders>
              <w:bottom w:val="single" w:sz="12" w:space="0" w:color="auto"/>
            </w:tcBorders>
            <w:vAlign w:val="center"/>
          </w:tcPr>
          <w:p w14:paraId="2ED60D20" w14:textId="77777777" w:rsidR="00DF1243" w:rsidRPr="00FA57D1" w:rsidRDefault="00DF1243" w:rsidP="006C235D">
            <w:pPr>
              <w:jc w:val="center"/>
              <w:rPr>
                <w:rFonts w:ascii="Verdana" w:hAnsi="Verdana"/>
                <w:sz w:val="18"/>
                <w:szCs w:val="18"/>
              </w:rPr>
            </w:pPr>
            <w:r w:rsidRPr="00FA57D1">
              <w:rPr>
                <w:rFonts w:ascii="Verdana" w:hAnsi="Verdana"/>
                <w:sz w:val="18"/>
                <w:szCs w:val="18"/>
              </w:rPr>
              <w:t>6.1</w:t>
            </w:r>
          </w:p>
          <w:p w14:paraId="64C260C9" w14:textId="77777777" w:rsidR="00DF1243" w:rsidRPr="00FA57D1" w:rsidRDefault="00DF1243" w:rsidP="006C235D">
            <w:pPr>
              <w:jc w:val="center"/>
              <w:rPr>
                <w:rFonts w:ascii="Verdana" w:hAnsi="Verdana"/>
                <w:sz w:val="18"/>
                <w:szCs w:val="18"/>
              </w:rPr>
            </w:pPr>
            <w:r w:rsidRPr="00FA57D1">
              <w:rPr>
                <w:rFonts w:ascii="Verdana" w:hAnsi="Verdana"/>
                <w:sz w:val="18"/>
                <w:szCs w:val="18"/>
              </w:rPr>
              <w:t>6.2</w:t>
            </w:r>
          </w:p>
        </w:tc>
        <w:tc>
          <w:tcPr>
            <w:tcW w:w="2253" w:type="pct"/>
            <w:tcBorders>
              <w:bottom w:val="single" w:sz="12" w:space="0" w:color="auto"/>
            </w:tcBorders>
            <w:shd w:val="clear" w:color="auto" w:fill="auto"/>
            <w:vAlign w:val="center"/>
          </w:tcPr>
          <w:p w14:paraId="1007E8E5" w14:textId="77777777" w:rsidR="00DF1243" w:rsidRPr="00FA57D1" w:rsidRDefault="00DF1243" w:rsidP="00FA57D1">
            <w:pPr>
              <w:jc w:val="both"/>
              <w:rPr>
                <w:rFonts w:ascii="Verdana" w:hAnsi="Verdana"/>
                <w:sz w:val="18"/>
                <w:szCs w:val="18"/>
              </w:rPr>
            </w:pPr>
            <w:r w:rsidRPr="00FA57D1">
              <w:rPr>
                <w:rFonts w:ascii="Verdana" w:hAnsi="Verdana"/>
                <w:sz w:val="18"/>
                <w:szCs w:val="18"/>
              </w:rPr>
              <w:t>Trabajos Fin de Grado o Máster (último curso académico completo del periodo considerado-título).</w:t>
            </w:r>
          </w:p>
        </w:tc>
        <w:tc>
          <w:tcPr>
            <w:tcW w:w="1943" w:type="pct"/>
            <w:tcBorders>
              <w:bottom w:val="single" w:sz="12" w:space="0" w:color="auto"/>
            </w:tcBorders>
            <w:vAlign w:val="center"/>
          </w:tcPr>
          <w:p w14:paraId="1A7E65EC" w14:textId="0ED48D8E" w:rsidR="00DF1243" w:rsidRPr="00FA57D1" w:rsidRDefault="00DF1243" w:rsidP="00FA57D1">
            <w:pPr>
              <w:jc w:val="both"/>
              <w:rPr>
                <w:rFonts w:ascii="Verdana" w:hAnsi="Verdana"/>
                <w:bCs/>
                <w:sz w:val="18"/>
                <w:szCs w:val="18"/>
              </w:rPr>
            </w:pPr>
            <w:r w:rsidRPr="00FA57D1">
              <w:rPr>
                <w:rFonts w:ascii="Verdana" w:hAnsi="Verdana"/>
                <w:sz w:val="18"/>
                <w:szCs w:val="18"/>
              </w:rPr>
              <w:t xml:space="preserve">• </w:t>
            </w:r>
            <w:r w:rsidRPr="00FA57D1">
              <w:rPr>
                <w:rFonts w:ascii="Verdana" w:hAnsi="Verdana"/>
                <w:b/>
                <w:bCs/>
                <w:sz w:val="18"/>
                <w:szCs w:val="18"/>
              </w:rPr>
              <w:t>E17</w:t>
            </w:r>
            <w:r w:rsidRPr="00FA57D1">
              <w:rPr>
                <w:rFonts w:ascii="Verdana" w:hAnsi="Verdana"/>
                <w:sz w:val="18"/>
                <w:szCs w:val="18"/>
              </w:rPr>
              <w:t>: Listado de los trabajos fin de grado defendidos en el curso 2020-2021 (</w:t>
            </w:r>
            <w:hyperlink r:id="rId46" w:history="1">
              <w:r w:rsidRPr="00BC13D6">
                <w:rPr>
                  <w:rStyle w:val="Hipervnculo"/>
                  <w:rFonts w:ascii="Verdana" w:hAnsi="Verdana"/>
                  <w:b/>
                  <w:bCs/>
                  <w:sz w:val="18"/>
                  <w:szCs w:val="18"/>
                </w:rPr>
                <w:t>enlace</w:t>
              </w:r>
            </w:hyperlink>
            <w:r w:rsidRPr="00FA57D1">
              <w:rPr>
                <w:rFonts w:ascii="Verdana" w:hAnsi="Verdana"/>
                <w:sz w:val="18"/>
                <w:szCs w:val="18"/>
              </w:rPr>
              <w:t>)</w:t>
            </w:r>
          </w:p>
        </w:tc>
      </w:tr>
      <w:tr w:rsidR="00DF1243" w:rsidRPr="00FA57D1" w14:paraId="15598E43" w14:textId="77777777" w:rsidTr="00DF1243">
        <w:trPr>
          <w:trHeight w:val="394"/>
        </w:trPr>
        <w:tc>
          <w:tcPr>
            <w:tcW w:w="324" w:type="pct"/>
            <w:vAlign w:val="center"/>
          </w:tcPr>
          <w:p w14:paraId="16DF634B" w14:textId="77777777" w:rsidR="00DF1243" w:rsidRPr="00FA57D1" w:rsidRDefault="00DF1243" w:rsidP="006C235D">
            <w:pPr>
              <w:jc w:val="center"/>
              <w:rPr>
                <w:rFonts w:ascii="Verdana" w:hAnsi="Verdana"/>
                <w:sz w:val="18"/>
                <w:szCs w:val="18"/>
              </w:rPr>
            </w:pPr>
            <w:r w:rsidRPr="00FA57D1">
              <w:rPr>
                <w:rFonts w:ascii="Verdana" w:hAnsi="Verdana"/>
                <w:sz w:val="18"/>
                <w:szCs w:val="18"/>
              </w:rPr>
              <w:t>E18</w:t>
            </w:r>
          </w:p>
        </w:tc>
        <w:tc>
          <w:tcPr>
            <w:tcW w:w="479" w:type="pct"/>
            <w:vAlign w:val="center"/>
          </w:tcPr>
          <w:p w14:paraId="12F0E76D" w14:textId="77777777" w:rsidR="00DF1243" w:rsidRPr="00FA57D1" w:rsidRDefault="00DF1243" w:rsidP="006C235D">
            <w:pPr>
              <w:jc w:val="center"/>
              <w:rPr>
                <w:rFonts w:ascii="Verdana" w:hAnsi="Verdana"/>
                <w:sz w:val="18"/>
                <w:szCs w:val="18"/>
              </w:rPr>
            </w:pPr>
            <w:r w:rsidRPr="00FA57D1">
              <w:rPr>
                <w:rFonts w:ascii="Verdana" w:hAnsi="Verdana"/>
                <w:sz w:val="18"/>
                <w:szCs w:val="18"/>
              </w:rPr>
              <w:t>7.3</w:t>
            </w:r>
          </w:p>
        </w:tc>
        <w:tc>
          <w:tcPr>
            <w:tcW w:w="2253" w:type="pct"/>
            <w:shd w:val="clear" w:color="auto" w:fill="auto"/>
            <w:vAlign w:val="center"/>
          </w:tcPr>
          <w:p w14:paraId="3EEAF666" w14:textId="77777777" w:rsidR="00DF1243" w:rsidRPr="00FA57D1" w:rsidRDefault="00DF1243" w:rsidP="00FA57D1">
            <w:pPr>
              <w:jc w:val="both"/>
              <w:rPr>
                <w:rFonts w:ascii="Verdana" w:hAnsi="Verdana"/>
                <w:sz w:val="18"/>
                <w:szCs w:val="18"/>
              </w:rPr>
            </w:pPr>
            <w:r w:rsidRPr="00FA57D1">
              <w:rPr>
                <w:rFonts w:ascii="Verdana" w:hAnsi="Verdana"/>
                <w:sz w:val="18"/>
                <w:szCs w:val="18"/>
              </w:rPr>
              <w:t>Documentación o informes que recojan Estudios de Inserción Laboral o datos de empleabilidad sobre los egresados del Título.</w:t>
            </w:r>
          </w:p>
        </w:tc>
        <w:tc>
          <w:tcPr>
            <w:tcW w:w="1943" w:type="pct"/>
            <w:vAlign w:val="center"/>
          </w:tcPr>
          <w:p w14:paraId="56FB6A90" w14:textId="125FFA1A" w:rsidR="00DF1243" w:rsidRPr="00DF1243" w:rsidRDefault="00DF1243" w:rsidP="00FA57D1">
            <w:pPr>
              <w:suppressAutoHyphens w:val="0"/>
              <w:autoSpaceDE w:val="0"/>
              <w:autoSpaceDN w:val="0"/>
              <w:adjustRightInd w:val="0"/>
              <w:jc w:val="both"/>
              <w:rPr>
                <w:rFonts w:ascii="Verdana" w:eastAsia="Calibri" w:hAnsi="Verdana" w:cs="Verdana"/>
                <w:color w:val="000000"/>
                <w:sz w:val="18"/>
                <w:szCs w:val="18"/>
                <w:lang w:eastAsia="es-ES"/>
              </w:rPr>
            </w:pPr>
            <w:r w:rsidRPr="00DF1243">
              <w:rPr>
                <w:rFonts w:ascii="Verdana" w:eastAsia="Calibri" w:hAnsi="Verdana" w:cs="Verdana"/>
                <w:color w:val="000000"/>
                <w:sz w:val="18"/>
                <w:szCs w:val="18"/>
                <w:lang w:eastAsia="es-ES"/>
              </w:rPr>
              <w:t xml:space="preserve">• </w:t>
            </w:r>
            <w:r w:rsidRPr="00DF1243">
              <w:rPr>
                <w:rFonts w:ascii="Verdana" w:eastAsia="Calibri" w:hAnsi="Verdana" w:cs="Verdana"/>
                <w:b/>
                <w:bCs/>
                <w:color w:val="000000"/>
                <w:sz w:val="18"/>
                <w:szCs w:val="18"/>
                <w:lang w:eastAsia="es-ES"/>
              </w:rPr>
              <w:t>E18a</w:t>
            </w:r>
            <w:r w:rsidRPr="00DF1243">
              <w:rPr>
                <w:rFonts w:ascii="Verdana" w:eastAsia="Calibri" w:hAnsi="Verdana" w:cs="Verdana"/>
                <w:color w:val="000000"/>
                <w:sz w:val="18"/>
                <w:szCs w:val="18"/>
                <w:lang w:eastAsia="es-ES"/>
              </w:rPr>
              <w:t>: Estudios de inserción laboral realizados por la UTEC de la Universidad de Extremadura (</w:t>
            </w:r>
            <w:hyperlink r:id="rId47" w:history="1">
              <w:r w:rsidRPr="00BC13D6">
                <w:rPr>
                  <w:rStyle w:val="Hipervnculo"/>
                  <w:rFonts w:ascii="Verdana" w:eastAsia="Calibri" w:hAnsi="Verdana" w:cs="Verdana"/>
                  <w:b/>
                  <w:bCs/>
                  <w:sz w:val="18"/>
                  <w:szCs w:val="18"/>
                  <w:lang w:eastAsia="es-ES"/>
                </w:rPr>
                <w:t>enlace</w:t>
              </w:r>
            </w:hyperlink>
            <w:r w:rsidRPr="00DF1243">
              <w:rPr>
                <w:rFonts w:ascii="Verdana" w:eastAsia="Calibri" w:hAnsi="Verdana" w:cs="Verdana"/>
                <w:color w:val="000000"/>
                <w:sz w:val="18"/>
                <w:szCs w:val="18"/>
                <w:lang w:eastAsia="es-ES"/>
              </w:rPr>
              <w:t xml:space="preserve">) </w:t>
            </w:r>
          </w:p>
          <w:p w14:paraId="06340968" w14:textId="11523F02" w:rsidR="00DF1243" w:rsidRPr="00FA57D1" w:rsidRDefault="00DF1243" w:rsidP="00FA57D1">
            <w:pPr>
              <w:jc w:val="both"/>
              <w:rPr>
                <w:rFonts w:ascii="Verdana" w:hAnsi="Verdana"/>
                <w:bCs/>
                <w:sz w:val="18"/>
                <w:szCs w:val="18"/>
              </w:rPr>
            </w:pPr>
            <w:r w:rsidRPr="00FA57D1">
              <w:rPr>
                <w:rFonts w:ascii="Verdana" w:eastAsia="Calibri" w:hAnsi="Verdana" w:cs="Verdana"/>
                <w:color w:val="000000"/>
                <w:sz w:val="18"/>
                <w:szCs w:val="18"/>
                <w:lang w:eastAsia="es-ES"/>
              </w:rPr>
              <w:t xml:space="preserve">• </w:t>
            </w:r>
            <w:r w:rsidRPr="00FA57D1">
              <w:rPr>
                <w:rFonts w:ascii="Verdana" w:eastAsia="Calibri" w:hAnsi="Verdana" w:cs="Verdana"/>
                <w:b/>
                <w:bCs/>
                <w:color w:val="000000"/>
                <w:sz w:val="18"/>
                <w:szCs w:val="18"/>
                <w:lang w:eastAsia="es-ES"/>
              </w:rPr>
              <w:t>E18b</w:t>
            </w:r>
            <w:r w:rsidRPr="00FA57D1">
              <w:rPr>
                <w:rFonts w:ascii="Verdana" w:eastAsia="Calibri" w:hAnsi="Verdana" w:cs="Verdana"/>
                <w:color w:val="000000"/>
                <w:sz w:val="18"/>
                <w:szCs w:val="18"/>
                <w:lang w:eastAsia="es-ES"/>
              </w:rPr>
              <w:t xml:space="preserve">: Estudio de empleadores del año 2016. </w:t>
            </w:r>
            <w:proofErr w:type="spellStart"/>
            <w:r w:rsidRPr="00FA57D1">
              <w:rPr>
                <w:rFonts w:ascii="Verdana" w:eastAsia="Calibri" w:hAnsi="Verdana" w:cs="Verdana"/>
                <w:color w:val="000000"/>
                <w:sz w:val="18"/>
                <w:szCs w:val="18"/>
                <w:lang w:eastAsia="es-ES"/>
              </w:rPr>
              <w:t>UEx</w:t>
            </w:r>
            <w:proofErr w:type="spellEnd"/>
            <w:r w:rsidRPr="00FA57D1">
              <w:rPr>
                <w:rFonts w:ascii="Verdana" w:eastAsia="Calibri" w:hAnsi="Verdana" w:cs="Verdana"/>
                <w:color w:val="000000"/>
                <w:sz w:val="18"/>
                <w:szCs w:val="18"/>
                <w:lang w:eastAsia="es-ES"/>
              </w:rPr>
              <w:t xml:space="preserve"> (</w:t>
            </w:r>
            <w:hyperlink r:id="rId48" w:history="1">
              <w:r w:rsidRPr="00BC13D6">
                <w:rPr>
                  <w:rStyle w:val="Hipervnculo"/>
                  <w:rFonts w:ascii="Verdana" w:eastAsia="Calibri" w:hAnsi="Verdana" w:cs="Verdana"/>
                  <w:b/>
                  <w:bCs/>
                  <w:sz w:val="18"/>
                  <w:szCs w:val="18"/>
                  <w:lang w:eastAsia="es-ES"/>
                </w:rPr>
                <w:t>enlace</w:t>
              </w:r>
            </w:hyperlink>
            <w:r w:rsidRPr="00FA57D1">
              <w:rPr>
                <w:rFonts w:ascii="Verdana" w:eastAsia="Calibri" w:hAnsi="Verdana" w:cs="Verdana"/>
                <w:color w:val="000000"/>
                <w:sz w:val="18"/>
                <w:szCs w:val="18"/>
                <w:lang w:eastAsia="es-ES"/>
              </w:rPr>
              <w:t>)</w:t>
            </w:r>
          </w:p>
        </w:tc>
      </w:tr>
      <w:tr w:rsidR="00DF1243" w:rsidRPr="00FA57D1" w14:paraId="5899201B" w14:textId="77777777" w:rsidTr="00DF1243">
        <w:trPr>
          <w:trHeight w:val="784"/>
        </w:trPr>
        <w:tc>
          <w:tcPr>
            <w:tcW w:w="324" w:type="pct"/>
            <w:vAlign w:val="center"/>
          </w:tcPr>
          <w:p w14:paraId="27B34BA6" w14:textId="77777777" w:rsidR="00DF1243" w:rsidRPr="00FA57D1" w:rsidRDefault="00DF1243" w:rsidP="006C235D">
            <w:pPr>
              <w:jc w:val="center"/>
              <w:rPr>
                <w:rFonts w:ascii="Verdana" w:hAnsi="Verdana"/>
                <w:sz w:val="18"/>
                <w:szCs w:val="18"/>
              </w:rPr>
            </w:pPr>
            <w:r w:rsidRPr="00FA57D1">
              <w:rPr>
                <w:rFonts w:ascii="Verdana" w:hAnsi="Verdana"/>
                <w:sz w:val="18"/>
                <w:szCs w:val="18"/>
              </w:rPr>
              <w:t>BUZÓN</w:t>
            </w:r>
          </w:p>
        </w:tc>
        <w:tc>
          <w:tcPr>
            <w:tcW w:w="479" w:type="pct"/>
            <w:vAlign w:val="center"/>
          </w:tcPr>
          <w:p w14:paraId="2469F8B2" w14:textId="77777777" w:rsidR="00DF1243" w:rsidRPr="00FA57D1" w:rsidRDefault="00DF1243" w:rsidP="006C235D">
            <w:pPr>
              <w:jc w:val="center"/>
              <w:rPr>
                <w:rFonts w:ascii="Verdana" w:hAnsi="Verdana"/>
                <w:sz w:val="18"/>
                <w:szCs w:val="18"/>
              </w:rPr>
            </w:pPr>
            <w:r w:rsidRPr="00FA57D1">
              <w:rPr>
                <w:rFonts w:ascii="Verdana" w:hAnsi="Verdana"/>
                <w:sz w:val="18"/>
                <w:szCs w:val="18"/>
              </w:rPr>
              <w:t>Global</w:t>
            </w:r>
          </w:p>
        </w:tc>
        <w:tc>
          <w:tcPr>
            <w:tcW w:w="2253" w:type="pct"/>
            <w:shd w:val="clear" w:color="auto" w:fill="auto"/>
            <w:vAlign w:val="center"/>
          </w:tcPr>
          <w:p w14:paraId="107692E4" w14:textId="77777777" w:rsidR="00DF1243" w:rsidRPr="00FA57D1" w:rsidRDefault="00DF1243" w:rsidP="00FA57D1">
            <w:pPr>
              <w:jc w:val="both"/>
              <w:rPr>
                <w:rFonts w:ascii="Verdana" w:hAnsi="Verdana"/>
                <w:b/>
                <w:sz w:val="18"/>
                <w:szCs w:val="18"/>
              </w:rPr>
            </w:pPr>
            <w:r w:rsidRPr="00FA57D1">
              <w:rPr>
                <w:rFonts w:ascii="Verdana" w:hAnsi="Verdana"/>
                <w:iCs/>
                <w:sz w:val="18"/>
                <w:szCs w:val="18"/>
              </w:rPr>
              <w:t>Buzón, donde se puedan recoger opiniones acerca del contenido del Informe de Autoevaluación de aquellas personas que no hayan participado en su elaboración.</w:t>
            </w:r>
          </w:p>
        </w:tc>
        <w:tc>
          <w:tcPr>
            <w:tcW w:w="1943" w:type="pct"/>
          </w:tcPr>
          <w:p w14:paraId="6747AB31" w14:textId="1C808AE1" w:rsidR="00DF1243" w:rsidRDefault="00EC4D89" w:rsidP="00EC4D89">
            <w:pPr>
              <w:jc w:val="both"/>
              <w:rPr>
                <w:rFonts w:ascii="Verdana" w:hAnsi="Verdana"/>
                <w:sz w:val="18"/>
                <w:szCs w:val="18"/>
              </w:rPr>
            </w:pPr>
            <w:r>
              <w:rPr>
                <w:rFonts w:ascii="Verdana" w:hAnsi="Verdana"/>
                <w:sz w:val="18"/>
                <w:szCs w:val="18"/>
              </w:rPr>
              <w:t>• Buzón de sugerencias en la web de la comisión de calidad del grado (</w:t>
            </w:r>
            <w:hyperlink r:id="rId49" w:history="1">
              <w:r w:rsidR="006B4317" w:rsidRPr="0070388B">
                <w:rPr>
                  <w:rStyle w:val="Hipervnculo"/>
                  <w:rFonts w:ascii="Verdana" w:hAnsi="Verdana"/>
                  <w:b/>
                  <w:bCs/>
                  <w:sz w:val="18"/>
                  <w:szCs w:val="18"/>
                </w:rPr>
                <w:t>enlace</w:t>
              </w:r>
            </w:hyperlink>
            <w:r>
              <w:rPr>
                <w:rFonts w:ascii="Verdana" w:hAnsi="Verdana"/>
                <w:sz w:val="18"/>
                <w:szCs w:val="18"/>
              </w:rPr>
              <w:t>)</w:t>
            </w:r>
          </w:p>
          <w:p w14:paraId="2FEE0095" w14:textId="35414C73" w:rsidR="00EC4D89" w:rsidRPr="00FA57D1" w:rsidRDefault="00EC4D89" w:rsidP="00EC4D89">
            <w:pPr>
              <w:jc w:val="both"/>
              <w:rPr>
                <w:rFonts w:ascii="Verdana" w:hAnsi="Verdana"/>
                <w:sz w:val="18"/>
                <w:szCs w:val="18"/>
              </w:rPr>
            </w:pPr>
            <w:r>
              <w:rPr>
                <w:rFonts w:ascii="Verdana" w:hAnsi="Verdana"/>
                <w:sz w:val="18"/>
                <w:szCs w:val="18"/>
              </w:rPr>
              <w:t>• Correo enviado a todos los grupos de interés del centro para avisar de la existencia del buzón (</w:t>
            </w:r>
            <w:hyperlink r:id="rId50" w:history="1">
              <w:r w:rsidR="00C211F8" w:rsidRPr="00C211F8">
                <w:rPr>
                  <w:rStyle w:val="Hipervnculo"/>
                  <w:rFonts w:ascii="Verdana" w:hAnsi="Verdana"/>
                  <w:b/>
                  <w:bCs/>
                  <w:sz w:val="18"/>
                  <w:szCs w:val="18"/>
                </w:rPr>
                <w:t>enlace</w:t>
              </w:r>
            </w:hyperlink>
            <w:r>
              <w:rPr>
                <w:rFonts w:ascii="Verdana" w:hAnsi="Verdana"/>
                <w:sz w:val="18"/>
                <w:szCs w:val="18"/>
              </w:rPr>
              <w:t>)</w:t>
            </w:r>
          </w:p>
        </w:tc>
      </w:tr>
    </w:tbl>
    <w:p w14:paraId="05718CB2" w14:textId="77777777" w:rsidR="003270D6" w:rsidRPr="00544283" w:rsidRDefault="003270D6" w:rsidP="003270D6">
      <w:pPr>
        <w:rPr>
          <w:color w:val="0070C0"/>
        </w:rPr>
      </w:pPr>
    </w:p>
    <w:sectPr w:rsidR="003270D6" w:rsidRPr="00544283" w:rsidSect="005C2F8C">
      <w:headerReference w:type="default" r:id="rId51"/>
      <w:footerReference w:type="default" r:id="rId52"/>
      <w:footnotePr>
        <w:numRestart w:val="eachPage"/>
      </w:footnotePr>
      <w:pgSz w:w="16838" w:h="11906" w:orient="landscape"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69F8" w14:textId="77777777" w:rsidR="002E0157" w:rsidRDefault="002E0157" w:rsidP="004B045F">
      <w:r>
        <w:separator/>
      </w:r>
    </w:p>
  </w:endnote>
  <w:endnote w:type="continuationSeparator" w:id="0">
    <w:p w14:paraId="5205C5DB" w14:textId="77777777" w:rsidR="002E0157" w:rsidRDefault="002E0157" w:rsidP="004B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MGPM+Verdana">
    <w:altName w:val="Verdana"/>
    <w:charset w:val="01"/>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MS PMincho"/>
    <w:charset w:val="00"/>
    <w:family w:val="auto"/>
    <w:pitch w:val="variable"/>
    <w:sig w:usb0="E1000AEF" w:usb1="5000A1FF" w:usb2="00000000" w:usb3="00000000" w:csb0="000001BF" w:csb1="00000000"/>
  </w:font>
  <w:font w:name="Lohit Hindi">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456A83"/>
      </w:tblBorders>
      <w:tblLook w:val="01E0" w:firstRow="1" w:lastRow="1" w:firstColumn="1" w:lastColumn="1" w:noHBand="0" w:noVBand="0"/>
    </w:tblPr>
    <w:tblGrid>
      <w:gridCol w:w="3528"/>
      <w:gridCol w:w="1440"/>
      <w:gridCol w:w="3676"/>
    </w:tblGrid>
    <w:tr w:rsidR="00CB1ACF" w:rsidRPr="00A3466E" w14:paraId="55113029" w14:textId="77777777">
      <w:tc>
        <w:tcPr>
          <w:tcW w:w="3528" w:type="dxa"/>
          <w:tcBorders>
            <w:top w:val="single" w:sz="4" w:space="0" w:color="456A83"/>
          </w:tcBorders>
          <w:tcMar>
            <w:top w:w="113" w:type="dxa"/>
            <w:bottom w:w="113" w:type="dxa"/>
          </w:tcMar>
        </w:tcPr>
        <w:p w14:paraId="576B7066" w14:textId="77777777" w:rsidR="00CB1ACF" w:rsidRPr="00A3466E" w:rsidRDefault="00CB1ACF" w:rsidP="00AF6C87">
          <w:pPr>
            <w:pStyle w:val="Piedepgina"/>
            <w:rPr>
              <w:color w:val="456A83"/>
              <w:szCs w:val="16"/>
            </w:rPr>
          </w:pPr>
        </w:p>
      </w:tc>
      <w:tc>
        <w:tcPr>
          <w:tcW w:w="1440" w:type="dxa"/>
          <w:tcBorders>
            <w:top w:val="single" w:sz="4" w:space="0" w:color="456A83"/>
          </w:tcBorders>
          <w:tcMar>
            <w:top w:w="113" w:type="dxa"/>
            <w:bottom w:w="113" w:type="dxa"/>
          </w:tcMar>
        </w:tcPr>
        <w:p w14:paraId="4FC3D969" w14:textId="77777777" w:rsidR="00CB1ACF" w:rsidRPr="00A3466E" w:rsidRDefault="00CB1ACF" w:rsidP="00AF6C87">
          <w:pPr>
            <w:pStyle w:val="Piedepgina"/>
            <w:jc w:val="center"/>
            <w:rPr>
              <w:noProof/>
              <w:color w:val="456A83"/>
              <w:sz w:val="18"/>
              <w:szCs w:val="18"/>
            </w:rPr>
          </w:pPr>
          <w:r w:rsidRPr="00A3466E">
            <w:rPr>
              <w:color w:val="456A83"/>
              <w:sz w:val="18"/>
              <w:szCs w:val="18"/>
            </w:rPr>
            <w:fldChar w:fldCharType="begin"/>
          </w:r>
          <w:r w:rsidRPr="00A3466E">
            <w:rPr>
              <w:color w:val="456A83"/>
              <w:sz w:val="18"/>
              <w:szCs w:val="18"/>
            </w:rPr>
            <w:instrText xml:space="preserve"> PAGE  \* ArabicDash  \* MERGEFORMAT </w:instrText>
          </w:r>
          <w:r w:rsidRPr="00A3466E">
            <w:rPr>
              <w:color w:val="456A83"/>
              <w:sz w:val="18"/>
              <w:szCs w:val="18"/>
            </w:rPr>
            <w:fldChar w:fldCharType="separate"/>
          </w:r>
          <w:r w:rsidR="00883B7F">
            <w:rPr>
              <w:noProof/>
              <w:color w:val="456A83"/>
              <w:sz w:val="18"/>
              <w:szCs w:val="18"/>
            </w:rPr>
            <w:t>- 1 -</w:t>
          </w:r>
          <w:r w:rsidRPr="00A3466E">
            <w:rPr>
              <w:noProof/>
              <w:color w:val="456A83"/>
              <w:sz w:val="18"/>
              <w:szCs w:val="18"/>
            </w:rPr>
            <w:fldChar w:fldCharType="end"/>
          </w:r>
        </w:p>
      </w:tc>
      <w:tc>
        <w:tcPr>
          <w:tcW w:w="3676" w:type="dxa"/>
          <w:tcBorders>
            <w:top w:val="single" w:sz="4" w:space="0" w:color="456A83"/>
          </w:tcBorders>
          <w:tcMar>
            <w:top w:w="113" w:type="dxa"/>
            <w:bottom w:w="113" w:type="dxa"/>
          </w:tcMar>
        </w:tcPr>
        <w:p w14:paraId="2778819D" w14:textId="77777777" w:rsidR="00CB1ACF" w:rsidRPr="00A3466E" w:rsidRDefault="00CB1ACF" w:rsidP="00AF6C87">
          <w:pPr>
            <w:pStyle w:val="Piedepgina"/>
            <w:jc w:val="right"/>
            <w:rPr>
              <w:color w:val="456A83"/>
              <w:szCs w:val="16"/>
            </w:rPr>
          </w:pPr>
        </w:p>
      </w:tc>
    </w:tr>
  </w:tbl>
  <w:p w14:paraId="0F7183B7" w14:textId="77777777" w:rsidR="00CB1ACF" w:rsidRDefault="00CB1A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1632" w14:textId="77777777" w:rsidR="002E0157" w:rsidRDefault="002E0157" w:rsidP="004B045F">
      <w:r>
        <w:separator/>
      </w:r>
    </w:p>
  </w:footnote>
  <w:footnote w:type="continuationSeparator" w:id="0">
    <w:p w14:paraId="1FCDA3F1" w14:textId="77777777" w:rsidR="002E0157" w:rsidRDefault="002E0157" w:rsidP="004B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FB93" w14:textId="770713BB" w:rsidR="00215E17" w:rsidRPr="00215E17" w:rsidRDefault="00EC4D89" w:rsidP="00215E17">
    <w:pPr>
      <w:pStyle w:val="Encabezado"/>
      <w:jc w:val="right"/>
      <w:rPr>
        <w:b/>
        <w:color w:val="000080"/>
        <w:szCs w:val="16"/>
      </w:rPr>
    </w:pPr>
    <w:r w:rsidRPr="009C4AC2">
      <w:rPr>
        <w:noProof/>
        <w:lang w:eastAsia="es-ES"/>
      </w:rPr>
      <w:drawing>
        <wp:anchor distT="0" distB="0" distL="114300" distR="114300" simplePos="0" relativeHeight="251657728" behindDoc="0" locked="0" layoutInCell="1" allowOverlap="1" wp14:anchorId="7252FE0B" wp14:editId="23225441">
          <wp:simplePos x="0" y="0"/>
          <wp:positionH relativeFrom="column">
            <wp:posOffset>-19050</wp:posOffset>
          </wp:positionH>
          <wp:positionV relativeFrom="paragraph">
            <wp:posOffset>-88900</wp:posOffset>
          </wp:positionV>
          <wp:extent cx="589915" cy="9810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981075"/>
                  </a:xfrm>
                  <a:prstGeom prst="rect">
                    <a:avLst/>
                  </a:prstGeom>
                  <a:noFill/>
                </pic:spPr>
              </pic:pic>
            </a:graphicData>
          </a:graphic>
          <wp14:sizeRelH relativeFrom="page">
            <wp14:pctWidth>0</wp14:pctWidth>
          </wp14:sizeRelH>
          <wp14:sizeRelV relativeFrom="page">
            <wp14:pctHeight>0</wp14:pctHeight>
          </wp14:sizeRelV>
        </wp:anchor>
      </w:drawing>
    </w:r>
  </w:p>
  <w:p w14:paraId="0E8A0980" w14:textId="77777777" w:rsidR="00215E17" w:rsidRPr="00964385" w:rsidRDefault="00215E17" w:rsidP="00215E17">
    <w:pPr>
      <w:pStyle w:val="Ttulo"/>
      <w:rPr>
        <w:rFonts w:ascii="Verdana" w:hAnsi="Verdana"/>
        <w:sz w:val="18"/>
        <w:szCs w:val="18"/>
      </w:rPr>
    </w:pPr>
    <w:r w:rsidRPr="00964385">
      <w:rPr>
        <w:rFonts w:ascii="Verdana" w:hAnsi="Verdana"/>
        <w:sz w:val="18"/>
        <w:szCs w:val="18"/>
      </w:rPr>
      <w:t xml:space="preserve">TABLA </w:t>
    </w:r>
    <w:r w:rsidR="005C384A">
      <w:rPr>
        <w:rFonts w:ascii="Verdana" w:hAnsi="Verdana"/>
        <w:sz w:val="18"/>
        <w:szCs w:val="18"/>
      </w:rPr>
      <w:t>5</w:t>
    </w:r>
    <w:r w:rsidRPr="00964385">
      <w:rPr>
        <w:rFonts w:ascii="Verdana" w:hAnsi="Verdana"/>
        <w:sz w:val="18"/>
        <w:szCs w:val="18"/>
      </w:rPr>
      <w:t xml:space="preserve">. </w:t>
    </w:r>
    <w:r w:rsidR="005C384A">
      <w:rPr>
        <w:rFonts w:ascii="Verdana" w:hAnsi="Verdana"/>
        <w:sz w:val="18"/>
        <w:szCs w:val="18"/>
      </w:rPr>
      <w:t>OTRAS EVIDENCIAS DE CARÁCTER OBLIGATORIO A INCLUIR EN EL PROCESO DE EVALUACIÓN</w:t>
    </w:r>
  </w:p>
  <w:p w14:paraId="609B37D5" w14:textId="77777777" w:rsidR="00215E17" w:rsidRDefault="00215E17" w:rsidP="00215E17">
    <w:pPr>
      <w:pStyle w:val="Encabezado"/>
      <w:jc w:val="center"/>
      <w:rPr>
        <w:b/>
        <w:sz w:val="18"/>
        <w:szCs w:val="18"/>
      </w:rPr>
    </w:pPr>
    <w:r w:rsidRPr="00964385">
      <w:rPr>
        <w:b/>
        <w:sz w:val="18"/>
        <w:szCs w:val="18"/>
      </w:rPr>
      <w:t xml:space="preserve">GRADO EN FILOLOGÍA </w:t>
    </w:r>
    <w:r w:rsidR="00DF1243">
      <w:rPr>
        <w:b/>
        <w:sz w:val="18"/>
        <w:szCs w:val="18"/>
      </w:rPr>
      <w:t>HISPÁNICA</w:t>
    </w:r>
    <w:r w:rsidRPr="00964385">
      <w:rPr>
        <w:b/>
        <w:sz w:val="18"/>
        <w:szCs w:val="18"/>
      </w:rPr>
      <w:t>. FACULTAD DE FILOSOFÍA Y LETRAS</w:t>
    </w:r>
  </w:p>
  <w:p w14:paraId="3DB9D965" w14:textId="77777777" w:rsidR="00215E17" w:rsidRDefault="00215E17" w:rsidP="003B0E05">
    <w:pPr>
      <w:pStyle w:val="Encabezado"/>
      <w:rPr>
        <w:b/>
        <w:sz w:val="18"/>
        <w:szCs w:val="18"/>
      </w:rPr>
    </w:pPr>
  </w:p>
  <w:p w14:paraId="1DD5CA91" w14:textId="77777777" w:rsidR="00CB1ACF" w:rsidRDefault="00CB1ACF" w:rsidP="00215E17">
    <w:pPr>
      <w:pStyle w:val="Encabezado"/>
      <w:tabs>
        <w:tab w:val="clear" w:pos="4252"/>
        <w:tab w:val="clear" w:pos="8504"/>
        <w:tab w:val="left" w:pos="3195"/>
      </w:tabs>
      <w:rPr>
        <w:b/>
        <w:color w:val="000080"/>
        <w:szCs w:val="16"/>
      </w:rPr>
    </w:pPr>
  </w:p>
  <w:p w14:paraId="2DC8CC1B" w14:textId="77777777" w:rsidR="006C235D" w:rsidRPr="00ED0B56" w:rsidRDefault="006C235D" w:rsidP="00215E17">
    <w:pPr>
      <w:pStyle w:val="Encabezado"/>
      <w:tabs>
        <w:tab w:val="clear" w:pos="4252"/>
        <w:tab w:val="clear" w:pos="8504"/>
        <w:tab w:val="left" w:pos="3195"/>
      </w:tabs>
      <w:rPr>
        <w:b/>
        <w:color w:val="00008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6490"/>
      <w:numFmt w:val="bullet"/>
      <w:lvlText w:val="-"/>
      <w:lvlJc w:val="left"/>
      <w:pPr>
        <w:tabs>
          <w:tab w:val="num" w:pos="1065"/>
        </w:tabs>
        <w:ind w:left="1065" w:hanging="360"/>
      </w:pPr>
      <w:rPr>
        <w:rFonts w:ascii="Times New Roman" w:hAnsi="Times New Roman" w:cs="Times New Roman"/>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F"/>
    <w:multiLevelType w:val="multilevel"/>
    <w:tmpl w:val="0000000F"/>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12"/>
    <w:multiLevelType w:val="multilevel"/>
    <w:tmpl w:val="00000012"/>
    <w:name w:val="WW8Num17"/>
    <w:lvl w:ilvl="0">
      <w:start w:val="1"/>
      <w:numFmt w:val="bullet"/>
      <w:lvlText w:val=""/>
      <w:lvlJc w:val="left"/>
      <w:pPr>
        <w:tabs>
          <w:tab w:val="num" w:pos="720"/>
        </w:tabs>
        <w:ind w:left="720" w:hanging="360"/>
      </w:pPr>
      <w:rPr>
        <w:rFonts w:ascii="Symbol" w:hAnsi="Symbol"/>
        <w:sz w:val="20"/>
      </w:rPr>
    </w:lvl>
    <w:lvl w:ilvl="1">
      <w:numFmt w:val="bullet"/>
      <w:lvlText w:val="-"/>
      <w:lvlJc w:val="left"/>
      <w:pPr>
        <w:tabs>
          <w:tab w:val="num" w:pos="1440"/>
        </w:tabs>
        <w:ind w:left="1440" w:hanging="360"/>
      </w:pPr>
      <w:rPr>
        <w:rFonts w:ascii="Verdana" w:hAnsi="Verdana"/>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14"/>
    <w:multiLevelType w:val="multilevel"/>
    <w:tmpl w:val="00000014"/>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15"/>
    <w:multiLevelType w:val="multilevel"/>
    <w:tmpl w:val="00000015"/>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000017"/>
    <w:multiLevelType w:val="multilevel"/>
    <w:tmpl w:val="00000017"/>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15:restartNumberingAfterBreak="0">
    <w:nsid w:val="00000019"/>
    <w:multiLevelType w:val="multilevel"/>
    <w:tmpl w:val="00000019"/>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E"/>
    <w:multiLevelType w:val="multilevel"/>
    <w:tmpl w:val="0000001E"/>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15:restartNumberingAfterBreak="0">
    <w:nsid w:val="0000001F"/>
    <w:multiLevelType w:val="multilevel"/>
    <w:tmpl w:val="0000001F"/>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25"/>
    <w:multiLevelType w:val="multilevel"/>
    <w:tmpl w:val="00000025"/>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00000027"/>
    <w:multiLevelType w:val="multilevel"/>
    <w:tmpl w:val="00000027"/>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00000028"/>
    <w:multiLevelType w:val="singleLevel"/>
    <w:tmpl w:val="00000028"/>
    <w:name w:val="WW8Num39"/>
    <w:lvl w:ilvl="0">
      <w:start w:val="1"/>
      <w:numFmt w:val="bullet"/>
      <w:lvlText w:val=""/>
      <w:lvlJc w:val="left"/>
      <w:pPr>
        <w:tabs>
          <w:tab w:val="num" w:pos="0"/>
        </w:tabs>
        <w:ind w:left="720" w:hanging="360"/>
      </w:pPr>
      <w:rPr>
        <w:rFonts w:ascii="Symbol" w:hAnsi="Symbol"/>
      </w:rPr>
    </w:lvl>
  </w:abstractNum>
  <w:abstractNum w:abstractNumId="24" w15:restartNumberingAfterBreak="0">
    <w:nsid w:val="00000029"/>
    <w:multiLevelType w:val="multilevel"/>
    <w:tmpl w:val="00000029"/>
    <w:name w:val="WW8Num4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15:restartNumberingAfterBreak="0">
    <w:nsid w:val="0000002B"/>
    <w:multiLevelType w:val="multilevel"/>
    <w:tmpl w:val="0000002B"/>
    <w:name w:val="WW8Num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D"/>
    <w:multiLevelType w:val="multilevel"/>
    <w:tmpl w:val="0000002D"/>
    <w:name w:val="WW8Num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E"/>
    <w:multiLevelType w:val="multilevel"/>
    <w:tmpl w:val="0000002E"/>
    <w:name w:val="WW8Num4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15:restartNumberingAfterBreak="0">
    <w:nsid w:val="0000002F"/>
    <w:multiLevelType w:val="multilevel"/>
    <w:tmpl w:val="0000002F"/>
    <w:name w:val="WW8Num4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00000030"/>
    <w:multiLevelType w:val="multilevel"/>
    <w:tmpl w:val="00000030"/>
    <w:name w:val="WW8Num4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32"/>
    <w:multiLevelType w:val="multilevel"/>
    <w:tmpl w:val="362458C0"/>
    <w:name w:val="WW8Num49"/>
    <w:lvl w:ilvl="0">
      <w:numFmt w:val="bullet"/>
      <w:lvlText w:val="-"/>
      <w:lvlJc w:val="left"/>
      <w:pPr>
        <w:tabs>
          <w:tab w:val="num" w:pos="720"/>
        </w:tabs>
        <w:ind w:left="720" w:hanging="360"/>
      </w:pPr>
      <w:rPr>
        <w:rFonts w:ascii="Verdana" w:eastAsia="Times New Roman" w:hAnsi="Verdana"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15:restartNumberingAfterBreak="0">
    <w:nsid w:val="00000034"/>
    <w:multiLevelType w:val="multilevel"/>
    <w:tmpl w:val="00000034"/>
    <w:name w:val="WW8Num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017C1678"/>
    <w:multiLevelType w:val="hybridMultilevel"/>
    <w:tmpl w:val="3B245258"/>
    <w:lvl w:ilvl="0" w:tplc="277E6DE4">
      <w:start w:val="2"/>
      <w:numFmt w:val="bullet"/>
      <w:lvlText w:val="-"/>
      <w:lvlJc w:val="left"/>
      <w:pPr>
        <w:ind w:left="720" w:hanging="360"/>
      </w:pPr>
      <w:rPr>
        <w:rFonts w:ascii="Verdana" w:eastAsia="Times New Roman" w:hAnsi="Verdana" w:cs="Verdana"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01D74CAD"/>
    <w:multiLevelType w:val="hybridMultilevel"/>
    <w:tmpl w:val="7688E3EC"/>
    <w:lvl w:ilvl="0" w:tplc="1936722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2BC1F19"/>
    <w:multiLevelType w:val="hybridMultilevel"/>
    <w:tmpl w:val="9742658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5" w15:restartNumberingAfterBreak="0">
    <w:nsid w:val="091C1B84"/>
    <w:multiLevelType w:val="multilevel"/>
    <w:tmpl w:val="7B92F1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0EE773AF"/>
    <w:multiLevelType w:val="hybridMultilevel"/>
    <w:tmpl w:val="C18EE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122B2939"/>
    <w:multiLevelType w:val="hybridMultilevel"/>
    <w:tmpl w:val="2E3C1E34"/>
    <w:lvl w:ilvl="0" w:tplc="7C869A64">
      <w:start w:val="1"/>
      <w:numFmt w:val="bullet"/>
      <w:lvlText w:val=""/>
      <w:lvlJc w:val="left"/>
      <w:pPr>
        <w:tabs>
          <w:tab w:val="num" w:pos="720"/>
        </w:tabs>
        <w:ind w:left="720" w:hanging="360"/>
      </w:pPr>
      <w:rPr>
        <w:rFonts w:ascii="Wingdings" w:hAnsi="Wingdings" w:hint="default"/>
        <w:sz w:val="20"/>
        <w:szCs w:val="20"/>
      </w:rPr>
    </w:lvl>
    <w:lvl w:ilvl="1" w:tplc="F9E0A7D4">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2C93FDF"/>
    <w:multiLevelType w:val="hybridMultilevel"/>
    <w:tmpl w:val="2C426C5C"/>
    <w:lvl w:ilvl="0" w:tplc="0C0A0001">
      <w:start w:val="1"/>
      <w:numFmt w:val="bullet"/>
      <w:lvlText w:val=""/>
      <w:lvlJc w:val="left"/>
      <w:pPr>
        <w:ind w:left="720" w:hanging="360"/>
      </w:pPr>
      <w:rPr>
        <w:rFonts w:ascii="Symbol" w:hAnsi="Symbol"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27506B15"/>
    <w:multiLevelType w:val="hybridMultilevel"/>
    <w:tmpl w:val="84CC10E8"/>
    <w:lvl w:ilvl="0" w:tplc="040A000F">
      <w:start w:val="1"/>
      <w:numFmt w:val="decimal"/>
      <w:lvlText w:val="%1."/>
      <w:lvlJc w:val="left"/>
      <w:pPr>
        <w:ind w:left="720" w:hanging="360"/>
      </w:pPr>
      <w:rPr>
        <w:rFonts w:hint="default"/>
      </w:rPr>
    </w:lvl>
    <w:lvl w:ilvl="1" w:tplc="F79CA4A2">
      <w:numFmt w:val="bullet"/>
      <w:lvlText w:val="•"/>
      <w:lvlJc w:val="left"/>
      <w:pPr>
        <w:ind w:left="1440" w:hanging="360"/>
      </w:pPr>
      <w:rPr>
        <w:rFonts w:ascii="Verdana" w:eastAsia="Times New Roman" w:hAnsi="Verdana" w:cs="Times New Roman"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2BFF0657"/>
    <w:multiLevelType w:val="hybridMultilevel"/>
    <w:tmpl w:val="D5827002"/>
    <w:lvl w:ilvl="0" w:tplc="7C869A64">
      <w:start w:val="1"/>
      <w:numFmt w:val="bullet"/>
      <w:lvlText w:val=""/>
      <w:lvlJc w:val="left"/>
      <w:pPr>
        <w:tabs>
          <w:tab w:val="num" w:pos="720"/>
        </w:tabs>
        <w:ind w:left="720" w:hanging="360"/>
      </w:pPr>
      <w:rPr>
        <w:rFonts w:ascii="Wingdings" w:hAnsi="Wingdings"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61717A"/>
    <w:multiLevelType w:val="multilevel"/>
    <w:tmpl w:val="8150795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30335851"/>
    <w:multiLevelType w:val="hybridMultilevel"/>
    <w:tmpl w:val="B518C6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32ED7AC3"/>
    <w:multiLevelType w:val="hybridMultilevel"/>
    <w:tmpl w:val="CE2E6C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2900D2"/>
    <w:multiLevelType w:val="hybridMultilevel"/>
    <w:tmpl w:val="CC4C152A"/>
    <w:lvl w:ilvl="0" w:tplc="FFFFFFFF">
      <w:start w:val="6490"/>
      <w:numFmt w:val="bullet"/>
      <w:lvlText w:val="-"/>
      <w:lvlJc w:val="left"/>
      <w:pPr>
        <w:tabs>
          <w:tab w:val="num" w:pos="1065"/>
        </w:tabs>
        <w:ind w:left="1065" w:hanging="360"/>
      </w:pPr>
      <w:rPr>
        <w:rFonts w:ascii="Times New Roman" w:eastAsia="MS Mincho" w:hAnsi="Times New Roman" w:cs="Times New Roman" w:hint="default"/>
      </w:rPr>
    </w:lvl>
    <w:lvl w:ilvl="1" w:tplc="FFFFFFFF">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5" w15:restartNumberingAfterBreak="0">
    <w:nsid w:val="41786062"/>
    <w:multiLevelType w:val="multilevel"/>
    <w:tmpl w:val="B210A2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42521159"/>
    <w:multiLevelType w:val="hybridMultilevel"/>
    <w:tmpl w:val="93C21244"/>
    <w:lvl w:ilvl="0" w:tplc="0C0A0001">
      <w:start w:val="1"/>
      <w:numFmt w:val="bullet"/>
      <w:lvlText w:val=""/>
      <w:lvlJc w:val="left"/>
      <w:pPr>
        <w:tabs>
          <w:tab w:val="num" w:pos="763"/>
        </w:tabs>
        <w:ind w:left="763" w:hanging="360"/>
      </w:pPr>
      <w:rPr>
        <w:rFonts w:ascii="Symbol" w:hAnsi="Symbol" w:cs="Symbol" w:hint="default"/>
      </w:rPr>
    </w:lvl>
    <w:lvl w:ilvl="1" w:tplc="0C0A0003">
      <w:start w:val="1"/>
      <w:numFmt w:val="bullet"/>
      <w:lvlText w:val="o"/>
      <w:lvlJc w:val="left"/>
      <w:pPr>
        <w:tabs>
          <w:tab w:val="num" w:pos="1483"/>
        </w:tabs>
        <w:ind w:left="1483" w:hanging="360"/>
      </w:pPr>
      <w:rPr>
        <w:rFonts w:ascii="Courier New" w:hAnsi="Courier New" w:cs="Courier New" w:hint="default"/>
      </w:rPr>
    </w:lvl>
    <w:lvl w:ilvl="2" w:tplc="0C0A0005">
      <w:start w:val="1"/>
      <w:numFmt w:val="bullet"/>
      <w:lvlText w:val=""/>
      <w:lvlJc w:val="left"/>
      <w:pPr>
        <w:tabs>
          <w:tab w:val="num" w:pos="2203"/>
        </w:tabs>
        <w:ind w:left="2203" w:hanging="360"/>
      </w:pPr>
      <w:rPr>
        <w:rFonts w:ascii="Wingdings" w:hAnsi="Wingdings" w:cs="Wingdings" w:hint="default"/>
      </w:rPr>
    </w:lvl>
    <w:lvl w:ilvl="3" w:tplc="0C0A0001">
      <w:start w:val="1"/>
      <w:numFmt w:val="bullet"/>
      <w:lvlText w:val=""/>
      <w:lvlJc w:val="left"/>
      <w:pPr>
        <w:tabs>
          <w:tab w:val="num" w:pos="2923"/>
        </w:tabs>
        <w:ind w:left="2923" w:hanging="360"/>
      </w:pPr>
      <w:rPr>
        <w:rFonts w:ascii="Symbol" w:hAnsi="Symbol" w:cs="Symbol" w:hint="default"/>
      </w:rPr>
    </w:lvl>
    <w:lvl w:ilvl="4" w:tplc="0C0A0003">
      <w:start w:val="1"/>
      <w:numFmt w:val="bullet"/>
      <w:lvlText w:val="o"/>
      <w:lvlJc w:val="left"/>
      <w:pPr>
        <w:tabs>
          <w:tab w:val="num" w:pos="3643"/>
        </w:tabs>
        <w:ind w:left="3643" w:hanging="360"/>
      </w:pPr>
      <w:rPr>
        <w:rFonts w:ascii="Courier New" w:hAnsi="Courier New" w:cs="Courier New" w:hint="default"/>
      </w:rPr>
    </w:lvl>
    <w:lvl w:ilvl="5" w:tplc="0C0A0005">
      <w:start w:val="1"/>
      <w:numFmt w:val="bullet"/>
      <w:lvlText w:val=""/>
      <w:lvlJc w:val="left"/>
      <w:pPr>
        <w:tabs>
          <w:tab w:val="num" w:pos="4363"/>
        </w:tabs>
        <w:ind w:left="4363" w:hanging="360"/>
      </w:pPr>
      <w:rPr>
        <w:rFonts w:ascii="Wingdings" w:hAnsi="Wingdings" w:cs="Wingdings" w:hint="default"/>
      </w:rPr>
    </w:lvl>
    <w:lvl w:ilvl="6" w:tplc="0C0A0001">
      <w:start w:val="1"/>
      <w:numFmt w:val="bullet"/>
      <w:lvlText w:val=""/>
      <w:lvlJc w:val="left"/>
      <w:pPr>
        <w:tabs>
          <w:tab w:val="num" w:pos="5083"/>
        </w:tabs>
        <w:ind w:left="5083" w:hanging="360"/>
      </w:pPr>
      <w:rPr>
        <w:rFonts w:ascii="Symbol" w:hAnsi="Symbol" w:cs="Symbol" w:hint="default"/>
      </w:rPr>
    </w:lvl>
    <w:lvl w:ilvl="7" w:tplc="0C0A0003">
      <w:start w:val="1"/>
      <w:numFmt w:val="bullet"/>
      <w:lvlText w:val="o"/>
      <w:lvlJc w:val="left"/>
      <w:pPr>
        <w:tabs>
          <w:tab w:val="num" w:pos="5803"/>
        </w:tabs>
        <w:ind w:left="5803" w:hanging="360"/>
      </w:pPr>
      <w:rPr>
        <w:rFonts w:ascii="Courier New" w:hAnsi="Courier New" w:cs="Courier New" w:hint="default"/>
      </w:rPr>
    </w:lvl>
    <w:lvl w:ilvl="8" w:tplc="0C0A0005">
      <w:start w:val="1"/>
      <w:numFmt w:val="bullet"/>
      <w:lvlText w:val=""/>
      <w:lvlJc w:val="left"/>
      <w:pPr>
        <w:tabs>
          <w:tab w:val="num" w:pos="6523"/>
        </w:tabs>
        <w:ind w:left="6523" w:hanging="360"/>
      </w:pPr>
      <w:rPr>
        <w:rFonts w:ascii="Wingdings" w:hAnsi="Wingdings" w:cs="Wingdings" w:hint="default"/>
      </w:rPr>
    </w:lvl>
  </w:abstractNum>
  <w:abstractNum w:abstractNumId="47" w15:restartNumberingAfterBreak="0">
    <w:nsid w:val="465746C3"/>
    <w:multiLevelType w:val="hybridMultilevel"/>
    <w:tmpl w:val="BF189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76B1D00"/>
    <w:multiLevelType w:val="hybridMultilevel"/>
    <w:tmpl w:val="4B7A041E"/>
    <w:lvl w:ilvl="0" w:tplc="0C0A0001">
      <w:start w:val="1"/>
      <w:numFmt w:val="bullet"/>
      <w:lvlText w:val=""/>
      <w:lvlJc w:val="left"/>
      <w:pPr>
        <w:tabs>
          <w:tab w:val="num" w:pos="720"/>
        </w:tabs>
        <w:ind w:left="720" w:hanging="360"/>
      </w:pPr>
      <w:rPr>
        <w:rFonts w:ascii="Symbol" w:hAnsi="Symbol" w:hint="default"/>
      </w:rPr>
    </w:lvl>
    <w:lvl w:ilvl="1" w:tplc="5E3EE0CE">
      <w:numFmt w:val="bullet"/>
      <w:lvlText w:val="-"/>
      <w:lvlJc w:val="left"/>
      <w:pPr>
        <w:tabs>
          <w:tab w:val="num" w:pos="1440"/>
        </w:tabs>
        <w:ind w:left="1440" w:hanging="360"/>
      </w:pPr>
      <w:rPr>
        <w:rFonts w:ascii="Times New Roman" w:eastAsia="Times New Roman" w:hAnsi="Times New Roman"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9" w15:restartNumberingAfterBreak="0">
    <w:nsid w:val="47792BBC"/>
    <w:multiLevelType w:val="hybridMultilevel"/>
    <w:tmpl w:val="F0800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7E852DB"/>
    <w:multiLevelType w:val="hybridMultilevel"/>
    <w:tmpl w:val="A2228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15:restartNumberingAfterBreak="0">
    <w:nsid w:val="539D709C"/>
    <w:multiLevelType w:val="hybridMultilevel"/>
    <w:tmpl w:val="DD8E37DE"/>
    <w:lvl w:ilvl="0" w:tplc="0C0A0001">
      <w:start w:val="1"/>
      <w:numFmt w:val="bullet"/>
      <w:pStyle w:val="Listaconvietas"/>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15:restartNumberingAfterBreak="0">
    <w:nsid w:val="53BC0B75"/>
    <w:multiLevelType w:val="hybridMultilevel"/>
    <w:tmpl w:val="617676F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3" w15:restartNumberingAfterBreak="0">
    <w:nsid w:val="5A564DBD"/>
    <w:multiLevelType w:val="hybridMultilevel"/>
    <w:tmpl w:val="FC6C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1F53494"/>
    <w:multiLevelType w:val="hybridMultilevel"/>
    <w:tmpl w:val="90FA3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3D65AF8"/>
    <w:multiLevelType w:val="hybridMultilevel"/>
    <w:tmpl w:val="421C9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3FE4117"/>
    <w:multiLevelType w:val="hybridMultilevel"/>
    <w:tmpl w:val="865AB2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7" w15:restartNumberingAfterBreak="0">
    <w:nsid w:val="658F6C4F"/>
    <w:multiLevelType w:val="hybridMultilevel"/>
    <w:tmpl w:val="DA74536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8" w15:restartNumberingAfterBreak="0">
    <w:nsid w:val="686E0DDC"/>
    <w:multiLevelType w:val="hybridMultilevel"/>
    <w:tmpl w:val="D520B902"/>
    <w:lvl w:ilvl="0" w:tplc="0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0CD493B"/>
    <w:multiLevelType w:val="hybridMultilevel"/>
    <w:tmpl w:val="3452A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70C6960"/>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1" w15:restartNumberingAfterBreak="0">
    <w:nsid w:val="774159E8"/>
    <w:multiLevelType w:val="hybridMultilevel"/>
    <w:tmpl w:val="EA149F3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2" w15:restartNumberingAfterBreak="0">
    <w:nsid w:val="79C14360"/>
    <w:multiLevelType w:val="multilevel"/>
    <w:tmpl w:val="EC7A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12311B"/>
    <w:multiLevelType w:val="hybridMultilevel"/>
    <w:tmpl w:val="453C9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07217115">
    <w:abstractNumId w:val="51"/>
  </w:num>
  <w:num w:numId="2" w16cid:durableId="2135781876">
    <w:abstractNumId w:val="59"/>
  </w:num>
  <w:num w:numId="3" w16cid:durableId="1644390453">
    <w:abstractNumId w:val="32"/>
  </w:num>
  <w:num w:numId="4" w16cid:durableId="169300400">
    <w:abstractNumId w:val="37"/>
  </w:num>
  <w:num w:numId="5" w16cid:durableId="379671450">
    <w:abstractNumId w:val="40"/>
  </w:num>
  <w:num w:numId="6" w16cid:durableId="55402945">
    <w:abstractNumId w:val="6"/>
  </w:num>
  <w:num w:numId="7" w16cid:durableId="87966191">
    <w:abstractNumId w:val="55"/>
  </w:num>
  <w:num w:numId="8" w16cid:durableId="621689164">
    <w:abstractNumId w:val="63"/>
  </w:num>
  <w:num w:numId="9" w16cid:durableId="1430158063">
    <w:abstractNumId w:val="0"/>
  </w:num>
  <w:num w:numId="10" w16cid:durableId="1762292153">
    <w:abstractNumId w:val="44"/>
  </w:num>
  <w:num w:numId="11" w16cid:durableId="200896981">
    <w:abstractNumId w:val="49"/>
  </w:num>
  <w:num w:numId="12" w16cid:durableId="1387803227">
    <w:abstractNumId w:val="47"/>
  </w:num>
  <w:num w:numId="13" w16cid:durableId="263349341">
    <w:abstractNumId w:val="54"/>
  </w:num>
  <w:num w:numId="14" w16cid:durableId="490946884">
    <w:abstractNumId w:val="38"/>
  </w:num>
  <w:num w:numId="15" w16cid:durableId="580068068">
    <w:abstractNumId w:val="62"/>
  </w:num>
  <w:num w:numId="16" w16cid:durableId="744497290">
    <w:abstractNumId w:val="7"/>
  </w:num>
  <w:num w:numId="17" w16cid:durableId="126626756">
    <w:abstractNumId w:val="16"/>
  </w:num>
  <w:num w:numId="18" w16cid:durableId="1123697481">
    <w:abstractNumId w:val="4"/>
  </w:num>
  <w:num w:numId="19" w16cid:durableId="2064716119">
    <w:abstractNumId w:val="11"/>
  </w:num>
  <w:num w:numId="20" w16cid:durableId="1924412346">
    <w:abstractNumId w:val="20"/>
  </w:num>
  <w:num w:numId="21" w16cid:durableId="378012634">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74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703893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0307076">
    <w:abstractNumId w:val="1"/>
  </w:num>
  <w:num w:numId="25" w16cid:durableId="1143232949">
    <w:abstractNumId w:val="60"/>
  </w:num>
  <w:num w:numId="26" w16cid:durableId="790590726">
    <w:abstractNumId w:val="33"/>
  </w:num>
  <w:num w:numId="27" w16cid:durableId="788204386">
    <w:abstractNumId w:val="61"/>
  </w:num>
  <w:num w:numId="28" w16cid:durableId="1508909284">
    <w:abstractNumId w:val="57"/>
  </w:num>
  <w:num w:numId="29" w16cid:durableId="185680391">
    <w:abstractNumId w:val="46"/>
  </w:num>
  <w:num w:numId="30" w16cid:durableId="1375499005">
    <w:abstractNumId w:val="39"/>
  </w:num>
  <w:num w:numId="31" w16cid:durableId="573662381">
    <w:abstractNumId w:val="42"/>
  </w:num>
  <w:num w:numId="32" w16cid:durableId="29763177">
    <w:abstractNumId w:val="36"/>
  </w:num>
  <w:num w:numId="33" w16cid:durableId="1188986559">
    <w:abstractNumId w:val="53"/>
  </w:num>
  <w:num w:numId="34" w16cid:durableId="1160119834">
    <w:abstractNumId w:val="58"/>
  </w:num>
  <w:num w:numId="35" w16cid:durableId="1291549939">
    <w:abstractNumId w:val="56"/>
  </w:num>
  <w:num w:numId="36" w16cid:durableId="1248617888">
    <w:abstractNumId w:val="50"/>
  </w:num>
  <w:num w:numId="37" w16cid:durableId="1828008896">
    <w:abstractNumId w:val="43"/>
  </w:num>
  <w:num w:numId="38" w16cid:durableId="147677897">
    <w:abstractNumId w:val="45"/>
  </w:num>
  <w:num w:numId="39" w16cid:durableId="1981878399">
    <w:abstractNumId w:val="35"/>
  </w:num>
  <w:num w:numId="40" w16cid:durableId="412093760">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0C"/>
    <w:rsid w:val="00000A3B"/>
    <w:rsid w:val="000012CB"/>
    <w:rsid w:val="000016BB"/>
    <w:rsid w:val="0000307A"/>
    <w:rsid w:val="0000752E"/>
    <w:rsid w:val="00007681"/>
    <w:rsid w:val="00011BCC"/>
    <w:rsid w:val="00023513"/>
    <w:rsid w:val="00034948"/>
    <w:rsid w:val="000363F2"/>
    <w:rsid w:val="000368C0"/>
    <w:rsid w:val="0003799D"/>
    <w:rsid w:val="00042BA5"/>
    <w:rsid w:val="00045B40"/>
    <w:rsid w:val="000501BB"/>
    <w:rsid w:val="00050360"/>
    <w:rsid w:val="000514D4"/>
    <w:rsid w:val="00052393"/>
    <w:rsid w:val="00054436"/>
    <w:rsid w:val="0005705B"/>
    <w:rsid w:val="0005712F"/>
    <w:rsid w:val="00060953"/>
    <w:rsid w:val="00061050"/>
    <w:rsid w:val="000649FE"/>
    <w:rsid w:val="00065030"/>
    <w:rsid w:val="00065527"/>
    <w:rsid w:val="00071AF1"/>
    <w:rsid w:val="00071BAD"/>
    <w:rsid w:val="00073587"/>
    <w:rsid w:val="000775B4"/>
    <w:rsid w:val="00083819"/>
    <w:rsid w:val="00090012"/>
    <w:rsid w:val="0009505C"/>
    <w:rsid w:val="000A507F"/>
    <w:rsid w:val="000A7DC8"/>
    <w:rsid w:val="000B08E5"/>
    <w:rsid w:val="000B2E81"/>
    <w:rsid w:val="000B36D9"/>
    <w:rsid w:val="000B3EE9"/>
    <w:rsid w:val="000B410D"/>
    <w:rsid w:val="000B5A9F"/>
    <w:rsid w:val="000C290E"/>
    <w:rsid w:val="000C4511"/>
    <w:rsid w:val="000C4C87"/>
    <w:rsid w:val="000D65E5"/>
    <w:rsid w:val="000E2E67"/>
    <w:rsid w:val="000E50A8"/>
    <w:rsid w:val="000E5D0D"/>
    <w:rsid w:val="000F69B3"/>
    <w:rsid w:val="000F6BF9"/>
    <w:rsid w:val="0010574B"/>
    <w:rsid w:val="00105CC9"/>
    <w:rsid w:val="00110058"/>
    <w:rsid w:val="0011223D"/>
    <w:rsid w:val="0011466D"/>
    <w:rsid w:val="00114F0D"/>
    <w:rsid w:val="00121D87"/>
    <w:rsid w:val="0012283A"/>
    <w:rsid w:val="0012504E"/>
    <w:rsid w:val="00125F14"/>
    <w:rsid w:val="0012649E"/>
    <w:rsid w:val="00137A09"/>
    <w:rsid w:val="00140679"/>
    <w:rsid w:val="00140785"/>
    <w:rsid w:val="00141368"/>
    <w:rsid w:val="0014200A"/>
    <w:rsid w:val="00143633"/>
    <w:rsid w:val="00145B67"/>
    <w:rsid w:val="001469FA"/>
    <w:rsid w:val="00146D2A"/>
    <w:rsid w:val="0015003E"/>
    <w:rsid w:val="00151104"/>
    <w:rsid w:val="00152DB1"/>
    <w:rsid w:val="001538B9"/>
    <w:rsid w:val="00156EC6"/>
    <w:rsid w:val="00157D41"/>
    <w:rsid w:val="00161CC4"/>
    <w:rsid w:val="00162A72"/>
    <w:rsid w:val="001656F8"/>
    <w:rsid w:val="00170D6D"/>
    <w:rsid w:val="00172F0B"/>
    <w:rsid w:val="001775D2"/>
    <w:rsid w:val="00180663"/>
    <w:rsid w:val="00182961"/>
    <w:rsid w:val="00184D61"/>
    <w:rsid w:val="0018515F"/>
    <w:rsid w:val="00185D37"/>
    <w:rsid w:val="00186BC9"/>
    <w:rsid w:val="0018715F"/>
    <w:rsid w:val="00190C38"/>
    <w:rsid w:val="00190E04"/>
    <w:rsid w:val="001923D9"/>
    <w:rsid w:val="00192439"/>
    <w:rsid w:val="0019278F"/>
    <w:rsid w:val="001944D9"/>
    <w:rsid w:val="001950D1"/>
    <w:rsid w:val="001A062B"/>
    <w:rsid w:val="001A0E75"/>
    <w:rsid w:val="001A14CF"/>
    <w:rsid w:val="001A2156"/>
    <w:rsid w:val="001A3C4B"/>
    <w:rsid w:val="001A5A21"/>
    <w:rsid w:val="001B21FE"/>
    <w:rsid w:val="001B40EB"/>
    <w:rsid w:val="001C1518"/>
    <w:rsid w:val="001C173E"/>
    <w:rsid w:val="001C233D"/>
    <w:rsid w:val="001C3092"/>
    <w:rsid w:val="001C3604"/>
    <w:rsid w:val="001C4A72"/>
    <w:rsid w:val="001C78F7"/>
    <w:rsid w:val="001D23EB"/>
    <w:rsid w:val="001D2425"/>
    <w:rsid w:val="001D5BC5"/>
    <w:rsid w:val="001D7105"/>
    <w:rsid w:val="001E2783"/>
    <w:rsid w:val="001E5C93"/>
    <w:rsid w:val="001E681A"/>
    <w:rsid w:val="001F1F28"/>
    <w:rsid w:val="001F2946"/>
    <w:rsid w:val="001F2CBC"/>
    <w:rsid w:val="001F6044"/>
    <w:rsid w:val="001F64D9"/>
    <w:rsid w:val="001F7CB4"/>
    <w:rsid w:val="00200CEA"/>
    <w:rsid w:val="0020369C"/>
    <w:rsid w:val="002043ED"/>
    <w:rsid w:val="002073C0"/>
    <w:rsid w:val="0021003C"/>
    <w:rsid w:val="00214256"/>
    <w:rsid w:val="002157B5"/>
    <w:rsid w:val="00215E17"/>
    <w:rsid w:val="002177F3"/>
    <w:rsid w:val="002269B1"/>
    <w:rsid w:val="00226D15"/>
    <w:rsid w:val="00227C78"/>
    <w:rsid w:val="00230E5F"/>
    <w:rsid w:val="00233E44"/>
    <w:rsid w:val="00234316"/>
    <w:rsid w:val="00236C90"/>
    <w:rsid w:val="00240F0F"/>
    <w:rsid w:val="00241D61"/>
    <w:rsid w:val="00244963"/>
    <w:rsid w:val="00247232"/>
    <w:rsid w:val="00250523"/>
    <w:rsid w:val="002562DC"/>
    <w:rsid w:val="0025686E"/>
    <w:rsid w:val="00256885"/>
    <w:rsid w:val="00260F65"/>
    <w:rsid w:val="002638E6"/>
    <w:rsid w:val="00265C40"/>
    <w:rsid w:val="00271B1B"/>
    <w:rsid w:val="00275972"/>
    <w:rsid w:val="00277C6B"/>
    <w:rsid w:val="00280758"/>
    <w:rsid w:val="00281227"/>
    <w:rsid w:val="00281409"/>
    <w:rsid w:val="00282CEF"/>
    <w:rsid w:val="00283FD2"/>
    <w:rsid w:val="002933F1"/>
    <w:rsid w:val="00293686"/>
    <w:rsid w:val="002A20E6"/>
    <w:rsid w:val="002A2694"/>
    <w:rsid w:val="002A29C6"/>
    <w:rsid w:val="002B0C5D"/>
    <w:rsid w:val="002B0D0B"/>
    <w:rsid w:val="002B0FB0"/>
    <w:rsid w:val="002B1570"/>
    <w:rsid w:val="002B33B9"/>
    <w:rsid w:val="002B4F0F"/>
    <w:rsid w:val="002B5ABE"/>
    <w:rsid w:val="002B68E9"/>
    <w:rsid w:val="002B7666"/>
    <w:rsid w:val="002C04E4"/>
    <w:rsid w:val="002C4CBF"/>
    <w:rsid w:val="002C51AB"/>
    <w:rsid w:val="002C5407"/>
    <w:rsid w:val="002C5ED8"/>
    <w:rsid w:val="002C622F"/>
    <w:rsid w:val="002C6B03"/>
    <w:rsid w:val="002C7250"/>
    <w:rsid w:val="002D0171"/>
    <w:rsid w:val="002D0178"/>
    <w:rsid w:val="002D3C3B"/>
    <w:rsid w:val="002E0157"/>
    <w:rsid w:val="002E0BA5"/>
    <w:rsid w:val="002E1F0E"/>
    <w:rsid w:val="002E3F2C"/>
    <w:rsid w:val="002E5213"/>
    <w:rsid w:val="002E66FE"/>
    <w:rsid w:val="002F240F"/>
    <w:rsid w:val="002F5197"/>
    <w:rsid w:val="002F54A4"/>
    <w:rsid w:val="00303E8B"/>
    <w:rsid w:val="00305188"/>
    <w:rsid w:val="00310EB4"/>
    <w:rsid w:val="00313AF6"/>
    <w:rsid w:val="00314DB8"/>
    <w:rsid w:val="003164BD"/>
    <w:rsid w:val="00324848"/>
    <w:rsid w:val="00325F62"/>
    <w:rsid w:val="003270D6"/>
    <w:rsid w:val="003342C3"/>
    <w:rsid w:val="00335A2A"/>
    <w:rsid w:val="00337804"/>
    <w:rsid w:val="00340EDD"/>
    <w:rsid w:val="00343B67"/>
    <w:rsid w:val="0034486F"/>
    <w:rsid w:val="00347A90"/>
    <w:rsid w:val="00357929"/>
    <w:rsid w:val="0036039E"/>
    <w:rsid w:val="0036772F"/>
    <w:rsid w:val="00367E87"/>
    <w:rsid w:val="00367EFC"/>
    <w:rsid w:val="003715BC"/>
    <w:rsid w:val="00372EEA"/>
    <w:rsid w:val="00374942"/>
    <w:rsid w:val="00375FB1"/>
    <w:rsid w:val="00383F79"/>
    <w:rsid w:val="00385B35"/>
    <w:rsid w:val="00392F53"/>
    <w:rsid w:val="00393BEB"/>
    <w:rsid w:val="00394D3D"/>
    <w:rsid w:val="003964C6"/>
    <w:rsid w:val="00396F62"/>
    <w:rsid w:val="003A03F6"/>
    <w:rsid w:val="003A0D18"/>
    <w:rsid w:val="003A2798"/>
    <w:rsid w:val="003A2938"/>
    <w:rsid w:val="003A404F"/>
    <w:rsid w:val="003A4FCE"/>
    <w:rsid w:val="003A56FD"/>
    <w:rsid w:val="003A7566"/>
    <w:rsid w:val="003B0E05"/>
    <w:rsid w:val="003B2104"/>
    <w:rsid w:val="003B6A06"/>
    <w:rsid w:val="003B6A1C"/>
    <w:rsid w:val="003B7AC6"/>
    <w:rsid w:val="003C21A9"/>
    <w:rsid w:val="003C3CB6"/>
    <w:rsid w:val="003D1674"/>
    <w:rsid w:val="003D2AFC"/>
    <w:rsid w:val="003D2C2D"/>
    <w:rsid w:val="003D2DD7"/>
    <w:rsid w:val="003D311C"/>
    <w:rsid w:val="003D41BA"/>
    <w:rsid w:val="003D7245"/>
    <w:rsid w:val="003E1581"/>
    <w:rsid w:val="003E26C8"/>
    <w:rsid w:val="003E2ECF"/>
    <w:rsid w:val="003E395E"/>
    <w:rsid w:val="003E52DE"/>
    <w:rsid w:val="003E5317"/>
    <w:rsid w:val="003E5C06"/>
    <w:rsid w:val="003E7272"/>
    <w:rsid w:val="003F10BA"/>
    <w:rsid w:val="003F22C3"/>
    <w:rsid w:val="003F23F2"/>
    <w:rsid w:val="003F2F2A"/>
    <w:rsid w:val="00400B8A"/>
    <w:rsid w:val="004010D2"/>
    <w:rsid w:val="0040207F"/>
    <w:rsid w:val="004028BD"/>
    <w:rsid w:val="0040513B"/>
    <w:rsid w:val="00412DD1"/>
    <w:rsid w:val="0041597B"/>
    <w:rsid w:val="00415FB1"/>
    <w:rsid w:val="00416893"/>
    <w:rsid w:val="00417441"/>
    <w:rsid w:val="00421CB4"/>
    <w:rsid w:val="004304FB"/>
    <w:rsid w:val="00430D2B"/>
    <w:rsid w:val="0043123E"/>
    <w:rsid w:val="00435E2D"/>
    <w:rsid w:val="00437454"/>
    <w:rsid w:val="00441A00"/>
    <w:rsid w:val="00441A83"/>
    <w:rsid w:val="00441B50"/>
    <w:rsid w:val="00441C04"/>
    <w:rsid w:val="00442D15"/>
    <w:rsid w:val="00443EF7"/>
    <w:rsid w:val="004460BE"/>
    <w:rsid w:val="00450CCA"/>
    <w:rsid w:val="00451F55"/>
    <w:rsid w:val="004659B0"/>
    <w:rsid w:val="00467600"/>
    <w:rsid w:val="004677D7"/>
    <w:rsid w:val="004713EE"/>
    <w:rsid w:val="004779DE"/>
    <w:rsid w:val="004822C8"/>
    <w:rsid w:val="00483D24"/>
    <w:rsid w:val="004852D1"/>
    <w:rsid w:val="00490233"/>
    <w:rsid w:val="00490D95"/>
    <w:rsid w:val="0049406E"/>
    <w:rsid w:val="00496188"/>
    <w:rsid w:val="0049698A"/>
    <w:rsid w:val="004A3E71"/>
    <w:rsid w:val="004A6184"/>
    <w:rsid w:val="004A622A"/>
    <w:rsid w:val="004B045F"/>
    <w:rsid w:val="004B1BC8"/>
    <w:rsid w:val="004B1E6C"/>
    <w:rsid w:val="004B3E9C"/>
    <w:rsid w:val="004B4BC0"/>
    <w:rsid w:val="004C1E8E"/>
    <w:rsid w:val="004C43A8"/>
    <w:rsid w:val="004C5BED"/>
    <w:rsid w:val="004C7F6D"/>
    <w:rsid w:val="004D5263"/>
    <w:rsid w:val="004D55AE"/>
    <w:rsid w:val="004E2537"/>
    <w:rsid w:val="004E2A19"/>
    <w:rsid w:val="004E31C1"/>
    <w:rsid w:val="004E5AE2"/>
    <w:rsid w:val="004E70D0"/>
    <w:rsid w:val="004F0B0F"/>
    <w:rsid w:val="004F34B6"/>
    <w:rsid w:val="004F6381"/>
    <w:rsid w:val="005018EA"/>
    <w:rsid w:val="00510AA2"/>
    <w:rsid w:val="00512E1D"/>
    <w:rsid w:val="00513F4F"/>
    <w:rsid w:val="00516C62"/>
    <w:rsid w:val="0052034C"/>
    <w:rsid w:val="00520958"/>
    <w:rsid w:val="0052133F"/>
    <w:rsid w:val="0052146F"/>
    <w:rsid w:val="00521A7D"/>
    <w:rsid w:val="005237C6"/>
    <w:rsid w:val="005271A8"/>
    <w:rsid w:val="0053040C"/>
    <w:rsid w:val="0053347A"/>
    <w:rsid w:val="00533593"/>
    <w:rsid w:val="00536291"/>
    <w:rsid w:val="0053630D"/>
    <w:rsid w:val="005376C5"/>
    <w:rsid w:val="0054192F"/>
    <w:rsid w:val="00542B25"/>
    <w:rsid w:val="00542D81"/>
    <w:rsid w:val="0054313A"/>
    <w:rsid w:val="00543F24"/>
    <w:rsid w:val="00544283"/>
    <w:rsid w:val="00544484"/>
    <w:rsid w:val="00544C88"/>
    <w:rsid w:val="00546A08"/>
    <w:rsid w:val="00546DF3"/>
    <w:rsid w:val="00547E4F"/>
    <w:rsid w:val="00550BF1"/>
    <w:rsid w:val="005517EC"/>
    <w:rsid w:val="0055316B"/>
    <w:rsid w:val="00554AE7"/>
    <w:rsid w:val="005578E3"/>
    <w:rsid w:val="005622B3"/>
    <w:rsid w:val="00563FD8"/>
    <w:rsid w:val="005649C8"/>
    <w:rsid w:val="0057024B"/>
    <w:rsid w:val="005709A0"/>
    <w:rsid w:val="00572EC5"/>
    <w:rsid w:val="00582726"/>
    <w:rsid w:val="00582742"/>
    <w:rsid w:val="0058306D"/>
    <w:rsid w:val="00584196"/>
    <w:rsid w:val="00584FBC"/>
    <w:rsid w:val="00586F93"/>
    <w:rsid w:val="00590AB3"/>
    <w:rsid w:val="005922AF"/>
    <w:rsid w:val="0059454C"/>
    <w:rsid w:val="005951CA"/>
    <w:rsid w:val="005954B5"/>
    <w:rsid w:val="00595578"/>
    <w:rsid w:val="0059684A"/>
    <w:rsid w:val="00597DFF"/>
    <w:rsid w:val="005A2C6C"/>
    <w:rsid w:val="005A5FE9"/>
    <w:rsid w:val="005A6214"/>
    <w:rsid w:val="005B380E"/>
    <w:rsid w:val="005B51E8"/>
    <w:rsid w:val="005B5E7A"/>
    <w:rsid w:val="005C2F8C"/>
    <w:rsid w:val="005C384A"/>
    <w:rsid w:val="005D1B7A"/>
    <w:rsid w:val="005D3263"/>
    <w:rsid w:val="005E474A"/>
    <w:rsid w:val="005E4CED"/>
    <w:rsid w:val="005E6C97"/>
    <w:rsid w:val="005F0890"/>
    <w:rsid w:val="005F0E5D"/>
    <w:rsid w:val="005F58A7"/>
    <w:rsid w:val="005F64AA"/>
    <w:rsid w:val="005F6F95"/>
    <w:rsid w:val="005F72A6"/>
    <w:rsid w:val="00600A20"/>
    <w:rsid w:val="006016C6"/>
    <w:rsid w:val="00603E15"/>
    <w:rsid w:val="00605C4B"/>
    <w:rsid w:val="006122DB"/>
    <w:rsid w:val="00614212"/>
    <w:rsid w:val="00620EC1"/>
    <w:rsid w:val="0062429F"/>
    <w:rsid w:val="00625D9D"/>
    <w:rsid w:val="0062710C"/>
    <w:rsid w:val="006303C1"/>
    <w:rsid w:val="00631772"/>
    <w:rsid w:val="00632991"/>
    <w:rsid w:val="00632C8A"/>
    <w:rsid w:val="0063322D"/>
    <w:rsid w:val="00637ABD"/>
    <w:rsid w:val="00640BAB"/>
    <w:rsid w:val="0064223C"/>
    <w:rsid w:val="00642247"/>
    <w:rsid w:val="00643670"/>
    <w:rsid w:val="00651856"/>
    <w:rsid w:val="00652CAB"/>
    <w:rsid w:val="0065337D"/>
    <w:rsid w:val="00653A11"/>
    <w:rsid w:val="0066114B"/>
    <w:rsid w:val="006631AF"/>
    <w:rsid w:val="0066750A"/>
    <w:rsid w:val="006716DE"/>
    <w:rsid w:val="006717E6"/>
    <w:rsid w:val="00672497"/>
    <w:rsid w:val="006737A7"/>
    <w:rsid w:val="00674223"/>
    <w:rsid w:val="00675C84"/>
    <w:rsid w:val="0068078A"/>
    <w:rsid w:val="00681EBF"/>
    <w:rsid w:val="00685791"/>
    <w:rsid w:val="006928F2"/>
    <w:rsid w:val="006A3BF5"/>
    <w:rsid w:val="006A6305"/>
    <w:rsid w:val="006B015B"/>
    <w:rsid w:val="006B3966"/>
    <w:rsid w:val="006B4317"/>
    <w:rsid w:val="006B4D9D"/>
    <w:rsid w:val="006B55F1"/>
    <w:rsid w:val="006B696B"/>
    <w:rsid w:val="006B7B16"/>
    <w:rsid w:val="006C04C4"/>
    <w:rsid w:val="006C235D"/>
    <w:rsid w:val="006C339A"/>
    <w:rsid w:val="006C343F"/>
    <w:rsid w:val="006C6493"/>
    <w:rsid w:val="006C75FB"/>
    <w:rsid w:val="006E0D67"/>
    <w:rsid w:val="006E333C"/>
    <w:rsid w:val="006E594E"/>
    <w:rsid w:val="006E5F81"/>
    <w:rsid w:val="006F0D16"/>
    <w:rsid w:val="006F7198"/>
    <w:rsid w:val="0070143C"/>
    <w:rsid w:val="0070388B"/>
    <w:rsid w:val="00704F3C"/>
    <w:rsid w:val="00705176"/>
    <w:rsid w:val="00707DF7"/>
    <w:rsid w:val="00712504"/>
    <w:rsid w:val="007147DB"/>
    <w:rsid w:val="007225D1"/>
    <w:rsid w:val="00724ABD"/>
    <w:rsid w:val="00727A27"/>
    <w:rsid w:val="00733A9B"/>
    <w:rsid w:val="007346C4"/>
    <w:rsid w:val="0073506A"/>
    <w:rsid w:val="00745161"/>
    <w:rsid w:val="00747417"/>
    <w:rsid w:val="0075008C"/>
    <w:rsid w:val="007508A4"/>
    <w:rsid w:val="007525AE"/>
    <w:rsid w:val="0075514C"/>
    <w:rsid w:val="00756268"/>
    <w:rsid w:val="00756A1F"/>
    <w:rsid w:val="007630C8"/>
    <w:rsid w:val="007700E6"/>
    <w:rsid w:val="007703A5"/>
    <w:rsid w:val="007716B7"/>
    <w:rsid w:val="00771AC6"/>
    <w:rsid w:val="00776AC2"/>
    <w:rsid w:val="00780FFC"/>
    <w:rsid w:val="007821A4"/>
    <w:rsid w:val="0078460E"/>
    <w:rsid w:val="007869F2"/>
    <w:rsid w:val="00786CFE"/>
    <w:rsid w:val="0078701D"/>
    <w:rsid w:val="007929E1"/>
    <w:rsid w:val="00793B12"/>
    <w:rsid w:val="00795A01"/>
    <w:rsid w:val="00795F74"/>
    <w:rsid w:val="00796D32"/>
    <w:rsid w:val="007A0BA5"/>
    <w:rsid w:val="007A7661"/>
    <w:rsid w:val="007A7B5B"/>
    <w:rsid w:val="007B22D0"/>
    <w:rsid w:val="007B27F7"/>
    <w:rsid w:val="007B36CE"/>
    <w:rsid w:val="007B4DBA"/>
    <w:rsid w:val="007B5658"/>
    <w:rsid w:val="007B7652"/>
    <w:rsid w:val="007C3A0F"/>
    <w:rsid w:val="007D2E8D"/>
    <w:rsid w:val="007D62F9"/>
    <w:rsid w:val="007D68EF"/>
    <w:rsid w:val="007D7DB2"/>
    <w:rsid w:val="007E0B2C"/>
    <w:rsid w:val="007E3387"/>
    <w:rsid w:val="007E43D1"/>
    <w:rsid w:val="007E53ED"/>
    <w:rsid w:val="007E5A99"/>
    <w:rsid w:val="007E64A1"/>
    <w:rsid w:val="007F0B43"/>
    <w:rsid w:val="007F0CED"/>
    <w:rsid w:val="007F3727"/>
    <w:rsid w:val="007F3F16"/>
    <w:rsid w:val="008074B5"/>
    <w:rsid w:val="00810C6D"/>
    <w:rsid w:val="008110E6"/>
    <w:rsid w:val="00811688"/>
    <w:rsid w:val="008154D2"/>
    <w:rsid w:val="00824358"/>
    <w:rsid w:val="00830224"/>
    <w:rsid w:val="00830E33"/>
    <w:rsid w:val="00833F30"/>
    <w:rsid w:val="008378EA"/>
    <w:rsid w:val="0084099A"/>
    <w:rsid w:val="00843B0E"/>
    <w:rsid w:val="00844507"/>
    <w:rsid w:val="0085083B"/>
    <w:rsid w:val="00851AF2"/>
    <w:rsid w:val="00853FE7"/>
    <w:rsid w:val="00861048"/>
    <w:rsid w:val="008636D2"/>
    <w:rsid w:val="00872E65"/>
    <w:rsid w:val="0087664E"/>
    <w:rsid w:val="008805C7"/>
    <w:rsid w:val="00881F71"/>
    <w:rsid w:val="00883B7F"/>
    <w:rsid w:val="008870D4"/>
    <w:rsid w:val="008871DB"/>
    <w:rsid w:val="0088738D"/>
    <w:rsid w:val="008906E9"/>
    <w:rsid w:val="00890E99"/>
    <w:rsid w:val="00891F5E"/>
    <w:rsid w:val="008930AE"/>
    <w:rsid w:val="00893E38"/>
    <w:rsid w:val="00894A64"/>
    <w:rsid w:val="00896BD7"/>
    <w:rsid w:val="008A59DF"/>
    <w:rsid w:val="008A6997"/>
    <w:rsid w:val="008A7679"/>
    <w:rsid w:val="008B0EEF"/>
    <w:rsid w:val="008B152B"/>
    <w:rsid w:val="008B29D6"/>
    <w:rsid w:val="008B4353"/>
    <w:rsid w:val="008C05E8"/>
    <w:rsid w:val="008C28D3"/>
    <w:rsid w:val="008C45ED"/>
    <w:rsid w:val="008C467E"/>
    <w:rsid w:val="008C49A2"/>
    <w:rsid w:val="008C4C62"/>
    <w:rsid w:val="008C5466"/>
    <w:rsid w:val="008C6C9B"/>
    <w:rsid w:val="008D1789"/>
    <w:rsid w:val="008D5E1B"/>
    <w:rsid w:val="008D695B"/>
    <w:rsid w:val="008E0FF2"/>
    <w:rsid w:val="008E13AE"/>
    <w:rsid w:val="008E208B"/>
    <w:rsid w:val="008E2A44"/>
    <w:rsid w:val="008E55B6"/>
    <w:rsid w:val="008E5F61"/>
    <w:rsid w:val="008E7107"/>
    <w:rsid w:val="008E74F1"/>
    <w:rsid w:val="008F1ECA"/>
    <w:rsid w:val="008F553A"/>
    <w:rsid w:val="00900151"/>
    <w:rsid w:val="00904DCE"/>
    <w:rsid w:val="009061AB"/>
    <w:rsid w:val="00920D67"/>
    <w:rsid w:val="00920EDC"/>
    <w:rsid w:val="00922000"/>
    <w:rsid w:val="009241FD"/>
    <w:rsid w:val="00927587"/>
    <w:rsid w:val="00931A5C"/>
    <w:rsid w:val="00941883"/>
    <w:rsid w:val="00941C17"/>
    <w:rsid w:val="0094470F"/>
    <w:rsid w:val="00944DC7"/>
    <w:rsid w:val="009453CA"/>
    <w:rsid w:val="009463B0"/>
    <w:rsid w:val="00946DA1"/>
    <w:rsid w:val="009513C3"/>
    <w:rsid w:val="00951D9E"/>
    <w:rsid w:val="00954260"/>
    <w:rsid w:val="00960E2E"/>
    <w:rsid w:val="009630E1"/>
    <w:rsid w:val="009662DA"/>
    <w:rsid w:val="0097022D"/>
    <w:rsid w:val="00975323"/>
    <w:rsid w:val="00975704"/>
    <w:rsid w:val="00976418"/>
    <w:rsid w:val="00976748"/>
    <w:rsid w:val="00984DE9"/>
    <w:rsid w:val="00990C94"/>
    <w:rsid w:val="009924EA"/>
    <w:rsid w:val="00995DC7"/>
    <w:rsid w:val="009977B7"/>
    <w:rsid w:val="009A248F"/>
    <w:rsid w:val="009A7434"/>
    <w:rsid w:val="009B0712"/>
    <w:rsid w:val="009B0A02"/>
    <w:rsid w:val="009B0B26"/>
    <w:rsid w:val="009B0C5A"/>
    <w:rsid w:val="009B1FEE"/>
    <w:rsid w:val="009B770C"/>
    <w:rsid w:val="009B7D33"/>
    <w:rsid w:val="009C1732"/>
    <w:rsid w:val="009C2E96"/>
    <w:rsid w:val="009C2F8A"/>
    <w:rsid w:val="009C3544"/>
    <w:rsid w:val="009C4386"/>
    <w:rsid w:val="009C4A42"/>
    <w:rsid w:val="009C4AC2"/>
    <w:rsid w:val="009C73CB"/>
    <w:rsid w:val="009D26AB"/>
    <w:rsid w:val="009D37F6"/>
    <w:rsid w:val="009E16A9"/>
    <w:rsid w:val="009E4938"/>
    <w:rsid w:val="009E7ABE"/>
    <w:rsid w:val="00A001F7"/>
    <w:rsid w:val="00A01DF9"/>
    <w:rsid w:val="00A0372D"/>
    <w:rsid w:val="00A040C5"/>
    <w:rsid w:val="00A06C77"/>
    <w:rsid w:val="00A072F6"/>
    <w:rsid w:val="00A10750"/>
    <w:rsid w:val="00A118B0"/>
    <w:rsid w:val="00A11D90"/>
    <w:rsid w:val="00A12814"/>
    <w:rsid w:val="00A143A7"/>
    <w:rsid w:val="00A14574"/>
    <w:rsid w:val="00A16F18"/>
    <w:rsid w:val="00A17CBA"/>
    <w:rsid w:val="00A20FF7"/>
    <w:rsid w:val="00A27B66"/>
    <w:rsid w:val="00A32090"/>
    <w:rsid w:val="00A32ABF"/>
    <w:rsid w:val="00A32E2F"/>
    <w:rsid w:val="00A34270"/>
    <w:rsid w:val="00A3466E"/>
    <w:rsid w:val="00A37DBF"/>
    <w:rsid w:val="00A404A9"/>
    <w:rsid w:val="00A41293"/>
    <w:rsid w:val="00A4198F"/>
    <w:rsid w:val="00A43CA1"/>
    <w:rsid w:val="00A473C1"/>
    <w:rsid w:val="00A477EC"/>
    <w:rsid w:val="00A50D0D"/>
    <w:rsid w:val="00A5314E"/>
    <w:rsid w:val="00A60259"/>
    <w:rsid w:val="00A6176B"/>
    <w:rsid w:val="00A621E6"/>
    <w:rsid w:val="00A651BC"/>
    <w:rsid w:val="00A762B3"/>
    <w:rsid w:val="00A77194"/>
    <w:rsid w:val="00A77ECD"/>
    <w:rsid w:val="00A81BC0"/>
    <w:rsid w:val="00A87D36"/>
    <w:rsid w:val="00A91872"/>
    <w:rsid w:val="00A9377B"/>
    <w:rsid w:val="00AA3A25"/>
    <w:rsid w:val="00AB1CBE"/>
    <w:rsid w:val="00AB2489"/>
    <w:rsid w:val="00AB26A6"/>
    <w:rsid w:val="00AB3989"/>
    <w:rsid w:val="00AB4376"/>
    <w:rsid w:val="00AB52A8"/>
    <w:rsid w:val="00AC1C9A"/>
    <w:rsid w:val="00AC230F"/>
    <w:rsid w:val="00AC340E"/>
    <w:rsid w:val="00AC36C5"/>
    <w:rsid w:val="00AC3BDE"/>
    <w:rsid w:val="00AC5733"/>
    <w:rsid w:val="00AC5AAE"/>
    <w:rsid w:val="00AD1513"/>
    <w:rsid w:val="00AE054C"/>
    <w:rsid w:val="00AE0B5F"/>
    <w:rsid w:val="00AE3219"/>
    <w:rsid w:val="00AE6162"/>
    <w:rsid w:val="00AE7771"/>
    <w:rsid w:val="00AF321B"/>
    <w:rsid w:val="00AF4FD4"/>
    <w:rsid w:val="00AF6C87"/>
    <w:rsid w:val="00B00995"/>
    <w:rsid w:val="00B01455"/>
    <w:rsid w:val="00B0149B"/>
    <w:rsid w:val="00B06E35"/>
    <w:rsid w:val="00B10D82"/>
    <w:rsid w:val="00B12CB2"/>
    <w:rsid w:val="00B14E3F"/>
    <w:rsid w:val="00B16FEC"/>
    <w:rsid w:val="00B17276"/>
    <w:rsid w:val="00B237DA"/>
    <w:rsid w:val="00B27457"/>
    <w:rsid w:val="00B30274"/>
    <w:rsid w:val="00B45BE3"/>
    <w:rsid w:val="00B5086E"/>
    <w:rsid w:val="00B57803"/>
    <w:rsid w:val="00B57D13"/>
    <w:rsid w:val="00B60180"/>
    <w:rsid w:val="00B61E67"/>
    <w:rsid w:val="00B6360E"/>
    <w:rsid w:val="00B645F5"/>
    <w:rsid w:val="00B673E5"/>
    <w:rsid w:val="00B677AA"/>
    <w:rsid w:val="00B71A39"/>
    <w:rsid w:val="00B73056"/>
    <w:rsid w:val="00B747B3"/>
    <w:rsid w:val="00B752D8"/>
    <w:rsid w:val="00B77D38"/>
    <w:rsid w:val="00B80984"/>
    <w:rsid w:val="00B82A58"/>
    <w:rsid w:val="00B84B9D"/>
    <w:rsid w:val="00B86872"/>
    <w:rsid w:val="00B86D7E"/>
    <w:rsid w:val="00B871D9"/>
    <w:rsid w:val="00B90672"/>
    <w:rsid w:val="00B92544"/>
    <w:rsid w:val="00B94EDC"/>
    <w:rsid w:val="00B9643B"/>
    <w:rsid w:val="00B96BFA"/>
    <w:rsid w:val="00BA029F"/>
    <w:rsid w:val="00BA0392"/>
    <w:rsid w:val="00BA78CF"/>
    <w:rsid w:val="00BB21EE"/>
    <w:rsid w:val="00BC13D6"/>
    <w:rsid w:val="00BC2531"/>
    <w:rsid w:val="00BC2C10"/>
    <w:rsid w:val="00BC329D"/>
    <w:rsid w:val="00BC3302"/>
    <w:rsid w:val="00BC4458"/>
    <w:rsid w:val="00BC656F"/>
    <w:rsid w:val="00BC65F5"/>
    <w:rsid w:val="00BC6A51"/>
    <w:rsid w:val="00BC72ED"/>
    <w:rsid w:val="00BD04AD"/>
    <w:rsid w:val="00BD32C1"/>
    <w:rsid w:val="00BD78B9"/>
    <w:rsid w:val="00BD7BAD"/>
    <w:rsid w:val="00BE6982"/>
    <w:rsid w:val="00C02862"/>
    <w:rsid w:val="00C077B9"/>
    <w:rsid w:val="00C16427"/>
    <w:rsid w:val="00C211F8"/>
    <w:rsid w:val="00C22E5F"/>
    <w:rsid w:val="00C23099"/>
    <w:rsid w:val="00C230E9"/>
    <w:rsid w:val="00C275B0"/>
    <w:rsid w:val="00C3047D"/>
    <w:rsid w:val="00C40039"/>
    <w:rsid w:val="00C415BF"/>
    <w:rsid w:val="00C42872"/>
    <w:rsid w:val="00C43EC7"/>
    <w:rsid w:val="00C43EE9"/>
    <w:rsid w:val="00C507B1"/>
    <w:rsid w:val="00C51FD1"/>
    <w:rsid w:val="00C53918"/>
    <w:rsid w:val="00C53BA0"/>
    <w:rsid w:val="00C56331"/>
    <w:rsid w:val="00C614D6"/>
    <w:rsid w:val="00C66DE2"/>
    <w:rsid w:val="00C6792C"/>
    <w:rsid w:val="00C67DDA"/>
    <w:rsid w:val="00C70863"/>
    <w:rsid w:val="00C71DED"/>
    <w:rsid w:val="00C736D8"/>
    <w:rsid w:val="00C757BE"/>
    <w:rsid w:val="00C82BD7"/>
    <w:rsid w:val="00C848A2"/>
    <w:rsid w:val="00C84A70"/>
    <w:rsid w:val="00C90BD1"/>
    <w:rsid w:val="00C916E9"/>
    <w:rsid w:val="00C91C79"/>
    <w:rsid w:val="00C92988"/>
    <w:rsid w:val="00C9390D"/>
    <w:rsid w:val="00CA5F6F"/>
    <w:rsid w:val="00CB1ACF"/>
    <w:rsid w:val="00CB44AE"/>
    <w:rsid w:val="00CB465C"/>
    <w:rsid w:val="00CB4858"/>
    <w:rsid w:val="00CB4DCB"/>
    <w:rsid w:val="00CB6232"/>
    <w:rsid w:val="00CB651D"/>
    <w:rsid w:val="00CC118A"/>
    <w:rsid w:val="00CC340B"/>
    <w:rsid w:val="00CC380B"/>
    <w:rsid w:val="00CC7B3B"/>
    <w:rsid w:val="00CD0330"/>
    <w:rsid w:val="00CD2D0D"/>
    <w:rsid w:val="00CD2D78"/>
    <w:rsid w:val="00CE548C"/>
    <w:rsid w:val="00CE7D3C"/>
    <w:rsid w:val="00CF5D56"/>
    <w:rsid w:val="00CF61D4"/>
    <w:rsid w:val="00CF65F6"/>
    <w:rsid w:val="00CF76F0"/>
    <w:rsid w:val="00D009B0"/>
    <w:rsid w:val="00D013CD"/>
    <w:rsid w:val="00D04F14"/>
    <w:rsid w:val="00D07A57"/>
    <w:rsid w:val="00D16737"/>
    <w:rsid w:val="00D16A74"/>
    <w:rsid w:val="00D20717"/>
    <w:rsid w:val="00D23DC4"/>
    <w:rsid w:val="00D25C41"/>
    <w:rsid w:val="00D26912"/>
    <w:rsid w:val="00D312DD"/>
    <w:rsid w:val="00D32592"/>
    <w:rsid w:val="00D41085"/>
    <w:rsid w:val="00D42FA8"/>
    <w:rsid w:val="00D50D60"/>
    <w:rsid w:val="00D53842"/>
    <w:rsid w:val="00D548AA"/>
    <w:rsid w:val="00D559FC"/>
    <w:rsid w:val="00D61B28"/>
    <w:rsid w:val="00D620B8"/>
    <w:rsid w:val="00D62145"/>
    <w:rsid w:val="00D62C67"/>
    <w:rsid w:val="00D63C88"/>
    <w:rsid w:val="00D64ABE"/>
    <w:rsid w:val="00D67BD9"/>
    <w:rsid w:val="00D7213E"/>
    <w:rsid w:val="00D75B0E"/>
    <w:rsid w:val="00D77C93"/>
    <w:rsid w:val="00D83084"/>
    <w:rsid w:val="00D84A3B"/>
    <w:rsid w:val="00D84D55"/>
    <w:rsid w:val="00D865DA"/>
    <w:rsid w:val="00D91379"/>
    <w:rsid w:val="00D9257D"/>
    <w:rsid w:val="00D9334D"/>
    <w:rsid w:val="00D945C5"/>
    <w:rsid w:val="00D947C9"/>
    <w:rsid w:val="00D972FA"/>
    <w:rsid w:val="00D97814"/>
    <w:rsid w:val="00D97E76"/>
    <w:rsid w:val="00DA573B"/>
    <w:rsid w:val="00DB039E"/>
    <w:rsid w:val="00DB03CB"/>
    <w:rsid w:val="00DB1DFB"/>
    <w:rsid w:val="00DB20F1"/>
    <w:rsid w:val="00DB2D7E"/>
    <w:rsid w:val="00DB2F7A"/>
    <w:rsid w:val="00DB3214"/>
    <w:rsid w:val="00DB35E8"/>
    <w:rsid w:val="00DB6A7E"/>
    <w:rsid w:val="00DC2436"/>
    <w:rsid w:val="00DC2AE5"/>
    <w:rsid w:val="00DC3415"/>
    <w:rsid w:val="00DC5233"/>
    <w:rsid w:val="00DC60DA"/>
    <w:rsid w:val="00DD017D"/>
    <w:rsid w:val="00DD05E9"/>
    <w:rsid w:val="00DD40D7"/>
    <w:rsid w:val="00DD75C9"/>
    <w:rsid w:val="00DD7CA5"/>
    <w:rsid w:val="00DE28FE"/>
    <w:rsid w:val="00DE3028"/>
    <w:rsid w:val="00DE6147"/>
    <w:rsid w:val="00DE7696"/>
    <w:rsid w:val="00DF1243"/>
    <w:rsid w:val="00DF3EDE"/>
    <w:rsid w:val="00DF6465"/>
    <w:rsid w:val="00E03397"/>
    <w:rsid w:val="00E03FA2"/>
    <w:rsid w:val="00E05626"/>
    <w:rsid w:val="00E07DFF"/>
    <w:rsid w:val="00E21FB4"/>
    <w:rsid w:val="00E26BE7"/>
    <w:rsid w:val="00E271EC"/>
    <w:rsid w:val="00E37285"/>
    <w:rsid w:val="00E37630"/>
    <w:rsid w:val="00E37BEF"/>
    <w:rsid w:val="00E40104"/>
    <w:rsid w:val="00E458E3"/>
    <w:rsid w:val="00E47DAD"/>
    <w:rsid w:val="00E51C30"/>
    <w:rsid w:val="00E52E33"/>
    <w:rsid w:val="00E53A80"/>
    <w:rsid w:val="00E54B9D"/>
    <w:rsid w:val="00E55817"/>
    <w:rsid w:val="00E640F3"/>
    <w:rsid w:val="00E65337"/>
    <w:rsid w:val="00E7549A"/>
    <w:rsid w:val="00E77F99"/>
    <w:rsid w:val="00E80509"/>
    <w:rsid w:val="00E829A7"/>
    <w:rsid w:val="00E82E81"/>
    <w:rsid w:val="00E8431B"/>
    <w:rsid w:val="00E84ABD"/>
    <w:rsid w:val="00E87DCC"/>
    <w:rsid w:val="00E904E3"/>
    <w:rsid w:val="00E95B0D"/>
    <w:rsid w:val="00E97663"/>
    <w:rsid w:val="00E97AF2"/>
    <w:rsid w:val="00E97FF5"/>
    <w:rsid w:val="00EA025A"/>
    <w:rsid w:val="00EA4EB8"/>
    <w:rsid w:val="00EA7C7A"/>
    <w:rsid w:val="00EC141A"/>
    <w:rsid w:val="00EC287F"/>
    <w:rsid w:val="00EC3CB5"/>
    <w:rsid w:val="00EC4D89"/>
    <w:rsid w:val="00EC5CCD"/>
    <w:rsid w:val="00ED05D6"/>
    <w:rsid w:val="00ED0B56"/>
    <w:rsid w:val="00ED212D"/>
    <w:rsid w:val="00ED2997"/>
    <w:rsid w:val="00EE2611"/>
    <w:rsid w:val="00EE4EC6"/>
    <w:rsid w:val="00EE6C43"/>
    <w:rsid w:val="00EF017B"/>
    <w:rsid w:val="00EF06FA"/>
    <w:rsid w:val="00EF0EF2"/>
    <w:rsid w:val="00EF25E5"/>
    <w:rsid w:val="00EF4B90"/>
    <w:rsid w:val="00EF6B39"/>
    <w:rsid w:val="00F02F12"/>
    <w:rsid w:val="00F03356"/>
    <w:rsid w:val="00F037CC"/>
    <w:rsid w:val="00F115CF"/>
    <w:rsid w:val="00F150F9"/>
    <w:rsid w:val="00F1603E"/>
    <w:rsid w:val="00F162F5"/>
    <w:rsid w:val="00F203F1"/>
    <w:rsid w:val="00F2173E"/>
    <w:rsid w:val="00F256C1"/>
    <w:rsid w:val="00F26808"/>
    <w:rsid w:val="00F272F0"/>
    <w:rsid w:val="00F33694"/>
    <w:rsid w:val="00F3520C"/>
    <w:rsid w:val="00F3573C"/>
    <w:rsid w:val="00F35F1C"/>
    <w:rsid w:val="00F45476"/>
    <w:rsid w:val="00F51F7E"/>
    <w:rsid w:val="00F52EBD"/>
    <w:rsid w:val="00F53937"/>
    <w:rsid w:val="00F545AF"/>
    <w:rsid w:val="00F54C8F"/>
    <w:rsid w:val="00F55747"/>
    <w:rsid w:val="00F603A6"/>
    <w:rsid w:val="00F6304E"/>
    <w:rsid w:val="00F67A78"/>
    <w:rsid w:val="00F70920"/>
    <w:rsid w:val="00F70D88"/>
    <w:rsid w:val="00F71A8A"/>
    <w:rsid w:val="00F72B07"/>
    <w:rsid w:val="00F73475"/>
    <w:rsid w:val="00F73B0B"/>
    <w:rsid w:val="00F756A9"/>
    <w:rsid w:val="00F760AA"/>
    <w:rsid w:val="00F76974"/>
    <w:rsid w:val="00F77367"/>
    <w:rsid w:val="00F8333E"/>
    <w:rsid w:val="00F83664"/>
    <w:rsid w:val="00F84331"/>
    <w:rsid w:val="00F8446E"/>
    <w:rsid w:val="00F85A53"/>
    <w:rsid w:val="00F90896"/>
    <w:rsid w:val="00F90F66"/>
    <w:rsid w:val="00F912C5"/>
    <w:rsid w:val="00F95D47"/>
    <w:rsid w:val="00FA0A9F"/>
    <w:rsid w:val="00FA37BD"/>
    <w:rsid w:val="00FA57BE"/>
    <w:rsid w:val="00FA57D1"/>
    <w:rsid w:val="00FA7DCB"/>
    <w:rsid w:val="00FB0444"/>
    <w:rsid w:val="00FB0B16"/>
    <w:rsid w:val="00FB167F"/>
    <w:rsid w:val="00FB29EF"/>
    <w:rsid w:val="00FB4BE9"/>
    <w:rsid w:val="00FB6054"/>
    <w:rsid w:val="00FB6185"/>
    <w:rsid w:val="00FC05DE"/>
    <w:rsid w:val="00FC55CB"/>
    <w:rsid w:val="00FC5EFF"/>
    <w:rsid w:val="00FD176E"/>
    <w:rsid w:val="00FD1F80"/>
    <w:rsid w:val="00FD6923"/>
    <w:rsid w:val="00FE1C15"/>
    <w:rsid w:val="00FE3D71"/>
    <w:rsid w:val="00FE5C8B"/>
    <w:rsid w:val="00FF12F9"/>
    <w:rsid w:val="00FF1ACB"/>
    <w:rsid w:val="00FF1EC9"/>
    <w:rsid w:val="00FF2608"/>
    <w:rsid w:val="00FF328B"/>
    <w:rsid w:val="00FF3895"/>
    <w:rsid w:val="00FF3DC3"/>
    <w:rsid w:val="00FF4A10"/>
    <w:rsid w:val="00FF5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2B6EF"/>
  <w15:chartTrackingRefBased/>
  <w15:docId w15:val="{DC8F8D51-F343-409C-9CCD-04363883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0C"/>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ar"/>
    <w:uiPriority w:val="99"/>
    <w:qFormat/>
    <w:locked/>
    <w:rsid w:val="00393BEB"/>
    <w:pPr>
      <w:keepNext/>
      <w:suppressAutoHyphens w:val="0"/>
      <w:spacing w:before="240" w:after="60"/>
      <w:outlineLvl w:val="0"/>
    </w:pPr>
    <w:rPr>
      <w:rFonts w:ascii="Cambria" w:eastAsia="Calibri" w:hAnsi="Cambria"/>
      <w:b/>
      <w:kern w:val="32"/>
      <w:sz w:val="32"/>
      <w:szCs w:val="20"/>
      <w:lang w:val="x-none" w:eastAsia="x-none"/>
    </w:rPr>
  </w:style>
  <w:style w:type="paragraph" w:styleId="Ttulo2">
    <w:name w:val="heading 2"/>
    <w:basedOn w:val="Normal"/>
    <w:next w:val="Normal"/>
    <w:link w:val="Ttulo2Car"/>
    <w:uiPriority w:val="99"/>
    <w:qFormat/>
    <w:locked/>
    <w:rsid w:val="00393BEB"/>
    <w:pPr>
      <w:keepNext/>
      <w:suppressAutoHyphens w:val="0"/>
      <w:spacing w:before="240" w:after="60"/>
      <w:outlineLvl w:val="1"/>
    </w:pPr>
    <w:rPr>
      <w:rFonts w:ascii="Cambria" w:eastAsia="Calibri" w:hAnsi="Cambria"/>
      <w:b/>
      <w:i/>
      <w:sz w:val="28"/>
      <w:szCs w:val="20"/>
      <w:lang w:val="x-none" w:eastAsia="x-none"/>
    </w:rPr>
  </w:style>
  <w:style w:type="paragraph" w:styleId="Ttulo3">
    <w:name w:val="heading 3"/>
    <w:basedOn w:val="Normal"/>
    <w:next w:val="Normal"/>
    <w:link w:val="Ttulo3Car"/>
    <w:uiPriority w:val="99"/>
    <w:qFormat/>
    <w:locked/>
    <w:rsid w:val="00393BEB"/>
    <w:pPr>
      <w:keepNext/>
      <w:suppressAutoHyphens w:val="0"/>
      <w:spacing w:before="240" w:after="60"/>
      <w:outlineLvl w:val="2"/>
    </w:pPr>
    <w:rPr>
      <w:rFonts w:ascii="Cambria" w:eastAsia="Calibri" w:hAnsi="Cambria"/>
      <w:b/>
      <w:sz w:val="26"/>
      <w:szCs w:val="20"/>
      <w:lang w:val="x-none" w:eastAsia="x-none"/>
    </w:rPr>
  </w:style>
  <w:style w:type="paragraph" w:styleId="Ttulo4">
    <w:name w:val="heading 4"/>
    <w:basedOn w:val="Normal"/>
    <w:next w:val="Normal"/>
    <w:link w:val="Ttulo4Car"/>
    <w:uiPriority w:val="99"/>
    <w:qFormat/>
    <w:locked/>
    <w:rsid w:val="00393BEB"/>
    <w:pPr>
      <w:keepNext/>
      <w:tabs>
        <w:tab w:val="left" w:pos="540"/>
        <w:tab w:val="left" w:pos="851"/>
        <w:tab w:val="left" w:pos="1080"/>
        <w:tab w:val="left" w:pos="1418"/>
        <w:tab w:val="left" w:pos="1985"/>
      </w:tabs>
      <w:suppressAutoHyphens w:val="0"/>
      <w:ind w:left="426" w:hanging="426"/>
      <w:jc w:val="both"/>
      <w:outlineLvl w:val="3"/>
    </w:pPr>
    <w:rPr>
      <w:rFonts w:ascii="Calibri" w:eastAsia="Calibri" w:hAnsi="Calibri"/>
      <w:b/>
      <w:sz w:val="28"/>
      <w:szCs w:val="20"/>
      <w:lang w:val="x-none" w:eastAsia="x-none"/>
    </w:rPr>
  </w:style>
  <w:style w:type="paragraph" w:styleId="Ttulo5">
    <w:name w:val="heading 5"/>
    <w:basedOn w:val="Normal"/>
    <w:next w:val="Normal"/>
    <w:link w:val="Ttulo5Car"/>
    <w:uiPriority w:val="99"/>
    <w:qFormat/>
    <w:locked/>
    <w:rsid w:val="00393BEB"/>
    <w:pPr>
      <w:keepNext/>
      <w:suppressAutoHyphens w:val="0"/>
      <w:jc w:val="center"/>
      <w:outlineLvl w:val="4"/>
    </w:pPr>
    <w:rPr>
      <w:rFonts w:ascii="Calibri" w:eastAsia="Calibri" w:hAnsi="Calibri"/>
      <w:b/>
      <w:i/>
      <w:sz w:val="26"/>
      <w:szCs w:val="20"/>
      <w:lang w:val="x-none" w:eastAsia="x-none"/>
    </w:rPr>
  </w:style>
  <w:style w:type="paragraph" w:styleId="Ttulo6">
    <w:name w:val="heading 6"/>
    <w:basedOn w:val="Normal"/>
    <w:next w:val="Normal"/>
    <w:link w:val="Ttulo6Car"/>
    <w:uiPriority w:val="99"/>
    <w:qFormat/>
    <w:locked/>
    <w:rsid w:val="00393BEB"/>
    <w:pPr>
      <w:keepNext/>
      <w:suppressAutoHyphens w:val="0"/>
      <w:outlineLvl w:val="5"/>
    </w:pPr>
    <w:rPr>
      <w:rFonts w:ascii="Calibri" w:eastAsia="Calibri" w:hAnsi="Calibri"/>
      <w:b/>
      <w:sz w:val="20"/>
      <w:szCs w:val="20"/>
      <w:lang w:val="x-none" w:eastAsia="x-none"/>
    </w:rPr>
  </w:style>
  <w:style w:type="paragraph" w:styleId="Ttulo8">
    <w:name w:val="heading 8"/>
    <w:basedOn w:val="Normal"/>
    <w:next w:val="Normal"/>
    <w:link w:val="Ttulo8Car"/>
    <w:uiPriority w:val="99"/>
    <w:qFormat/>
    <w:locked/>
    <w:rsid w:val="00393BEB"/>
    <w:pPr>
      <w:suppressAutoHyphens w:val="0"/>
      <w:spacing w:before="240" w:after="60"/>
      <w:outlineLvl w:val="7"/>
    </w:pPr>
    <w:rPr>
      <w:rFonts w:ascii="Calibri" w:eastAsia="Calibri" w:hAnsi="Calibri"/>
      <w:i/>
      <w:szCs w:val="20"/>
      <w:lang w:val="x-none" w:eastAsia="x-none"/>
    </w:rPr>
  </w:style>
  <w:style w:type="paragraph" w:styleId="Ttulo9">
    <w:name w:val="heading 9"/>
    <w:basedOn w:val="Normal"/>
    <w:next w:val="Normal"/>
    <w:link w:val="Ttulo9Car"/>
    <w:uiPriority w:val="99"/>
    <w:qFormat/>
    <w:locked/>
    <w:rsid w:val="00393BEB"/>
    <w:pPr>
      <w:suppressAutoHyphens w:val="0"/>
      <w:spacing w:before="240" w:after="60"/>
      <w:outlineLvl w:val="8"/>
    </w:pPr>
    <w:rPr>
      <w:rFonts w:ascii="Cambria" w:eastAsia="Calibri" w:hAnsi="Cambria"/>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uiPriority w:val="99"/>
    <w:locked/>
    <w:rsid w:val="0084099A"/>
    <w:rPr>
      <w:rFonts w:ascii="Cambria" w:hAnsi="Cambria" w:cs="Times New Roman"/>
      <w:b/>
      <w:bCs/>
      <w:kern w:val="32"/>
      <w:sz w:val="32"/>
      <w:szCs w:val="32"/>
      <w:lang w:eastAsia="ar-SA" w:bidi="ar-SA"/>
    </w:rPr>
  </w:style>
  <w:style w:type="character" w:customStyle="1" w:styleId="Heading2Char">
    <w:name w:val="Heading 2 Char"/>
    <w:uiPriority w:val="99"/>
    <w:semiHidden/>
    <w:locked/>
    <w:rsid w:val="0084099A"/>
    <w:rPr>
      <w:rFonts w:ascii="Cambria" w:hAnsi="Cambria" w:cs="Times New Roman"/>
      <w:b/>
      <w:bCs/>
      <w:i/>
      <w:iCs/>
      <w:sz w:val="28"/>
      <w:szCs w:val="28"/>
      <w:lang w:eastAsia="ar-SA" w:bidi="ar-SA"/>
    </w:rPr>
  </w:style>
  <w:style w:type="character" w:customStyle="1" w:styleId="Heading3Char">
    <w:name w:val="Heading 3 Char"/>
    <w:uiPriority w:val="99"/>
    <w:semiHidden/>
    <w:locked/>
    <w:rsid w:val="0084099A"/>
    <w:rPr>
      <w:rFonts w:ascii="Cambria" w:hAnsi="Cambria" w:cs="Times New Roman"/>
      <w:b/>
      <w:bCs/>
      <w:sz w:val="26"/>
      <w:szCs w:val="26"/>
      <w:lang w:eastAsia="ar-SA" w:bidi="ar-SA"/>
    </w:rPr>
  </w:style>
  <w:style w:type="character" w:customStyle="1" w:styleId="Heading4Char">
    <w:name w:val="Heading 4 Char"/>
    <w:uiPriority w:val="99"/>
    <w:semiHidden/>
    <w:locked/>
    <w:rsid w:val="0084099A"/>
    <w:rPr>
      <w:rFonts w:ascii="Calibri" w:hAnsi="Calibri" w:cs="Times New Roman"/>
      <w:b/>
      <w:bCs/>
      <w:sz w:val="28"/>
      <w:szCs w:val="28"/>
      <w:lang w:eastAsia="ar-SA" w:bidi="ar-SA"/>
    </w:rPr>
  </w:style>
  <w:style w:type="character" w:customStyle="1" w:styleId="Heading5Char">
    <w:name w:val="Heading 5 Char"/>
    <w:uiPriority w:val="99"/>
    <w:semiHidden/>
    <w:locked/>
    <w:rsid w:val="0084099A"/>
    <w:rPr>
      <w:rFonts w:ascii="Calibri" w:hAnsi="Calibri" w:cs="Times New Roman"/>
      <w:b/>
      <w:bCs/>
      <w:i/>
      <w:iCs/>
      <w:sz w:val="26"/>
      <w:szCs w:val="26"/>
      <w:lang w:eastAsia="ar-SA" w:bidi="ar-SA"/>
    </w:rPr>
  </w:style>
  <w:style w:type="character" w:customStyle="1" w:styleId="Heading6Char">
    <w:name w:val="Heading 6 Char"/>
    <w:uiPriority w:val="99"/>
    <w:semiHidden/>
    <w:locked/>
    <w:rsid w:val="0084099A"/>
    <w:rPr>
      <w:rFonts w:ascii="Calibri" w:hAnsi="Calibri" w:cs="Times New Roman"/>
      <w:b/>
      <w:bCs/>
      <w:lang w:eastAsia="ar-SA" w:bidi="ar-SA"/>
    </w:rPr>
  </w:style>
  <w:style w:type="character" w:customStyle="1" w:styleId="Heading8Char">
    <w:name w:val="Heading 8 Char"/>
    <w:uiPriority w:val="99"/>
    <w:semiHidden/>
    <w:locked/>
    <w:rsid w:val="0084099A"/>
    <w:rPr>
      <w:rFonts w:ascii="Calibri" w:hAnsi="Calibri" w:cs="Times New Roman"/>
      <w:i/>
      <w:iCs/>
      <w:sz w:val="24"/>
      <w:szCs w:val="24"/>
      <w:lang w:eastAsia="ar-SA" w:bidi="ar-SA"/>
    </w:rPr>
  </w:style>
  <w:style w:type="character" w:customStyle="1" w:styleId="Heading9Char">
    <w:name w:val="Heading 9 Char"/>
    <w:uiPriority w:val="99"/>
    <w:semiHidden/>
    <w:locked/>
    <w:rsid w:val="0084099A"/>
    <w:rPr>
      <w:rFonts w:ascii="Cambria" w:hAnsi="Cambria" w:cs="Times New Roman"/>
      <w:lang w:eastAsia="ar-SA" w:bidi="ar-SA"/>
    </w:rPr>
  </w:style>
  <w:style w:type="paragraph" w:styleId="Encabezado">
    <w:name w:val="header"/>
    <w:basedOn w:val="Normal"/>
    <w:link w:val="EncabezadoCar"/>
    <w:uiPriority w:val="99"/>
    <w:rsid w:val="0053040C"/>
    <w:pPr>
      <w:tabs>
        <w:tab w:val="center" w:pos="4252"/>
        <w:tab w:val="right" w:pos="8504"/>
      </w:tabs>
    </w:pPr>
    <w:rPr>
      <w:rFonts w:ascii="Verdana" w:hAnsi="Verdana"/>
      <w:sz w:val="16"/>
    </w:rPr>
  </w:style>
  <w:style w:type="character" w:customStyle="1" w:styleId="EncabezadoCar">
    <w:name w:val="Encabezado Car"/>
    <w:link w:val="Encabezado"/>
    <w:uiPriority w:val="99"/>
    <w:locked/>
    <w:rsid w:val="0053040C"/>
    <w:rPr>
      <w:rFonts w:ascii="Verdana" w:hAnsi="Verdana" w:cs="Times New Roman"/>
      <w:sz w:val="24"/>
      <w:szCs w:val="24"/>
      <w:lang w:eastAsia="ar-SA" w:bidi="ar-SA"/>
    </w:rPr>
  </w:style>
  <w:style w:type="paragraph" w:styleId="Piedepgina">
    <w:name w:val="footer"/>
    <w:basedOn w:val="Normal"/>
    <w:link w:val="PiedepginaCar"/>
    <w:uiPriority w:val="99"/>
    <w:rsid w:val="0053040C"/>
    <w:pPr>
      <w:tabs>
        <w:tab w:val="center" w:pos="4252"/>
        <w:tab w:val="right" w:pos="8504"/>
      </w:tabs>
      <w:jc w:val="both"/>
    </w:pPr>
    <w:rPr>
      <w:rFonts w:ascii="Verdana" w:hAnsi="Verdana"/>
      <w:sz w:val="16"/>
    </w:rPr>
  </w:style>
  <w:style w:type="character" w:customStyle="1" w:styleId="PiedepginaCar">
    <w:name w:val="Pie de página Car"/>
    <w:link w:val="Piedepgina"/>
    <w:uiPriority w:val="99"/>
    <w:locked/>
    <w:rsid w:val="0053040C"/>
    <w:rPr>
      <w:rFonts w:ascii="Verdana" w:hAnsi="Verdana" w:cs="Times New Roman"/>
      <w:sz w:val="24"/>
      <w:szCs w:val="24"/>
      <w:lang w:eastAsia="ar-SA" w:bidi="ar-SA"/>
    </w:rPr>
  </w:style>
  <w:style w:type="paragraph" w:customStyle="1" w:styleId="EPIGRAFEMEMORIAMEDIANO">
    <w:name w:val="EPIGRAFE MEMORIA MEDIANO"/>
    <w:basedOn w:val="Normal"/>
    <w:link w:val="EPIGRAFEMEMORIAMEDIANOCar"/>
    <w:uiPriority w:val="99"/>
    <w:rsid w:val="0053040C"/>
    <w:pPr>
      <w:jc w:val="both"/>
    </w:pPr>
    <w:rPr>
      <w:rFonts w:ascii="Verdana" w:hAnsi="Verdana" w:cs="Arial"/>
      <w:b/>
      <w:color w:val="000080"/>
      <w:sz w:val="22"/>
      <w:szCs w:val="22"/>
    </w:rPr>
  </w:style>
  <w:style w:type="paragraph" w:customStyle="1" w:styleId="Default">
    <w:name w:val="Default"/>
    <w:link w:val="DefaultCar"/>
    <w:rsid w:val="0053040C"/>
    <w:pPr>
      <w:autoSpaceDE w:val="0"/>
      <w:autoSpaceDN w:val="0"/>
      <w:adjustRightInd w:val="0"/>
    </w:pPr>
    <w:rPr>
      <w:rFonts w:ascii="AMMGPM+Verdana" w:eastAsia="Times New Roman" w:hAnsi="AMMGPM+Verdana" w:cs="AMMGPM+Verdana"/>
      <w:color w:val="000000"/>
      <w:sz w:val="24"/>
      <w:szCs w:val="24"/>
    </w:rPr>
  </w:style>
  <w:style w:type="paragraph" w:customStyle="1" w:styleId="ANECATtuloProyecto">
    <w:name w:val="ANECA Título Proyecto"/>
    <w:basedOn w:val="Normal"/>
    <w:uiPriority w:val="99"/>
    <w:rsid w:val="008E74F1"/>
    <w:pPr>
      <w:suppressAutoHyphens w:val="0"/>
      <w:jc w:val="center"/>
    </w:pPr>
    <w:rPr>
      <w:rFonts w:ascii="Verdana" w:hAnsi="Verdana"/>
      <w:b/>
      <w:sz w:val="64"/>
      <w:szCs w:val="64"/>
      <w:lang w:eastAsia="es-ES"/>
    </w:rPr>
  </w:style>
  <w:style w:type="paragraph" w:styleId="NormalWeb">
    <w:name w:val="Normal (Web)"/>
    <w:basedOn w:val="Normal"/>
    <w:uiPriority w:val="99"/>
    <w:rsid w:val="00325F62"/>
    <w:pPr>
      <w:spacing w:before="100" w:beforeAutospacing="1" w:after="100" w:afterAutospacing="1"/>
      <w:jc w:val="both"/>
    </w:pPr>
    <w:rPr>
      <w:rFonts w:ascii="Tahoma" w:hAnsi="Tahoma" w:cs="Tahoma"/>
      <w:color w:val="000000"/>
      <w:sz w:val="17"/>
      <w:szCs w:val="17"/>
    </w:rPr>
  </w:style>
  <w:style w:type="paragraph" w:customStyle="1" w:styleId="PORTADILLA">
    <w:name w:val="PORTADILLA"/>
    <w:basedOn w:val="Normal"/>
    <w:uiPriority w:val="99"/>
    <w:rsid w:val="00190C38"/>
    <w:pPr>
      <w:suppressAutoHyphens w:val="0"/>
      <w:spacing w:before="240" w:after="360"/>
      <w:jc w:val="center"/>
    </w:pPr>
    <w:rPr>
      <w:rFonts w:ascii="Verdana" w:hAnsi="Verdana"/>
      <w:b/>
      <w:bCs/>
      <w:color w:val="5F8CAB"/>
      <w:sz w:val="48"/>
      <w:szCs w:val="20"/>
      <w:lang w:eastAsia="es-ES"/>
    </w:rPr>
  </w:style>
  <w:style w:type="table" w:styleId="Tablaconcuadrcula">
    <w:name w:val="Table Grid"/>
    <w:basedOn w:val="Tablanormal"/>
    <w:uiPriority w:val="99"/>
    <w:locked/>
    <w:rsid w:val="00CD0330"/>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uiPriority w:val="99"/>
    <w:rsid w:val="00050360"/>
    <w:pPr>
      <w:tabs>
        <w:tab w:val="left" w:pos="709"/>
      </w:tabs>
      <w:suppressAutoHyphens/>
      <w:spacing w:after="200" w:line="276" w:lineRule="auto"/>
    </w:pPr>
    <w:rPr>
      <w:rFonts w:ascii="Times New Roman" w:hAnsi="Times New Roman"/>
      <w:sz w:val="24"/>
      <w:szCs w:val="24"/>
    </w:rPr>
  </w:style>
  <w:style w:type="paragraph" w:customStyle="1" w:styleId="ANECATexto">
    <w:name w:val="ANECA Texto"/>
    <w:basedOn w:val="Predeterminado"/>
    <w:link w:val="ANECATextoCar"/>
    <w:uiPriority w:val="99"/>
    <w:rsid w:val="00050360"/>
    <w:pPr>
      <w:spacing w:before="100" w:after="100"/>
      <w:ind w:right="-34"/>
      <w:jc w:val="both"/>
    </w:pPr>
    <w:rPr>
      <w:rFonts w:ascii="Verdana" w:hAnsi="Verdana"/>
      <w:sz w:val="20"/>
      <w:szCs w:val="20"/>
    </w:rPr>
  </w:style>
  <w:style w:type="paragraph" w:customStyle="1" w:styleId="EPIGRAFES">
    <w:name w:val="EPIGRAFES"/>
    <w:basedOn w:val="Predeterminado"/>
    <w:uiPriority w:val="99"/>
    <w:rsid w:val="00050360"/>
    <w:pPr>
      <w:spacing w:before="240" w:after="360"/>
      <w:jc w:val="center"/>
    </w:pPr>
    <w:rPr>
      <w:rFonts w:ascii="Verdana" w:hAnsi="Verdana"/>
      <w:b/>
      <w:bCs/>
      <w:color w:val="5F8CAB"/>
      <w:sz w:val="48"/>
      <w:szCs w:val="20"/>
    </w:rPr>
  </w:style>
  <w:style w:type="character" w:styleId="Hipervnculo">
    <w:name w:val="Hyperlink"/>
    <w:uiPriority w:val="99"/>
    <w:rsid w:val="00050360"/>
    <w:rPr>
      <w:rFonts w:cs="Times New Roman"/>
      <w:color w:val="0000FF"/>
      <w:u w:val="single"/>
    </w:rPr>
  </w:style>
  <w:style w:type="character" w:customStyle="1" w:styleId="Ttulo1Car">
    <w:name w:val="Título 1 Car"/>
    <w:link w:val="Ttulo1"/>
    <w:uiPriority w:val="99"/>
    <w:locked/>
    <w:rsid w:val="00393BEB"/>
    <w:rPr>
      <w:rFonts w:ascii="Cambria" w:hAnsi="Cambria"/>
      <w:b/>
      <w:kern w:val="32"/>
      <w:sz w:val="32"/>
    </w:rPr>
  </w:style>
  <w:style w:type="character" w:customStyle="1" w:styleId="Ttulo2Car">
    <w:name w:val="Título 2 Car"/>
    <w:link w:val="Ttulo2"/>
    <w:uiPriority w:val="99"/>
    <w:semiHidden/>
    <w:locked/>
    <w:rsid w:val="00393BEB"/>
    <w:rPr>
      <w:rFonts w:ascii="Cambria" w:hAnsi="Cambria"/>
      <w:b/>
      <w:i/>
      <w:sz w:val="28"/>
    </w:rPr>
  </w:style>
  <w:style w:type="character" w:customStyle="1" w:styleId="Ttulo3Car">
    <w:name w:val="Título 3 Car"/>
    <w:link w:val="Ttulo3"/>
    <w:uiPriority w:val="99"/>
    <w:semiHidden/>
    <w:locked/>
    <w:rsid w:val="00393BEB"/>
    <w:rPr>
      <w:rFonts w:ascii="Cambria" w:hAnsi="Cambria"/>
      <w:b/>
      <w:sz w:val="26"/>
    </w:rPr>
  </w:style>
  <w:style w:type="character" w:customStyle="1" w:styleId="Ttulo4Car">
    <w:name w:val="Título 4 Car"/>
    <w:link w:val="Ttulo4"/>
    <w:uiPriority w:val="99"/>
    <w:semiHidden/>
    <w:locked/>
    <w:rsid w:val="00393BEB"/>
    <w:rPr>
      <w:rFonts w:ascii="Calibri" w:hAnsi="Calibri"/>
      <w:b/>
      <w:sz w:val="28"/>
    </w:rPr>
  </w:style>
  <w:style w:type="character" w:customStyle="1" w:styleId="Ttulo5Car">
    <w:name w:val="Título 5 Car"/>
    <w:link w:val="Ttulo5"/>
    <w:uiPriority w:val="99"/>
    <w:semiHidden/>
    <w:locked/>
    <w:rsid w:val="00393BEB"/>
    <w:rPr>
      <w:rFonts w:ascii="Calibri" w:hAnsi="Calibri"/>
      <w:b/>
      <w:i/>
      <w:sz w:val="26"/>
    </w:rPr>
  </w:style>
  <w:style w:type="character" w:customStyle="1" w:styleId="Ttulo6Car">
    <w:name w:val="Título 6 Car"/>
    <w:link w:val="Ttulo6"/>
    <w:uiPriority w:val="99"/>
    <w:semiHidden/>
    <w:locked/>
    <w:rsid w:val="00393BEB"/>
    <w:rPr>
      <w:rFonts w:ascii="Calibri" w:hAnsi="Calibri"/>
      <w:b/>
    </w:rPr>
  </w:style>
  <w:style w:type="character" w:customStyle="1" w:styleId="Ttulo8Car">
    <w:name w:val="Título 8 Car"/>
    <w:link w:val="Ttulo8"/>
    <w:uiPriority w:val="99"/>
    <w:semiHidden/>
    <w:locked/>
    <w:rsid w:val="00393BEB"/>
    <w:rPr>
      <w:rFonts w:ascii="Calibri" w:hAnsi="Calibri"/>
      <w:i/>
      <w:sz w:val="24"/>
    </w:rPr>
  </w:style>
  <w:style w:type="character" w:customStyle="1" w:styleId="Ttulo9Car">
    <w:name w:val="Título 9 Car"/>
    <w:link w:val="Ttulo9"/>
    <w:uiPriority w:val="99"/>
    <w:semiHidden/>
    <w:locked/>
    <w:rsid w:val="00393BEB"/>
    <w:rPr>
      <w:rFonts w:ascii="Cambria" w:hAnsi="Cambria"/>
    </w:rPr>
  </w:style>
  <w:style w:type="paragraph" w:customStyle="1" w:styleId="ANECATitulo">
    <w:name w:val="ANECA Titulo"/>
    <w:basedOn w:val="Normal"/>
    <w:uiPriority w:val="99"/>
    <w:rsid w:val="00393BEB"/>
    <w:pPr>
      <w:suppressAutoHyphens w:val="0"/>
      <w:spacing w:before="100" w:after="100"/>
      <w:ind w:right="-33"/>
    </w:pPr>
    <w:rPr>
      <w:rFonts w:ascii="Verdana" w:eastAsia="Calibri" w:hAnsi="Verdana" w:cs="Arial"/>
      <w:b/>
      <w:iCs/>
      <w:sz w:val="28"/>
      <w:lang w:eastAsia="es-ES"/>
    </w:rPr>
  </w:style>
  <w:style w:type="character" w:customStyle="1" w:styleId="CarCar10">
    <w:name w:val="Car Car10"/>
    <w:uiPriority w:val="99"/>
    <w:semiHidden/>
    <w:locked/>
    <w:rsid w:val="00393BEB"/>
    <w:rPr>
      <w:sz w:val="24"/>
    </w:rPr>
  </w:style>
  <w:style w:type="character" w:customStyle="1" w:styleId="CarCar9">
    <w:name w:val="Car Car9"/>
    <w:uiPriority w:val="99"/>
    <w:semiHidden/>
    <w:locked/>
    <w:rsid w:val="00393BEB"/>
    <w:rPr>
      <w:sz w:val="24"/>
    </w:rPr>
  </w:style>
  <w:style w:type="character" w:styleId="Nmerodepgina">
    <w:name w:val="page number"/>
    <w:uiPriority w:val="99"/>
    <w:rsid w:val="00393BEB"/>
    <w:rPr>
      <w:rFonts w:cs="Times New Roman"/>
    </w:rPr>
  </w:style>
  <w:style w:type="paragraph" w:customStyle="1" w:styleId="TITULOPORTADILLA">
    <w:name w:val="TITULO PORTADILLA"/>
    <w:basedOn w:val="Encabezado"/>
    <w:autoRedefine/>
    <w:uiPriority w:val="99"/>
    <w:rsid w:val="00393BEB"/>
    <w:pPr>
      <w:tabs>
        <w:tab w:val="left" w:pos="708"/>
      </w:tabs>
      <w:suppressAutoHyphens w:val="0"/>
      <w:ind w:right="-81"/>
      <w:jc w:val="center"/>
    </w:pPr>
    <w:rPr>
      <w:rFonts w:ascii="Times New Roman" w:eastAsia="Calibri" w:hAnsi="Times New Roman"/>
      <w:b/>
      <w:color w:val="FF0000"/>
      <w:sz w:val="28"/>
      <w:szCs w:val="28"/>
      <w:lang w:eastAsia="es-ES"/>
    </w:rPr>
  </w:style>
  <w:style w:type="paragraph" w:customStyle="1" w:styleId="EPIGRAFEGRANDEMEMORIA">
    <w:name w:val="EPIGRAFE GRANDE MEMORIA"/>
    <w:basedOn w:val="Normal"/>
    <w:uiPriority w:val="99"/>
    <w:rsid w:val="00393BEB"/>
    <w:pPr>
      <w:suppressAutoHyphens w:val="0"/>
      <w:jc w:val="both"/>
    </w:pPr>
    <w:rPr>
      <w:rFonts w:ascii="Verdana" w:eastAsia="Calibri" w:hAnsi="Verdana" w:cs="Arial"/>
      <w:b/>
      <w:color w:val="000080"/>
      <w:sz w:val="28"/>
      <w:szCs w:val="28"/>
      <w:lang w:eastAsia="es-ES"/>
    </w:rPr>
  </w:style>
  <w:style w:type="paragraph" w:customStyle="1" w:styleId="EPIGRAFEPEQUEOMEMORIA">
    <w:name w:val="EPIGRAFE PEQUEÑO MEMORIA"/>
    <w:basedOn w:val="Normal"/>
    <w:uiPriority w:val="99"/>
    <w:rsid w:val="00393BEB"/>
    <w:pPr>
      <w:suppressAutoHyphens w:val="0"/>
      <w:jc w:val="both"/>
    </w:pPr>
    <w:rPr>
      <w:rFonts w:ascii="Verdana" w:eastAsia="Calibri" w:hAnsi="Verdana" w:cs="Arial"/>
      <w:b/>
      <w:sz w:val="20"/>
      <w:szCs w:val="20"/>
      <w:lang w:eastAsia="es-ES"/>
    </w:rPr>
  </w:style>
  <w:style w:type="paragraph" w:customStyle="1" w:styleId="texto1">
    <w:name w:val="texto1"/>
    <w:basedOn w:val="Normal"/>
    <w:uiPriority w:val="99"/>
    <w:rsid w:val="00393BEB"/>
    <w:pPr>
      <w:suppressAutoHyphens w:val="0"/>
      <w:spacing w:before="100" w:beforeAutospacing="1" w:after="100" w:afterAutospacing="1"/>
      <w:ind w:left="180"/>
      <w:jc w:val="both"/>
    </w:pPr>
    <w:rPr>
      <w:rFonts w:ascii="Verdana" w:eastAsia="Calibri" w:hAnsi="Verdana"/>
      <w:color w:val="303030"/>
      <w:sz w:val="17"/>
      <w:szCs w:val="17"/>
      <w:lang w:eastAsia="es-ES"/>
    </w:rPr>
  </w:style>
  <w:style w:type="paragraph" w:customStyle="1" w:styleId="INTRODUCCIN">
    <w:name w:val="INTRODUCCIÓN"/>
    <w:basedOn w:val="Normal"/>
    <w:uiPriority w:val="99"/>
    <w:rsid w:val="00393BEB"/>
    <w:pPr>
      <w:suppressAutoHyphens w:val="0"/>
      <w:jc w:val="both"/>
    </w:pPr>
    <w:rPr>
      <w:rFonts w:ascii="Verdana" w:eastAsia="Calibri" w:hAnsi="Verdana"/>
      <w:b/>
      <w:sz w:val="28"/>
      <w:szCs w:val="28"/>
      <w:lang w:eastAsia="es-ES"/>
    </w:rPr>
  </w:style>
  <w:style w:type="character" w:customStyle="1" w:styleId="eacep1">
    <w:name w:val="eacep1"/>
    <w:uiPriority w:val="99"/>
    <w:rsid w:val="00393BEB"/>
    <w:rPr>
      <w:color w:val="000000"/>
    </w:rPr>
  </w:style>
  <w:style w:type="paragraph" w:styleId="Textocomentario">
    <w:name w:val="annotation text"/>
    <w:aliases w:val="Car"/>
    <w:basedOn w:val="Normal"/>
    <w:link w:val="TextocomentarioCar"/>
    <w:uiPriority w:val="99"/>
    <w:semiHidden/>
    <w:rsid w:val="00393BEB"/>
    <w:pPr>
      <w:suppressAutoHyphens w:val="0"/>
    </w:pPr>
    <w:rPr>
      <w:rFonts w:ascii="Calibri" w:eastAsia="Calibri" w:hAnsi="Calibri"/>
      <w:szCs w:val="20"/>
      <w:lang w:eastAsia="es-ES"/>
    </w:rPr>
  </w:style>
  <w:style w:type="character" w:customStyle="1" w:styleId="CommentTextChar">
    <w:name w:val="Comment Text Char"/>
    <w:aliases w:val="Car Char"/>
    <w:uiPriority w:val="99"/>
    <w:semiHidden/>
    <w:locked/>
    <w:rsid w:val="0084099A"/>
    <w:rPr>
      <w:rFonts w:ascii="Times New Roman" w:hAnsi="Times New Roman" w:cs="Times New Roman"/>
      <w:sz w:val="20"/>
      <w:szCs w:val="20"/>
      <w:lang w:eastAsia="ar-SA" w:bidi="ar-SA"/>
    </w:rPr>
  </w:style>
  <w:style w:type="character" w:customStyle="1" w:styleId="TextocomentarioCar">
    <w:name w:val="Texto comentario Car"/>
    <w:aliases w:val="Car Car"/>
    <w:link w:val="Textocomentario"/>
    <w:uiPriority w:val="99"/>
    <w:locked/>
    <w:rsid w:val="00393BEB"/>
    <w:rPr>
      <w:sz w:val="24"/>
      <w:lang w:val="es-ES" w:eastAsia="es-ES"/>
    </w:rPr>
  </w:style>
  <w:style w:type="paragraph" w:customStyle="1" w:styleId="txtnormal">
    <w:name w:val="txtnormal"/>
    <w:basedOn w:val="Normal"/>
    <w:uiPriority w:val="99"/>
    <w:rsid w:val="00393BEB"/>
    <w:pPr>
      <w:suppressAutoHyphens w:val="0"/>
      <w:spacing w:before="100" w:beforeAutospacing="1" w:after="100" w:afterAutospacing="1"/>
      <w:jc w:val="both"/>
    </w:pPr>
    <w:rPr>
      <w:rFonts w:ascii="Arial" w:eastAsia="Calibri" w:hAnsi="Arial" w:cs="Arial"/>
      <w:color w:val="333333"/>
      <w:sz w:val="17"/>
      <w:szCs w:val="17"/>
      <w:lang w:eastAsia="es-ES"/>
    </w:rPr>
  </w:style>
  <w:style w:type="paragraph" w:customStyle="1" w:styleId="naranja">
    <w:name w:val="naranja"/>
    <w:basedOn w:val="Normal"/>
    <w:uiPriority w:val="99"/>
    <w:rsid w:val="00393BEB"/>
    <w:pPr>
      <w:suppressAutoHyphens w:val="0"/>
      <w:spacing w:before="100" w:beforeAutospacing="1" w:after="100" w:afterAutospacing="1"/>
    </w:pPr>
    <w:rPr>
      <w:rFonts w:eastAsia="Calibri"/>
      <w:color w:val="FF5800"/>
      <w:lang w:eastAsia="es-ES"/>
    </w:rPr>
  </w:style>
  <w:style w:type="character" w:customStyle="1" w:styleId="txttitularseccionmenos1">
    <w:name w:val="txttitularseccionmenos1"/>
    <w:uiPriority w:val="99"/>
    <w:rsid w:val="00393BEB"/>
    <w:rPr>
      <w:rFonts w:ascii="Arial" w:hAnsi="Arial"/>
      <w:b/>
      <w:color w:val="7C96A1"/>
      <w:sz w:val="18"/>
    </w:rPr>
  </w:style>
  <w:style w:type="character" w:styleId="nfasis">
    <w:name w:val="Emphasis"/>
    <w:uiPriority w:val="99"/>
    <w:qFormat/>
    <w:locked/>
    <w:rsid w:val="00393BEB"/>
    <w:rPr>
      <w:rFonts w:cs="Times New Roman"/>
      <w:i/>
    </w:rPr>
  </w:style>
  <w:style w:type="character" w:customStyle="1" w:styleId="txtnormal1">
    <w:name w:val="txtnormal1"/>
    <w:uiPriority w:val="99"/>
    <w:rsid w:val="00393BEB"/>
    <w:rPr>
      <w:rFonts w:ascii="Arial" w:hAnsi="Arial"/>
      <w:color w:val="333333"/>
      <w:spacing w:val="0"/>
      <w:sz w:val="17"/>
    </w:rPr>
  </w:style>
  <w:style w:type="character" w:styleId="Textoennegrita">
    <w:name w:val="Strong"/>
    <w:uiPriority w:val="99"/>
    <w:qFormat/>
    <w:locked/>
    <w:rsid w:val="00393BEB"/>
    <w:rPr>
      <w:rFonts w:cs="Times New Roman"/>
      <w:b/>
    </w:rPr>
  </w:style>
  <w:style w:type="paragraph" w:customStyle="1" w:styleId="NIVEL1">
    <w:name w:val="NIVEL1"/>
    <w:basedOn w:val="EPIGRAFES"/>
    <w:uiPriority w:val="99"/>
    <w:rsid w:val="00393BEB"/>
    <w:pPr>
      <w:tabs>
        <w:tab w:val="clear" w:pos="709"/>
      </w:tabs>
      <w:suppressAutoHyphens w:val="0"/>
      <w:spacing w:line="240" w:lineRule="auto"/>
    </w:pPr>
  </w:style>
  <w:style w:type="paragraph" w:customStyle="1" w:styleId="NIVEL2">
    <w:name w:val="NIVEL2"/>
    <w:basedOn w:val="Normal"/>
    <w:uiPriority w:val="99"/>
    <w:rsid w:val="00393BEB"/>
    <w:pPr>
      <w:suppressAutoHyphens w:val="0"/>
      <w:spacing w:before="240" w:after="360"/>
      <w:jc w:val="both"/>
    </w:pPr>
    <w:rPr>
      <w:rFonts w:ascii="Verdana" w:eastAsia="Calibri" w:hAnsi="Verdana"/>
      <w:b/>
      <w:bCs/>
      <w:color w:val="5F8CAB"/>
      <w:sz w:val="32"/>
      <w:szCs w:val="20"/>
      <w:lang w:eastAsia="es-ES"/>
    </w:rPr>
  </w:style>
  <w:style w:type="character" w:customStyle="1" w:styleId="enf-b1">
    <w:name w:val="enf-b1"/>
    <w:uiPriority w:val="99"/>
    <w:rsid w:val="00393BEB"/>
    <w:rPr>
      <w:b/>
      <w:color w:val="000000"/>
    </w:rPr>
  </w:style>
  <w:style w:type="character" w:styleId="Hipervnculovisitado">
    <w:name w:val="FollowedHyperlink"/>
    <w:uiPriority w:val="99"/>
    <w:rsid w:val="00393BEB"/>
    <w:rPr>
      <w:rFonts w:cs="Times New Roman"/>
      <w:color w:val="800080"/>
      <w:u w:val="single"/>
    </w:rPr>
  </w:style>
  <w:style w:type="character" w:customStyle="1" w:styleId="mdtexto">
    <w:name w:val="mdtexto"/>
    <w:uiPriority w:val="99"/>
    <w:rsid w:val="00393BEB"/>
  </w:style>
  <w:style w:type="paragraph" w:styleId="Sangra2detindependiente">
    <w:name w:val="Body Text Indent 2"/>
    <w:basedOn w:val="Normal"/>
    <w:link w:val="Sangra2detindependienteCar"/>
    <w:uiPriority w:val="99"/>
    <w:rsid w:val="00393BEB"/>
    <w:pPr>
      <w:tabs>
        <w:tab w:val="left" w:pos="540"/>
      </w:tabs>
      <w:suppressAutoHyphens w:val="0"/>
      <w:ind w:left="1609" w:hanging="901"/>
      <w:jc w:val="both"/>
    </w:pPr>
    <w:rPr>
      <w:rFonts w:ascii="Calibri" w:eastAsia="Calibri" w:hAnsi="Calibri"/>
      <w:szCs w:val="20"/>
      <w:lang w:val="x-none" w:eastAsia="x-none"/>
    </w:rPr>
  </w:style>
  <w:style w:type="character" w:customStyle="1" w:styleId="BodyTextIndent2Char">
    <w:name w:val="Body Text Indent 2 Char"/>
    <w:uiPriority w:val="99"/>
    <w:semiHidden/>
    <w:locked/>
    <w:rsid w:val="0084099A"/>
    <w:rPr>
      <w:rFonts w:ascii="Times New Roman" w:hAnsi="Times New Roman" w:cs="Times New Roman"/>
      <w:sz w:val="24"/>
      <w:szCs w:val="24"/>
      <w:lang w:eastAsia="ar-SA" w:bidi="ar-SA"/>
    </w:rPr>
  </w:style>
  <w:style w:type="character" w:customStyle="1" w:styleId="Sangra2detindependienteCar">
    <w:name w:val="Sangría 2 de t. independiente Car"/>
    <w:link w:val="Sangra2detindependiente"/>
    <w:uiPriority w:val="99"/>
    <w:locked/>
    <w:rsid w:val="00393BEB"/>
    <w:rPr>
      <w:sz w:val="24"/>
    </w:rPr>
  </w:style>
  <w:style w:type="paragraph" w:styleId="Textoindependiente">
    <w:name w:val="Body Text"/>
    <w:basedOn w:val="Normal"/>
    <w:link w:val="TextoindependienteCar"/>
    <w:uiPriority w:val="99"/>
    <w:rsid w:val="00393BEB"/>
    <w:pPr>
      <w:tabs>
        <w:tab w:val="left" w:pos="851"/>
        <w:tab w:val="left" w:pos="1418"/>
        <w:tab w:val="left" w:pos="1985"/>
      </w:tabs>
      <w:suppressAutoHyphens w:val="0"/>
      <w:jc w:val="center"/>
    </w:pPr>
    <w:rPr>
      <w:rFonts w:ascii="Calibri" w:eastAsia="Calibri" w:hAnsi="Calibri"/>
      <w:szCs w:val="20"/>
      <w:lang w:val="x-none" w:eastAsia="x-none"/>
    </w:rPr>
  </w:style>
  <w:style w:type="character" w:customStyle="1" w:styleId="BodyTextChar">
    <w:name w:val="Body Text Char"/>
    <w:uiPriority w:val="99"/>
    <w:semiHidden/>
    <w:locked/>
    <w:rsid w:val="0084099A"/>
    <w:rPr>
      <w:rFonts w:ascii="Times New Roman" w:hAnsi="Times New Roman" w:cs="Times New Roman"/>
      <w:sz w:val="24"/>
      <w:szCs w:val="24"/>
      <w:lang w:eastAsia="ar-SA" w:bidi="ar-SA"/>
    </w:rPr>
  </w:style>
  <w:style w:type="character" w:customStyle="1" w:styleId="TextoindependienteCar">
    <w:name w:val="Texto independiente Car"/>
    <w:link w:val="Textoindependiente"/>
    <w:uiPriority w:val="99"/>
    <w:semiHidden/>
    <w:locked/>
    <w:rsid w:val="00393BEB"/>
    <w:rPr>
      <w:sz w:val="24"/>
    </w:rPr>
  </w:style>
  <w:style w:type="paragraph" w:customStyle="1" w:styleId="Prrafodelista1">
    <w:name w:val="Párrafo de lista1"/>
    <w:basedOn w:val="Normal"/>
    <w:uiPriority w:val="99"/>
    <w:rsid w:val="00393BEB"/>
    <w:pPr>
      <w:suppressAutoHyphens w:val="0"/>
      <w:ind w:left="708"/>
    </w:pPr>
    <w:rPr>
      <w:rFonts w:ascii="Arial" w:eastAsia="Calibri" w:hAnsi="Arial"/>
      <w:sz w:val="22"/>
      <w:szCs w:val="20"/>
      <w:lang w:eastAsia="es-ES"/>
    </w:rPr>
  </w:style>
  <w:style w:type="paragraph" w:styleId="HTMLconformatoprevio">
    <w:name w:val="HTML Preformatted"/>
    <w:basedOn w:val="Normal"/>
    <w:link w:val="HTMLconformatoprevioCar"/>
    <w:uiPriority w:val="99"/>
    <w:rsid w:val="00393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val="x-none" w:eastAsia="x-none"/>
    </w:rPr>
  </w:style>
  <w:style w:type="character" w:customStyle="1" w:styleId="HTMLPreformattedChar">
    <w:name w:val="HTML Preformatted Char"/>
    <w:uiPriority w:val="99"/>
    <w:semiHidden/>
    <w:locked/>
    <w:rsid w:val="0084099A"/>
    <w:rPr>
      <w:rFonts w:ascii="Courier New" w:hAnsi="Courier New" w:cs="Courier New"/>
      <w:sz w:val="20"/>
      <w:szCs w:val="20"/>
      <w:lang w:eastAsia="ar-SA" w:bidi="ar-SA"/>
    </w:rPr>
  </w:style>
  <w:style w:type="character" w:customStyle="1" w:styleId="HTMLconformatoprevioCar">
    <w:name w:val="HTML con formato previo Car"/>
    <w:link w:val="HTMLconformatoprevio"/>
    <w:uiPriority w:val="99"/>
    <w:semiHidden/>
    <w:locked/>
    <w:rsid w:val="00393BEB"/>
    <w:rPr>
      <w:rFonts w:ascii="Courier New" w:hAnsi="Courier New"/>
    </w:rPr>
  </w:style>
  <w:style w:type="paragraph" w:styleId="Textoindependiente2">
    <w:name w:val="Body Text 2"/>
    <w:basedOn w:val="Normal"/>
    <w:link w:val="Textoindependiente2Car"/>
    <w:uiPriority w:val="99"/>
    <w:rsid w:val="00393BEB"/>
    <w:pPr>
      <w:suppressAutoHyphens w:val="0"/>
      <w:spacing w:after="120" w:line="480" w:lineRule="auto"/>
    </w:pPr>
    <w:rPr>
      <w:rFonts w:ascii="Calibri" w:eastAsia="Calibri" w:hAnsi="Calibri"/>
      <w:szCs w:val="20"/>
      <w:lang w:val="x-none" w:eastAsia="x-none"/>
    </w:rPr>
  </w:style>
  <w:style w:type="character" w:customStyle="1" w:styleId="BodyText2Char">
    <w:name w:val="Body Text 2 Char"/>
    <w:uiPriority w:val="99"/>
    <w:semiHidden/>
    <w:locked/>
    <w:rsid w:val="0084099A"/>
    <w:rPr>
      <w:rFonts w:ascii="Times New Roman" w:hAnsi="Times New Roman" w:cs="Times New Roman"/>
      <w:sz w:val="24"/>
      <w:szCs w:val="24"/>
      <w:lang w:eastAsia="ar-SA" w:bidi="ar-SA"/>
    </w:rPr>
  </w:style>
  <w:style w:type="character" w:customStyle="1" w:styleId="Textoindependiente2Car">
    <w:name w:val="Texto independiente 2 Car"/>
    <w:link w:val="Textoindependiente2"/>
    <w:uiPriority w:val="99"/>
    <w:semiHidden/>
    <w:locked/>
    <w:rsid w:val="00393BEB"/>
    <w:rPr>
      <w:sz w:val="24"/>
    </w:rPr>
  </w:style>
  <w:style w:type="paragraph" w:customStyle="1" w:styleId="TableContents">
    <w:name w:val="Table Contents"/>
    <w:basedOn w:val="Normal"/>
    <w:uiPriority w:val="99"/>
    <w:rsid w:val="00393BEB"/>
    <w:pPr>
      <w:widowControl w:val="0"/>
      <w:suppressAutoHyphens w:val="0"/>
      <w:autoSpaceDE w:val="0"/>
      <w:autoSpaceDN w:val="0"/>
      <w:adjustRightInd w:val="0"/>
    </w:pPr>
    <w:rPr>
      <w:rFonts w:eastAsia="SimSun"/>
      <w:lang w:val="en-US" w:eastAsia="en-US"/>
    </w:rPr>
  </w:style>
  <w:style w:type="paragraph" w:customStyle="1" w:styleId="Standard">
    <w:name w:val="Standard"/>
    <w:uiPriority w:val="99"/>
    <w:rsid w:val="00393BEB"/>
    <w:pPr>
      <w:widowControl w:val="0"/>
      <w:suppressAutoHyphens/>
      <w:autoSpaceDN w:val="0"/>
      <w:textAlignment w:val="baseline"/>
    </w:pPr>
    <w:rPr>
      <w:rFonts w:ascii="Times New Roman" w:eastAsia="SimSun" w:hAnsi="Times New Roman"/>
      <w:kern w:val="3"/>
      <w:sz w:val="24"/>
      <w:szCs w:val="24"/>
    </w:rPr>
  </w:style>
  <w:style w:type="paragraph" w:customStyle="1" w:styleId="Textbody">
    <w:name w:val="Text body"/>
    <w:basedOn w:val="Standard"/>
    <w:uiPriority w:val="99"/>
    <w:rsid w:val="00393BEB"/>
    <w:pPr>
      <w:spacing w:after="120"/>
    </w:pPr>
  </w:style>
  <w:style w:type="paragraph" w:customStyle="1" w:styleId="parrafo">
    <w:name w:val="parrafo"/>
    <w:basedOn w:val="Normal"/>
    <w:uiPriority w:val="99"/>
    <w:rsid w:val="00393BEB"/>
    <w:pPr>
      <w:suppressAutoHyphens w:val="0"/>
      <w:spacing w:before="100" w:beforeAutospacing="1" w:after="100" w:afterAutospacing="1"/>
      <w:jc w:val="both"/>
    </w:pPr>
    <w:rPr>
      <w:rFonts w:ascii="Verdana" w:eastAsia="Calibri" w:hAnsi="Verdana"/>
      <w:color w:val="666666"/>
      <w:sz w:val="13"/>
      <w:szCs w:val="13"/>
      <w:lang w:eastAsia="es-ES"/>
    </w:rPr>
  </w:style>
  <w:style w:type="paragraph" w:styleId="Sangradetextonormal">
    <w:name w:val="Body Text Indent"/>
    <w:basedOn w:val="Normal"/>
    <w:link w:val="SangradetextonormalCar"/>
    <w:uiPriority w:val="99"/>
    <w:rsid w:val="00393BEB"/>
    <w:pPr>
      <w:tabs>
        <w:tab w:val="left" w:pos="540"/>
      </w:tabs>
      <w:suppressAutoHyphens w:val="0"/>
      <w:ind w:left="900"/>
      <w:jc w:val="both"/>
    </w:pPr>
    <w:rPr>
      <w:rFonts w:ascii="Calibri" w:eastAsia="Calibri" w:hAnsi="Calibri"/>
      <w:szCs w:val="20"/>
      <w:lang w:val="x-none" w:eastAsia="x-none"/>
    </w:rPr>
  </w:style>
  <w:style w:type="character" w:customStyle="1" w:styleId="BodyTextIndentChar">
    <w:name w:val="Body Text Indent Char"/>
    <w:uiPriority w:val="99"/>
    <w:semiHidden/>
    <w:locked/>
    <w:rsid w:val="0084099A"/>
    <w:rPr>
      <w:rFonts w:ascii="Times New Roman" w:hAnsi="Times New Roman" w:cs="Times New Roman"/>
      <w:sz w:val="24"/>
      <w:szCs w:val="24"/>
      <w:lang w:eastAsia="ar-SA" w:bidi="ar-SA"/>
    </w:rPr>
  </w:style>
  <w:style w:type="character" w:customStyle="1" w:styleId="SangradetextonormalCar">
    <w:name w:val="Sangría de texto normal Car"/>
    <w:link w:val="Sangradetextonormal"/>
    <w:uiPriority w:val="99"/>
    <w:locked/>
    <w:rsid w:val="00393BEB"/>
    <w:rPr>
      <w:sz w:val="24"/>
    </w:rPr>
  </w:style>
  <w:style w:type="paragraph" w:styleId="Sangra3detindependiente">
    <w:name w:val="Body Text Indent 3"/>
    <w:basedOn w:val="Normal"/>
    <w:link w:val="Sangra3detindependienteCar"/>
    <w:uiPriority w:val="99"/>
    <w:rsid w:val="00393BEB"/>
    <w:pPr>
      <w:tabs>
        <w:tab w:val="left" w:pos="540"/>
        <w:tab w:val="left" w:pos="1080"/>
      </w:tabs>
      <w:suppressAutoHyphens w:val="0"/>
      <w:ind w:left="1616" w:hanging="539"/>
      <w:jc w:val="both"/>
    </w:pPr>
    <w:rPr>
      <w:rFonts w:ascii="Calibri" w:eastAsia="Calibri" w:hAnsi="Calibri"/>
      <w:sz w:val="16"/>
      <w:szCs w:val="20"/>
      <w:lang w:val="x-none" w:eastAsia="x-none"/>
    </w:rPr>
  </w:style>
  <w:style w:type="character" w:customStyle="1" w:styleId="BodyTextIndent3Char">
    <w:name w:val="Body Text Indent 3 Char"/>
    <w:uiPriority w:val="99"/>
    <w:semiHidden/>
    <w:locked/>
    <w:rsid w:val="0084099A"/>
    <w:rPr>
      <w:rFonts w:ascii="Times New Roman" w:hAnsi="Times New Roman" w:cs="Times New Roman"/>
      <w:sz w:val="16"/>
      <w:szCs w:val="16"/>
      <w:lang w:eastAsia="ar-SA" w:bidi="ar-SA"/>
    </w:rPr>
  </w:style>
  <w:style w:type="character" w:customStyle="1" w:styleId="Sangra3detindependienteCar">
    <w:name w:val="Sangría 3 de t. independiente Car"/>
    <w:link w:val="Sangra3detindependiente"/>
    <w:uiPriority w:val="99"/>
    <w:semiHidden/>
    <w:locked/>
    <w:rsid w:val="00393BEB"/>
    <w:rPr>
      <w:sz w:val="16"/>
    </w:rPr>
  </w:style>
  <w:style w:type="character" w:styleId="AcrnimoHTML">
    <w:name w:val="HTML Acronym"/>
    <w:uiPriority w:val="99"/>
    <w:rsid w:val="00393BEB"/>
    <w:rPr>
      <w:rFonts w:cs="Times New Roman"/>
    </w:rPr>
  </w:style>
  <w:style w:type="paragraph" w:customStyle="1" w:styleId="Tabla">
    <w:name w:val="Tabla"/>
    <w:basedOn w:val="Normal"/>
    <w:uiPriority w:val="99"/>
    <w:rsid w:val="00393BEB"/>
    <w:pPr>
      <w:suppressAutoHyphens w:val="0"/>
      <w:spacing w:after="120"/>
      <w:jc w:val="both"/>
    </w:pPr>
    <w:rPr>
      <w:rFonts w:ascii="Arial" w:eastAsia="Calibri" w:hAnsi="Arial" w:cs="Arial"/>
      <w:lang w:eastAsia="es-ES"/>
    </w:rPr>
  </w:style>
  <w:style w:type="paragraph" w:styleId="Textoindependiente3">
    <w:name w:val="Body Text 3"/>
    <w:basedOn w:val="Normal"/>
    <w:link w:val="Textoindependiente3Car"/>
    <w:uiPriority w:val="99"/>
    <w:rsid w:val="00393BEB"/>
    <w:pPr>
      <w:suppressAutoHyphens w:val="0"/>
      <w:spacing w:after="120"/>
    </w:pPr>
    <w:rPr>
      <w:rFonts w:ascii="Calibri" w:eastAsia="Calibri" w:hAnsi="Calibri"/>
      <w:sz w:val="16"/>
      <w:szCs w:val="20"/>
      <w:lang w:val="x-none" w:eastAsia="x-none"/>
    </w:rPr>
  </w:style>
  <w:style w:type="character" w:customStyle="1" w:styleId="BodyText3Char">
    <w:name w:val="Body Text 3 Char"/>
    <w:uiPriority w:val="99"/>
    <w:semiHidden/>
    <w:locked/>
    <w:rsid w:val="0084099A"/>
    <w:rPr>
      <w:rFonts w:ascii="Times New Roman" w:hAnsi="Times New Roman" w:cs="Times New Roman"/>
      <w:sz w:val="16"/>
      <w:szCs w:val="16"/>
      <w:lang w:eastAsia="ar-SA" w:bidi="ar-SA"/>
    </w:rPr>
  </w:style>
  <w:style w:type="character" w:customStyle="1" w:styleId="Textoindependiente3Car">
    <w:name w:val="Texto independiente 3 Car"/>
    <w:link w:val="Textoindependiente3"/>
    <w:uiPriority w:val="99"/>
    <w:semiHidden/>
    <w:locked/>
    <w:rsid w:val="00393BEB"/>
    <w:rPr>
      <w:sz w:val="16"/>
    </w:rPr>
  </w:style>
  <w:style w:type="paragraph" w:customStyle="1" w:styleId="EstiloRojoJustificado">
    <w:name w:val="Estilo Rojo Justificado"/>
    <w:basedOn w:val="Normal"/>
    <w:uiPriority w:val="99"/>
    <w:rsid w:val="00393BEB"/>
    <w:pPr>
      <w:suppressAutoHyphens w:val="0"/>
      <w:jc w:val="both"/>
    </w:pPr>
    <w:rPr>
      <w:rFonts w:ascii="Arial" w:eastAsia="Calibri" w:hAnsi="Arial"/>
      <w:color w:val="000000"/>
      <w:sz w:val="22"/>
      <w:szCs w:val="20"/>
      <w:lang w:eastAsia="es-ES"/>
    </w:rPr>
  </w:style>
  <w:style w:type="character" w:styleId="Refdenotaalpie">
    <w:name w:val="footnote reference"/>
    <w:uiPriority w:val="99"/>
    <w:semiHidden/>
    <w:rsid w:val="00393BEB"/>
    <w:rPr>
      <w:rFonts w:cs="Times New Roman"/>
      <w:vertAlign w:val="superscript"/>
    </w:rPr>
  </w:style>
  <w:style w:type="paragraph" w:styleId="Textodeglobo">
    <w:name w:val="Balloon Text"/>
    <w:basedOn w:val="Normal"/>
    <w:link w:val="TextodegloboCar"/>
    <w:uiPriority w:val="99"/>
    <w:semiHidden/>
    <w:rsid w:val="00393BEB"/>
    <w:pPr>
      <w:suppressAutoHyphens w:val="0"/>
    </w:pPr>
    <w:rPr>
      <w:rFonts w:ascii="Lucida Grande" w:eastAsia="Calibri" w:hAnsi="Lucida Grande"/>
      <w:sz w:val="18"/>
      <w:szCs w:val="20"/>
      <w:lang w:val="x-none" w:eastAsia="x-none"/>
    </w:rPr>
  </w:style>
  <w:style w:type="character" w:customStyle="1" w:styleId="BalloonTextChar">
    <w:name w:val="Balloon Text Char"/>
    <w:uiPriority w:val="99"/>
    <w:semiHidden/>
    <w:locked/>
    <w:rsid w:val="0084099A"/>
    <w:rPr>
      <w:rFonts w:ascii="Times New Roman" w:hAnsi="Times New Roman" w:cs="Times New Roman"/>
      <w:sz w:val="2"/>
      <w:lang w:eastAsia="ar-SA" w:bidi="ar-SA"/>
    </w:rPr>
  </w:style>
  <w:style w:type="character" w:customStyle="1" w:styleId="TextodegloboCar">
    <w:name w:val="Texto de globo Car"/>
    <w:link w:val="Textodeglobo"/>
    <w:uiPriority w:val="99"/>
    <w:semiHidden/>
    <w:locked/>
    <w:rsid w:val="00393BEB"/>
    <w:rPr>
      <w:rFonts w:ascii="Lucida Grande" w:hAnsi="Lucida Grande"/>
      <w:sz w:val="18"/>
    </w:rPr>
  </w:style>
  <w:style w:type="paragraph" w:customStyle="1" w:styleId="Sangra2detindependiente1">
    <w:name w:val="Sangría 2 de t. independiente1"/>
    <w:basedOn w:val="Normal"/>
    <w:uiPriority w:val="99"/>
    <w:rsid w:val="00393BEB"/>
    <w:pPr>
      <w:spacing w:after="120" w:line="480" w:lineRule="auto"/>
      <w:ind w:left="283"/>
    </w:pPr>
    <w:rPr>
      <w:rFonts w:eastAsia="Calibri"/>
    </w:rPr>
  </w:style>
  <w:style w:type="character" w:styleId="Refdecomentario">
    <w:name w:val="annotation reference"/>
    <w:uiPriority w:val="99"/>
    <w:semiHidden/>
    <w:rsid w:val="00393BEB"/>
    <w:rPr>
      <w:rFonts w:cs="Times New Roman"/>
      <w:sz w:val="18"/>
    </w:rPr>
  </w:style>
  <w:style w:type="paragraph" w:styleId="Asuntodelcomentario">
    <w:name w:val="annotation subject"/>
    <w:basedOn w:val="Textocomentario"/>
    <w:next w:val="Textocomentario"/>
    <w:link w:val="AsuntodelcomentarioCar"/>
    <w:uiPriority w:val="99"/>
    <w:semiHidden/>
    <w:rsid w:val="00393BEB"/>
    <w:pPr>
      <w:widowControl w:val="0"/>
      <w:spacing w:after="200"/>
    </w:pPr>
    <w:rPr>
      <w:b/>
      <w:sz w:val="20"/>
      <w:lang w:val="en-US" w:eastAsia="en-US"/>
    </w:rPr>
  </w:style>
  <w:style w:type="character" w:customStyle="1" w:styleId="CommentSubjectChar">
    <w:name w:val="Comment Subject Char"/>
    <w:uiPriority w:val="99"/>
    <w:semiHidden/>
    <w:locked/>
    <w:rsid w:val="0084099A"/>
    <w:rPr>
      <w:rFonts w:ascii="Times New Roman" w:hAnsi="Times New Roman" w:cs="Times New Roman"/>
      <w:b/>
      <w:bCs/>
      <w:sz w:val="20"/>
      <w:szCs w:val="20"/>
      <w:lang w:val="es-ES" w:eastAsia="ar-SA" w:bidi="ar-SA"/>
    </w:rPr>
  </w:style>
  <w:style w:type="character" w:customStyle="1" w:styleId="AsuntodelcomentarioCar">
    <w:name w:val="Asunto del comentario Car"/>
    <w:link w:val="Asuntodelcomentario"/>
    <w:uiPriority w:val="99"/>
    <w:semiHidden/>
    <w:locked/>
    <w:rsid w:val="00393BEB"/>
    <w:rPr>
      <w:rFonts w:ascii="Calibri" w:hAnsi="Calibri"/>
      <w:b/>
      <w:lang w:val="en-US" w:eastAsia="en-US"/>
    </w:rPr>
  </w:style>
  <w:style w:type="paragraph" w:customStyle="1" w:styleId="CM61">
    <w:name w:val="CM61"/>
    <w:basedOn w:val="Default"/>
    <w:next w:val="Default"/>
    <w:uiPriority w:val="99"/>
    <w:rsid w:val="00393BEB"/>
    <w:pPr>
      <w:widowControl w:val="0"/>
    </w:pPr>
    <w:rPr>
      <w:rFonts w:ascii="Verdana" w:eastAsia="Calibri" w:hAnsi="Verdana" w:cs="Times New Roman"/>
      <w:color w:val="auto"/>
    </w:rPr>
  </w:style>
  <w:style w:type="paragraph" w:customStyle="1" w:styleId="CM67">
    <w:name w:val="CM67"/>
    <w:basedOn w:val="Default"/>
    <w:next w:val="Default"/>
    <w:uiPriority w:val="99"/>
    <w:rsid w:val="00393BEB"/>
    <w:pPr>
      <w:widowControl w:val="0"/>
    </w:pPr>
    <w:rPr>
      <w:rFonts w:ascii="Verdana" w:eastAsia="Calibri" w:hAnsi="Verdana" w:cs="Times New Roman"/>
      <w:color w:val="auto"/>
    </w:rPr>
  </w:style>
  <w:style w:type="paragraph" w:customStyle="1" w:styleId="CM68">
    <w:name w:val="CM68"/>
    <w:basedOn w:val="Default"/>
    <w:next w:val="Default"/>
    <w:uiPriority w:val="99"/>
    <w:rsid w:val="00393BEB"/>
    <w:pPr>
      <w:widowControl w:val="0"/>
    </w:pPr>
    <w:rPr>
      <w:rFonts w:ascii="Verdana" w:eastAsia="Calibri" w:hAnsi="Verdana" w:cs="Times New Roman"/>
      <w:color w:val="auto"/>
    </w:rPr>
  </w:style>
  <w:style w:type="paragraph" w:customStyle="1" w:styleId="CM69">
    <w:name w:val="CM69"/>
    <w:basedOn w:val="Default"/>
    <w:next w:val="Default"/>
    <w:uiPriority w:val="99"/>
    <w:rsid w:val="00393BEB"/>
    <w:pPr>
      <w:widowControl w:val="0"/>
    </w:pPr>
    <w:rPr>
      <w:rFonts w:ascii="Verdana" w:eastAsia="Calibri" w:hAnsi="Verdana" w:cs="Times New Roman"/>
      <w:color w:val="auto"/>
    </w:rPr>
  </w:style>
  <w:style w:type="paragraph" w:customStyle="1" w:styleId="CM37">
    <w:name w:val="CM37"/>
    <w:basedOn w:val="Default"/>
    <w:next w:val="Default"/>
    <w:uiPriority w:val="99"/>
    <w:rsid w:val="00393BEB"/>
    <w:pPr>
      <w:widowControl w:val="0"/>
      <w:spacing w:line="198" w:lineRule="atLeast"/>
    </w:pPr>
    <w:rPr>
      <w:rFonts w:ascii="Verdana" w:eastAsia="Calibri" w:hAnsi="Verdana" w:cs="Times New Roman"/>
      <w:color w:val="auto"/>
    </w:rPr>
  </w:style>
  <w:style w:type="paragraph" w:customStyle="1" w:styleId="CM74">
    <w:name w:val="CM74"/>
    <w:basedOn w:val="Default"/>
    <w:next w:val="Default"/>
    <w:uiPriority w:val="99"/>
    <w:rsid w:val="00393BEB"/>
    <w:pPr>
      <w:widowControl w:val="0"/>
    </w:pPr>
    <w:rPr>
      <w:rFonts w:ascii="Verdana" w:eastAsia="Calibri" w:hAnsi="Verdana" w:cs="Times New Roman"/>
      <w:color w:val="auto"/>
    </w:rPr>
  </w:style>
  <w:style w:type="paragraph" w:customStyle="1" w:styleId="CM46">
    <w:name w:val="CM46"/>
    <w:basedOn w:val="Default"/>
    <w:next w:val="Default"/>
    <w:uiPriority w:val="99"/>
    <w:rsid w:val="00393BEB"/>
    <w:pPr>
      <w:widowControl w:val="0"/>
      <w:spacing w:line="206" w:lineRule="atLeast"/>
    </w:pPr>
    <w:rPr>
      <w:rFonts w:ascii="Verdana" w:eastAsia="Calibri" w:hAnsi="Verdana" w:cs="Times New Roman"/>
      <w:color w:val="auto"/>
    </w:rPr>
  </w:style>
  <w:style w:type="paragraph" w:customStyle="1" w:styleId="CM44">
    <w:name w:val="CM44"/>
    <w:basedOn w:val="Default"/>
    <w:next w:val="Default"/>
    <w:uiPriority w:val="99"/>
    <w:rsid w:val="00393BEB"/>
    <w:pPr>
      <w:widowControl w:val="0"/>
      <w:spacing w:line="200" w:lineRule="atLeast"/>
    </w:pPr>
    <w:rPr>
      <w:rFonts w:ascii="Verdana" w:eastAsia="Calibri" w:hAnsi="Verdana" w:cs="Times New Roman"/>
      <w:color w:val="auto"/>
    </w:rPr>
  </w:style>
  <w:style w:type="paragraph" w:customStyle="1" w:styleId="Revisin1">
    <w:name w:val="Revisión1"/>
    <w:hidden/>
    <w:uiPriority w:val="99"/>
    <w:semiHidden/>
    <w:rsid w:val="00393BEB"/>
    <w:rPr>
      <w:rFonts w:ascii="Times New Roman" w:hAnsi="Times New Roman"/>
      <w:sz w:val="24"/>
      <w:szCs w:val="24"/>
    </w:rPr>
  </w:style>
  <w:style w:type="paragraph" w:customStyle="1" w:styleId="xl64">
    <w:name w:val="xl64"/>
    <w:basedOn w:val="Normal"/>
    <w:uiPriority w:val="99"/>
    <w:rsid w:val="00393BEB"/>
    <w:pPr>
      <w:suppressAutoHyphens w:val="0"/>
      <w:spacing w:before="100" w:beforeAutospacing="1" w:after="100" w:afterAutospacing="1"/>
    </w:pPr>
    <w:rPr>
      <w:rFonts w:eastAsia="Calibri"/>
      <w:lang w:eastAsia="es-ES"/>
    </w:rPr>
  </w:style>
  <w:style w:type="paragraph" w:customStyle="1" w:styleId="xl65">
    <w:name w:val="xl65"/>
    <w:basedOn w:val="Normal"/>
    <w:uiPriority w:val="99"/>
    <w:rsid w:val="00393BEB"/>
    <w:pPr>
      <w:suppressAutoHyphens w:val="0"/>
      <w:spacing w:before="100" w:beforeAutospacing="1" w:after="100" w:afterAutospacing="1"/>
    </w:pPr>
    <w:rPr>
      <w:rFonts w:eastAsia="Calibri"/>
      <w:lang w:eastAsia="es-ES"/>
    </w:rPr>
  </w:style>
  <w:style w:type="paragraph" w:customStyle="1" w:styleId="xl66">
    <w:name w:val="xl66"/>
    <w:basedOn w:val="Normal"/>
    <w:uiPriority w:val="99"/>
    <w:rsid w:val="00393BEB"/>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67">
    <w:name w:val="xl67"/>
    <w:basedOn w:val="Normal"/>
    <w:uiPriority w:val="99"/>
    <w:rsid w:val="00393BEB"/>
    <w:pPr>
      <w:pBdr>
        <w:bottom w:val="single" w:sz="8"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68">
    <w:name w:val="xl68"/>
    <w:basedOn w:val="Normal"/>
    <w:uiPriority w:val="99"/>
    <w:rsid w:val="00393BEB"/>
    <w:pPr>
      <w:pBdr>
        <w:bottom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69">
    <w:name w:val="xl69"/>
    <w:basedOn w:val="Normal"/>
    <w:uiPriority w:val="99"/>
    <w:rsid w:val="00393BEB"/>
    <w:pPr>
      <w:pBdr>
        <w:left w:val="single" w:sz="8" w:space="0" w:color="000000"/>
        <w:righ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70">
    <w:name w:val="xl70"/>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71">
    <w:name w:val="xl71"/>
    <w:basedOn w:val="Normal"/>
    <w:uiPriority w:val="99"/>
    <w:rsid w:val="00393BEB"/>
    <w:pPr>
      <w:pBdr>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72">
    <w:name w:val="xl72"/>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73">
    <w:name w:val="xl73"/>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74">
    <w:name w:val="xl74"/>
    <w:basedOn w:val="Normal"/>
    <w:uiPriority w:val="99"/>
    <w:rsid w:val="00393BEB"/>
    <w:pPr>
      <w:pBdr>
        <w:left w:val="single" w:sz="8" w:space="0" w:color="000000"/>
        <w:bottom w:val="single" w:sz="12"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75">
    <w:name w:val="xl75"/>
    <w:basedOn w:val="Normal"/>
    <w:uiPriority w:val="99"/>
    <w:rsid w:val="00393BEB"/>
    <w:pPr>
      <w:pBdr>
        <w:bottom w:val="single" w:sz="12" w:space="0"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76">
    <w:name w:val="xl76"/>
    <w:basedOn w:val="Normal"/>
    <w:uiPriority w:val="99"/>
    <w:rsid w:val="00393BEB"/>
    <w:pPr>
      <w:pBdr>
        <w:bottom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77">
    <w:name w:val="xl77"/>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200" w:firstLine="200"/>
      <w:textAlignment w:val="top"/>
    </w:pPr>
    <w:rPr>
      <w:rFonts w:ascii="Verdana" w:eastAsia="Calibri" w:hAnsi="Verdana"/>
      <w:b/>
      <w:bCs/>
      <w:color w:val="000000"/>
      <w:sz w:val="18"/>
      <w:szCs w:val="18"/>
      <w:lang w:eastAsia="es-ES"/>
    </w:rPr>
  </w:style>
  <w:style w:type="paragraph" w:customStyle="1" w:styleId="xl78">
    <w:name w:val="xl78"/>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200" w:firstLine="200"/>
      <w:textAlignment w:val="top"/>
    </w:pPr>
    <w:rPr>
      <w:rFonts w:ascii="Verdana" w:eastAsia="Calibri" w:hAnsi="Verdana"/>
      <w:color w:val="000000"/>
      <w:sz w:val="18"/>
      <w:szCs w:val="18"/>
      <w:lang w:eastAsia="es-ES"/>
    </w:rPr>
  </w:style>
  <w:style w:type="paragraph" w:customStyle="1" w:styleId="xl79">
    <w:name w:val="xl79"/>
    <w:basedOn w:val="Normal"/>
    <w:uiPriority w:val="99"/>
    <w:rsid w:val="00393BEB"/>
    <w:pPr>
      <w:pBdr>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80">
    <w:name w:val="xl80"/>
    <w:basedOn w:val="Normal"/>
    <w:uiPriority w:val="99"/>
    <w:rsid w:val="00393BEB"/>
    <w:pPr>
      <w:pBdr>
        <w:left w:val="single" w:sz="8" w:space="0" w:color="000000"/>
        <w:right w:val="single" w:sz="8" w:space="0" w:color="000000"/>
      </w:pBdr>
      <w:suppressAutoHyphens w:val="0"/>
      <w:spacing w:before="100" w:beforeAutospacing="1" w:after="100" w:afterAutospacing="1"/>
      <w:textAlignment w:val="top"/>
    </w:pPr>
    <w:rPr>
      <w:rFonts w:eastAsia="Calibri"/>
      <w:color w:val="000000"/>
      <w:sz w:val="20"/>
      <w:szCs w:val="20"/>
      <w:lang w:eastAsia="es-ES"/>
    </w:rPr>
  </w:style>
  <w:style w:type="paragraph" w:customStyle="1" w:styleId="xl81">
    <w:name w:val="xl81"/>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20"/>
      <w:szCs w:val="20"/>
      <w:lang w:eastAsia="es-ES"/>
    </w:rPr>
  </w:style>
  <w:style w:type="paragraph" w:customStyle="1" w:styleId="xl82">
    <w:name w:val="xl82"/>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Verdana" w:eastAsia="Calibri" w:hAnsi="Verdana"/>
      <w:color w:val="000000"/>
      <w:sz w:val="18"/>
      <w:szCs w:val="18"/>
      <w:lang w:eastAsia="es-ES"/>
    </w:rPr>
  </w:style>
  <w:style w:type="paragraph" w:customStyle="1" w:styleId="xl83">
    <w:name w:val="xl83"/>
    <w:basedOn w:val="Normal"/>
    <w:uiPriority w:val="99"/>
    <w:rsid w:val="00393BEB"/>
    <w:pPr>
      <w:pBdr>
        <w:left w:val="single" w:sz="8" w:space="0" w:color="000000"/>
        <w:right w:val="single" w:sz="8" w:space="0" w:color="000000"/>
      </w:pBdr>
      <w:suppressAutoHyphens w:val="0"/>
      <w:spacing w:before="100" w:beforeAutospacing="1" w:after="100" w:afterAutospacing="1"/>
      <w:textAlignment w:val="top"/>
    </w:pPr>
    <w:rPr>
      <w:rFonts w:eastAsia="Calibri"/>
      <w:color w:val="000000"/>
      <w:sz w:val="11"/>
      <w:szCs w:val="11"/>
      <w:lang w:eastAsia="es-ES"/>
    </w:rPr>
  </w:style>
  <w:style w:type="paragraph" w:customStyle="1" w:styleId="xl84">
    <w:name w:val="xl84"/>
    <w:basedOn w:val="Normal"/>
    <w:uiPriority w:val="99"/>
    <w:rsid w:val="00393BEB"/>
    <w:pPr>
      <w:pBdr>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85">
    <w:name w:val="xl85"/>
    <w:basedOn w:val="Normal"/>
    <w:uiPriority w:val="99"/>
    <w:rsid w:val="00393BEB"/>
    <w:pPr>
      <w:pBdr>
        <w:left w:val="single" w:sz="8" w:space="6"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Verdana" w:eastAsia="Calibri" w:hAnsi="Verdana"/>
      <w:b/>
      <w:bCs/>
      <w:color w:val="000000"/>
      <w:sz w:val="18"/>
      <w:szCs w:val="18"/>
      <w:lang w:eastAsia="es-ES"/>
    </w:rPr>
  </w:style>
  <w:style w:type="paragraph" w:customStyle="1" w:styleId="xl86">
    <w:name w:val="xl86"/>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13"/>
      <w:szCs w:val="13"/>
      <w:lang w:eastAsia="es-ES"/>
    </w:rPr>
  </w:style>
  <w:style w:type="paragraph" w:customStyle="1" w:styleId="xl87">
    <w:name w:val="xl87"/>
    <w:basedOn w:val="Normal"/>
    <w:uiPriority w:val="99"/>
    <w:rsid w:val="00393BEB"/>
    <w:pPr>
      <w:pBdr>
        <w:left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88">
    <w:name w:val="xl88"/>
    <w:basedOn w:val="Normal"/>
    <w:uiPriority w:val="99"/>
    <w:rsid w:val="00393BEB"/>
    <w:pPr>
      <w:pBdr>
        <w:bottom w:val="single" w:sz="12" w:space="0" w:color="000000"/>
      </w:pBdr>
      <w:suppressAutoHyphens w:val="0"/>
      <w:spacing w:before="100" w:beforeAutospacing="1" w:after="100" w:afterAutospacing="1"/>
    </w:pPr>
    <w:rPr>
      <w:rFonts w:eastAsia="Calibri"/>
      <w:lang w:eastAsia="es-ES"/>
    </w:rPr>
  </w:style>
  <w:style w:type="paragraph" w:customStyle="1" w:styleId="xl89">
    <w:name w:val="xl89"/>
    <w:basedOn w:val="Normal"/>
    <w:uiPriority w:val="99"/>
    <w:rsid w:val="00393BEB"/>
    <w:pPr>
      <w:pBdr>
        <w:left w:val="single" w:sz="8" w:space="0" w:color="000000"/>
        <w:bottom w:val="single" w:sz="12" w:space="0" w:color="000000"/>
        <w:right w:val="single" w:sz="12"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90">
    <w:name w:val="xl90"/>
    <w:basedOn w:val="Normal"/>
    <w:uiPriority w:val="99"/>
    <w:rsid w:val="00393BEB"/>
    <w:pPr>
      <w:pBdr>
        <w:left w:val="single" w:sz="8" w:space="0" w:color="000000"/>
        <w:bottom w:val="single" w:sz="8" w:space="0" w:color="000000"/>
        <w:right w:val="single" w:sz="12"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91">
    <w:name w:val="xl91"/>
    <w:basedOn w:val="Normal"/>
    <w:uiPriority w:val="99"/>
    <w:rsid w:val="00393BEB"/>
    <w:pPr>
      <w:pBdr>
        <w:left w:val="single" w:sz="8" w:space="0" w:color="000000"/>
        <w:right w:val="single" w:sz="12"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92">
    <w:name w:val="xl92"/>
    <w:basedOn w:val="Normal"/>
    <w:uiPriority w:val="99"/>
    <w:rsid w:val="00393BEB"/>
    <w:pPr>
      <w:pBdr>
        <w:left w:val="single" w:sz="8" w:space="0" w:color="000000"/>
        <w:right w:val="single" w:sz="12" w:space="0" w:color="000000"/>
      </w:pBdr>
      <w:suppressAutoHyphens w:val="0"/>
      <w:spacing w:before="100" w:beforeAutospacing="1" w:after="100" w:afterAutospacing="1"/>
      <w:textAlignment w:val="top"/>
    </w:pPr>
    <w:rPr>
      <w:rFonts w:eastAsia="Calibri"/>
      <w:color w:val="000000"/>
      <w:sz w:val="20"/>
      <w:szCs w:val="20"/>
      <w:lang w:eastAsia="es-ES"/>
    </w:rPr>
  </w:style>
  <w:style w:type="paragraph" w:customStyle="1" w:styleId="xl93">
    <w:name w:val="xl93"/>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15"/>
      <w:szCs w:val="15"/>
      <w:lang w:eastAsia="es-ES"/>
    </w:rPr>
  </w:style>
  <w:style w:type="paragraph" w:customStyle="1" w:styleId="xl94">
    <w:name w:val="xl94"/>
    <w:basedOn w:val="Normal"/>
    <w:uiPriority w:val="99"/>
    <w:rsid w:val="00393BEB"/>
    <w:pPr>
      <w:pBdr>
        <w:left w:val="single" w:sz="8" w:space="0" w:color="000000"/>
        <w:right w:val="single" w:sz="12" w:space="0" w:color="000000"/>
      </w:pBdr>
      <w:suppressAutoHyphens w:val="0"/>
      <w:spacing w:before="100" w:beforeAutospacing="1" w:after="100" w:afterAutospacing="1"/>
      <w:textAlignment w:val="top"/>
    </w:pPr>
    <w:rPr>
      <w:rFonts w:eastAsia="Calibri"/>
      <w:color w:val="000000"/>
      <w:lang w:eastAsia="es-ES"/>
    </w:rPr>
  </w:style>
  <w:style w:type="paragraph" w:customStyle="1" w:styleId="xl95">
    <w:name w:val="xl95"/>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96">
    <w:name w:val="xl96"/>
    <w:basedOn w:val="Normal"/>
    <w:uiPriority w:val="99"/>
    <w:rsid w:val="00393BEB"/>
    <w:pPr>
      <w:pBdr>
        <w:left w:val="single" w:sz="8" w:space="0" w:color="000000"/>
        <w:right w:val="single" w:sz="12" w:space="0" w:color="000000"/>
      </w:pBdr>
      <w:suppressAutoHyphens w:val="0"/>
      <w:spacing w:before="100" w:beforeAutospacing="1" w:after="100" w:afterAutospacing="1"/>
      <w:textAlignment w:val="top"/>
    </w:pPr>
    <w:rPr>
      <w:rFonts w:eastAsia="Calibri"/>
      <w:color w:val="000000"/>
      <w:sz w:val="12"/>
      <w:szCs w:val="12"/>
      <w:lang w:eastAsia="es-ES"/>
    </w:rPr>
  </w:style>
  <w:style w:type="paragraph" w:customStyle="1" w:styleId="xl97">
    <w:name w:val="xl97"/>
    <w:basedOn w:val="Normal"/>
    <w:uiPriority w:val="99"/>
    <w:rsid w:val="00393BEB"/>
    <w:pPr>
      <w:pBdr>
        <w:right w:val="single" w:sz="8" w:space="0" w:color="000000"/>
      </w:pBdr>
      <w:suppressAutoHyphens w:val="0"/>
      <w:spacing w:before="100" w:beforeAutospacing="1" w:after="100" w:afterAutospacing="1"/>
      <w:textAlignment w:val="top"/>
    </w:pPr>
    <w:rPr>
      <w:rFonts w:eastAsia="Calibri"/>
      <w:color w:val="000000"/>
      <w:sz w:val="12"/>
      <w:szCs w:val="12"/>
      <w:lang w:eastAsia="es-ES"/>
    </w:rPr>
  </w:style>
  <w:style w:type="paragraph" w:customStyle="1" w:styleId="xl98">
    <w:name w:val="xl98"/>
    <w:basedOn w:val="Normal"/>
    <w:uiPriority w:val="99"/>
    <w:rsid w:val="00393BEB"/>
    <w:pPr>
      <w:pBdr>
        <w:bottom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99">
    <w:name w:val="xl99"/>
    <w:basedOn w:val="Normal"/>
    <w:uiPriority w:val="99"/>
    <w:rsid w:val="00393BEB"/>
    <w:pPr>
      <w:pBdr>
        <w:bottom w:val="single" w:sz="12"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00">
    <w:name w:val="xl100"/>
    <w:basedOn w:val="Normal"/>
    <w:uiPriority w:val="99"/>
    <w:rsid w:val="00393BEB"/>
    <w:pPr>
      <w:suppressAutoHyphens w:val="0"/>
      <w:spacing w:before="100" w:beforeAutospacing="1" w:after="100" w:afterAutospacing="1"/>
    </w:pPr>
    <w:rPr>
      <w:rFonts w:eastAsia="Calibri"/>
      <w:color w:val="000000"/>
      <w:lang w:eastAsia="es-ES"/>
    </w:rPr>
  </w:style>
  <w:style w:type="paragraph" w:customStyle="1" w:styleId="xl101">
    <w:name w:val="xl101"/>
    <w:basedOn w:val="Normal"/>
    <w:uiPriority w:val="99"/>
    <w:rsid w:val="00393BEB"/>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Verdana" w:eastAsia="Calibri" w:hAnsi="Verdana"/>
      <w:b/>
      <w:bCs/>
      <w:color w:val="000000"/>
      <w:sz w:val="18"/>
      <w:szCs w:val="18"/>
      <w:lang w:eastAsia="es-ES"/>
    </w:rPr>
  </w:style>
  <w:style w:type="paragraph" w:customStyle="1" w:styleId="xl102">
    <w:name w:val="xl102"/>
    <w:basedOn w:val="Normal"/>
    <w:uiPriority w:val="99"/>
    <w:rsid w:val="00393BEB"/>
    <w:pPr>
      <w:pBdr>
        <w:top w:val="single" w:sz="8" w:space="0" w:color="000000"/>
        <w:bottom w:val="single" w:sz="8" w:space="0" w:color="000000"/>
      </w:pBdr>
      <w:suppressAutoHyphens w:val="0"/>
      <w:spacing w:before="100" w:beforeAutospacing="1" w:after="100" w:afterAutospacing="1"/>
      <w:jc w:val="center"/>
      <w:textAlignment w:val="top"/>
    </w:pPr>
    <w:rPr>
      <w:rFonts w:ascii="Verdana" w:eastAsia="Calibri" w:hAnsi="Verdana"/>
      <w:b/>
      <w:bCs/>
      <w:color w:val="000000"/>
      <w:sz w:val="18"/>
      <w:szCs w:val="18"/>
      <w:lang w:eastAsia="es-ES"/>
    </w:rPr>
  </w:style>
  <w:style w:type="paragraph" w:customStyle="1" w:styleId="xl103">
    <w:name w:val="xl103"/>
    <w:basedOn w:val="Normal"/>
    <w:uiPriority w:val="99"/>
    <w:rsid w:val="00393BEB"/>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Verdana" w:eastAsia="Calibri" w:hAnsi="Verdana"/>
      <w:b/>
      <w:bCs/>
      <w:color w:val="000000"/>
      <w:sz w:val="18"/>
      <w:szCs w:val="18"/>
      <w:lang w:eastAsia="es-ES"/>
    </w:rPr>
  </w:style>
  <w:style w:type="paragraph" w:customStyle="1" w:styleId="xl104">
    <w:name w:val="xl104"/>
    <w:basedOn w:val="Normal"/>
    <w:uiPriority w:val="99"/>
    <w:rsid w:val="00393BEB"/>
    <w:pPr>
      <w:pBdr>
        <w:top w:val="single" w:sz="8" w:space="0" w:color="000000"/>
        <w:left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05">
    <w:name w:val="xl105"/>
    <w:basedOn w:val="Normal"/>
    <w:uiPriority w:val="99"/>
    <w:rsid w:val="00393BEB"/>
    <w:pPr>
      <w:pBdr>
        <w:top w:val="single" w:sz="8" w:space="0" w:color="000000"/>
        <w:left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06">
    <w:name w:val="xl106"/>
    <w:basedOn w:val="Normal"/>
    <w:uiPriority w:val="99"/>
    <w:rsid w:val="00393BEB"/>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07">
    <w:name w:val="xl107"/>
    <w:basedOn w:val="Normal"/>
    <w:uiPriority w:val="99"/>
    <w:rsid w:val="00393BEB"/>
    <w:pPr>
      <w:pBdr>
        <w:top w:val="single" w:sz="8" w:space="0" w:color="000000"/>
        <w:lef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08">
    <w:name w:val="xl108"/>
    <w:basedOn w:val="Normal"/>
    <w:uiPriority w:val="99"/>
    <w:rsid w:val="00393BEB"/>
    <w:pPr>
      <w:pBdr>
        <w:top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09">
    <w:name w:val="xl109"/>
    <w:basedOn w:val="Normal"/>
    <w:uiPriority w:val="99"/>
    <w:rsid w:val="00393BEB"/>
    <w:pPr>
      <w:pBdr>
        <w:top w:val="single" w:sz="8" w:space="0" w:color="000000"/>
        <w:righ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10">
    <w:name w:val="xl110"/>
    <w:basedOn w:val="Normal"/>
    <w:uiPriority w:val="99"/>
    <w:rsid w:val="00393BEB"/>
    <w:pPr>
      <w:pBdr>
        <w:bottom w:val="single" w:sz="8" w:space="0" w:color="000000"/>
      </w:pBdr>
      <w:suppressAutoHyphens w:val="0"/>
      <w:spacing w:before="100" w:beforeAutospacing="1" w:after="100" w:afterAutospacing="1"/>
      <w:ind w:firstLineChars="1200" w:firstLine="1200"/>
      <w:textAlignment w:val="top"/>
    </w:pPr>
    <w:rPr>
      <w:rFonts w:ascii="Verdana" w:eastAsia="Calibri" w:hAnsi="Verdana"/>
      <w:color w:val="000000"/>
      <w:sz w:val="18"/>
      <w:szCs w:val="18"/>
      <w:lang w:eastAsia="es-ES"/>
    </w:rPr>
  </w:style>
  <w:style w:type="paragraph" w:customStyle="1" w:styleId="xl111">
    <w:name w:val="xl111"/>
    <w:basedOn w:val="Normal"/>
    <w:uiPriority w:val="99"/>
    <w:rsid w:val="00393BEB"/>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Verdana" w:eastAsia="Calibri" w:hAnsi="Verdana"/>
      <w:color w:val="000000"/>
      <w:sz w:val="18"/>
      <w:szCs w:val="18"/>
      <w:lang w:eastAsia="es-ES"/>
    </w:rPr>
  </w:style>
  <w:style w:type="paragraph" w:customStyle="1" w:styleId="xl112">
    <w:name w:val="xl112"/>
    <w:basedOn w:val="Normal"/>
    <w:uiPriority w:val="99"/>
    <w:rsid w:val="00393BEB"/>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Verdana" w:eastAsia="Calibri" w:hAnsi="Verdana"/>
      <w:color w:val="000000"/>
      <w:sz w:val="18"/>
      <w:szCs w:val="18"/>
      <w:lang w:eastAsia="es-ES"/>
    </w:rPr>
  </w:style>
  <w:style w:type="paragraph" w:customStyle="1" w:styleId="xl113">
    <w:name w:val="xl113"/>
    <w:basedOn w:val="Normal"/>
    <w:uiPriority w:val="99"/>
    <w:rsid w:val="00393BEB"/>
    <w:pPr>
      <w:pBdr>
        <w:left w:val="single" w:sz="8" w:space="0" w:color="000000"/>
        <w:bottom w:val="single" w:sz="12"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14">
    <w:name w:val="xl114"/>
    <w:basedOn w:val="Normal"/>
    <w:uiPriority w:val="99"/>
    <w:rsid w:val="00393BEB"/>
    <w:pPr>
      <w:pBdr>
        <w:top w:val="single" w:sz="12" w:space="0" w:color="000000"/>
        <w:left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15">
    <w:name w:val="xl115"/>
    <w:basedOn w:val="Normal"/>
    <w:uiPriority w:val="99"/>
    <w:rsid w:val="00393BEB"/>
    <w:pPr>
      <w:pBdr>
        <w:top w:val="single" w:sz="12" w:space="0" w:color="000000"/>
        <w:lef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16">
    <w:name w:val="xl116"/>
    <w:basedOn w:val="Normal"/>
    <w:uiPriority w:val="99"/>
    <w:rsid w:val="00393BEB"/>
    <w:pPr>
      <w:pBdr>
        <w:top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17">
    <w:name w:val="xl117"/>
    <w:basedOn w:val="Normal"/>
    <w:uiPriority w:val="99"/>
    <w:rsid w:val="00393BEB"/>
    <w:pPr>
      <w:pBdr>
        <w:top w:val="single" w:sz="12"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18">
    <w:name w:val="xl118"/>
    <w:basedOn w:val="Normal"/>
    <w:uiPriority w:val="99"/>
    <w:rsid w:val="00393BEB"/>
    <w:pPr>
      <w:pBdr>
        <w:left w:val="single" w:sz="8" w:space="0" w:color="000000"/>
        <w:bottom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19">
    <w:name w:val="xl119"/>
    <w:basedOn w:val="Normal"/>
    <w:uiPriority w:val="99"/>
    <w:rsid w:val="00393BEB"/>
    <w:pPr>
      <w:pBdr>
        <w:bottom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20">
    <w:name w:val="xl120"/>
    <w:basedOn w:val="Normal"/>
    <w:uiPriority w:val="99"/>
    <w:rsid w:val="00393BEB"/>
    <w:pPr>
      <w:pBdr>
        <w:bottom w:val="single" w:sz="12"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21">
    <w:name w:val="xl121"/>
    <w:basedOn w:val="Normal"/>
    <w:uiPriority w:val="99"/>
    <w:rsid w:val="00393BEB"/>
    <w:pPr>
      <w:pBdr>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2">
    <w:name w:val="xl122"/>
    <w:basedOn w:val="Normal"/>
    <w:uiPriority w:val="99"/>
    <w:rsid w:val="00393BEB"/>
    <w:pPr>
      <w:pBdr>
        <w:left w:val="single" w:sz="8" w:space="0" w:color="000000"/>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3">
    <w:name w:val="xl123"/>
    <w:basedOn w:val="Normal"/>
    <w:uiPriority w:val="99"/>
    <w:rsid w:val="00393BEB"/>
    <w:pPr>
      <w:pBdr>
        <w:bottom w:val="single" w:sz="12"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4">
    <w:name w:val="xl124"/>
    <w:basedOn w:val="Normal"/>
    <w:uiPriority w:val="99"/>
    <w:rsid w:val="00393BEB"/>
    <w:pPr>
      <w:pBdr>
        <w:bottom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5">
    <w:name w:val="xl125"/>
    <w:basedOn w:val="Normal"/>
    <w:uiPriority w:val="99"/>
    <w:rsid w:val="00393BEB"/>
    <w:pPr>
      <w:pBdr>
        <w:left w:val="single" w:sz="8" w:space="0" w:color="000000"/>
        <w:bottom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6">
    <w:name w:val="xl126"/>
    <w:basedOn w:val="Normal"/>
    <w:uiPriority w:val="99"/>
    <w:rsid w:val="00393BEB"/>
    <w:pPr>
      <w:pBdr>
        <w:top w:val="single" w:sz="8" w:space="0" w:color="000000"/>
        <w:left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7">
    <w:name w:val="xl127"/>
    <w:basedOn w:val="Normal"/>
    <w:uiPriority w:val="99"/>
    <w:rsid w:val="00393BEB"/>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28">
    <w:name w:val="xl128"/>
    <w:basedOn w:val="Normal"/>
    <w:uiPriority w:val="99"/>
    <w:rsid w:val="00393BEB"/>
    <w:pPr>
      <w:pBdr>
        <w:top w:val="single" w:sz="8" w:space="0" w:color="000000"/>
        <w:lef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29">
    <w:name w:val="xl129"/>
    <w:basedOn w:val="Normal"/>
    <w:uiPriority w:val="99"/>
    <w:rsid w:val="00393BEB"/>
    <w:pPr>
      <w:pBdr>
        <w:top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30">
    <w:name w:val="xl130"/>
    <w:basedOn w:val="Normal"/>
    <w:uiPriority w:val="99"/>
    <w:rsid w:val="00393BEB"/>
    <w:pPr>
      <w:pBdr>
        <w:top w:val="single" w:sz="8"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31">
    <w:name w:val="xl131"/>
    <w:basedOn w:val="Normal"/>
    <w:uiPriority w:val="99"/>
    <w:rsid w:val="00393BEB"/>
    <w:pPr>
      <w:pBdr>
        <w:top w:val="single" w:sz="8" w:space="0" w:color="000000"/>
        <w:left w:val="single" w:sz="8" w:space="18" w:color="000000"/>
        <w:right w:val="single" w:sz="8"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32">
    <w:name w:val="xl132"/>
    <w:basedOn w:val="Normal"/>
    <w:uiPriority w:val="99"/>
    <w:rsid w:val="00393BEB"/>
    <w:pPr>
      <w:pBdr>
        <w:left w:val="single" w:sz="8" w:space="18" w:color="000000"/>
        <w:bottom w:val="single" w:sz="12" w:space="0" w:color="000000"/>
        <w:right w:val="single" w:sz="8"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33">
    <w:name w:val="xl133"/>
    <w:basedOn w:val="Normal"/>
    <w:uiPriority w:val="99"/>
    <w:rsid w:val="00393BEB"/>
    <w:pPr>
      <w:pBdr>
        <w:top w:val="single" w:sz="8" w:space="0" w:color="000000"/>
        <w:left w:val="single" w:sz="8" w:space="0" w:color="000000"/>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4">
    <w:name w:val="xl134"/>
    <w:basedOn w:val="Normal"/>
    <w:uiPriority w:val="99"/>
    <w:rsid w:val="00393BEB"/>
    <w:pPr>
      <w:pBdr>
        <w:top w:val="single" w:sz="8" w:space="0" w:color="000000"/>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5">
    <w:name w:val="xl135"/>
    <w:basedOn w:val="Normal"/>
    <w:uiPriority w:val="99"/>
    <w:rsid w:val="00393BEB"/>
    <w:pPr>
      <w:pBdr>
        <w:top w:val="single" w:sz="8" w:space="0" w:color="000000"/>
        <w:bottom w:val="single" w:sz="12"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6">
    <w:name w:val="xl136"/>
    <w:basedOn w:val="Normal"/>
    <w:uiPriority w:val="99"/>
    <w:rsid w:val="00393BEB"/>
    <w:pPr>
      <w:pBdr>
        <w:top w:val="single" w:sz="8" w:space="0" w:color="000000"/>
        <w:lef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7">
    <w:name w:val="xl137"/>
    <w:basedOn w:val="Normal"/>
    <w:uiPriority w:val="99"/>
    <w:rsid w:val="00393BEB"/>
    <w:pPr>
      <w:pBdr>
        <w:top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8">
    <w:name w:val="xl138"/>
    <w:basedOn w:val="Normal"/>
    <w:uiPriority w:val="99"/>
    <w:rsid w:val="00393BEB"/>
    <w:pPr>
      <w:pBdr>
        <w:top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39">
    <w:name w:val="xl139"/>
    <w:basedOn w:val="Normal"/>
    <w:uiPriority w:val="99"/>
    <w:rsid w:val="00393BEB"/>
    <w:pPr>
      <w:pBdr>
        <w:bottom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40">
    <w:name w:val="xl140"/>
    <w:basedOn w:val="Normal"/>
    <w:uiPriority w:val="99"/>
    <w:rsid w:val="00393BEB"/>
    <w:pPr>
      <w:pBdr>
        <w:left w:val="single" w:sz="8" w:space="0" w:color="000000"/>
        <w:bottom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41">
    <w:name w:val="xl141"/>
    <w:basedOn w:val="Normal"/>
    <w:uiPriority w:val="99"/>
    <w:rsid w:val="00393BEB"/>
    <w:pPr>
      <w:pBdr>
        <w:top w:val="single" w:sz="8" w:space="0" w:color="000000"/>
        <w:left w:val="single" w:sz="8" w:space="31" w:color="000000"/>
        <w:bottom w:val="single" w:sz="12" w:space="0" w:color="000000"/>
      </w:pBdr>
      <w:suppressAutoHyphens w:val="0"/>
      <w:spacing w:before="100" w:beforeAutospacing="1" w:after="100" w:afterAutospacing="1"/>
      <w:ind w:firstLineChars="1100" w:firstLine="1100"/>
      <w:textAlignment w:val="top"/>
    </w:pPr>
    <w:rPr>
      <w:rFonts w:ascii="Verdana" w:eastAsia="Calibri" w:hAnsi="Verdana"/>
      <w:color w:val="000000"/>
      <w:sz w:val="18"/>
      <w:szCs w:val="18"/>
      <w:lang w:eastAsia="es-ES"/>
    </w:rPr>
  </w:style>
  <w:style w:type="paragraph" w:customStyle="1" w:styleId="xl142">
    <w:name w:val="xl142"/>
    <w:basedOn w:val="Normal"/>
    <w:uiPriority w:val="99"/>
    <w:rsid w:val="00393BEB"/>
    <w:pPr>
      <w:pBdr>
        <w:top w:val="single" w:sz="8" w:space="0" w:color="000000"/>
        <w:bottom w:val="single" w:sz="12" w:space="0" w:color="000000"/>
      </w:pBdr>
      <w:suppressAutoHyphens w:val="0"/>
      <w:spacing w:before="100" w:beforeAutospacing="1" w:after="100" w:afterAutospacing="1"/>
      <w:ind w:firstLineChars="1100" w:firstLine="1100"/>
      <w:textAlignment w:val="top"/>
    </w:pPr>
    <w:rPr>
      <w:rFonts w:ascii="Verdana" w:eastAsia="Calibri" w:hAnsi="Verdana"/>
      <w:color w:val="000000"/>
      <w:sz w:val="18"/>
      <w:szCs w:val="18"/>
      <w:lang w:eastAsia="es-ES"/>
    </w:rPr>
  </w:style>
  <w:style w:type="paragraph" w:customStyle="1" w:styleId="xl143">
    <w:name w:val="xl143"/>
    <w:basedOn w:val="Normal"/>
    <w:uiPriority w:val="99"/>
    <w:rsid w:val="00393BEB"/>
    <w:pPr>
      <w:pBdr>
        <w:top w:val="single" w:sz="8" w:space="0" w:color="000000"/>
        <w:bottom w:val="single" w:sz="12" w:space="0" w:color="000000"/>
        <w:right w:val="single" w:sz="8" w:space="0" w:color="000000"/>
      </w:pBdr>
      <w:suppressAutoHyphens w:val="0"/>
      <w:spacing w:before="100" w:beforeAutospacing="1" w:after="100" w:afterAutospacing="1"/>
      <w:ind w:firstLineChars="1100" w:firstLine="1100"/>
      <w:textAlignment w:val="top"/>
    </w:pPr>
    <w:rPr>
      <w:rFonts w:ascii="Verdana" w:eastAsia="Calibri" w:hAnsi="Verdana"/>
      <w:color w:val="000000"/>
      <w:sz w:val="18"/>
      <w:szCs w:val="18"/>
      <w:lang w:eastAsia="es-ES"/>
    </w:rPr>
  </w:style>
  <w:style w:type="paragraph" w:customStyle="1" w:styleId="xl144">
    <w:name w:val="xl144"/>
    <w:basedOn w:val="Normal"/>
    <w:uiPriority w:val="99"/>
    <w:rsid w:val="00393BEB"/>
    <w:pPr>
      <w:pBdr>
        <w:top w:val="single" w:sz="12" w:space="0" w:color="000000"/>
        <w:left w:val="single" w:sz="12" w:space="0" w:color="000000"/>
        <w:bottom w:val="single" w:sz="12" w:space="0" w:color="000000"/>
      </w:pBdr>
      <w:suppressAutoHyphens w:val="0"/>
      <w:spacing w:before="100" w:beforeAutospacing="1" w:after="100" w:afterAutospacing="1"/>
      <w:textAlignment w:val="top"/>
    </w:pPr>
    <w:rPr>
      <w:rFonts w:eastAsia="Calibri"/>
      <w:color w:val="000000"/>
      <w:lang w:eastAsia="es-ES"/>
    </w:rPr>
  </w:style>
  <w:style w:type="paragraph" w:customStyle="1" w:styleId="xl145">
    <w:name w:val="xl145"/>
    <w:basedOn w:val="Normal"/>
    <w:uiPriority w:val="99"/>
    <w:rsid w:val="00393BEB"/>
    <w:pPr>
      <w:pBdr>
        <w:top w:val="single" w:sz="12" w:space="0" w:color="000000"/>
        <w:bottom w:val="single" w:sz="12" w:space="0" w:color="000000"/>
      </w:pBdr>
      <w:suppressAutoHyphens w:val="0"/>
      <w:spacing w:before="100" w:beforeAutospacing="1" w:after="100" w:afterAutospacing="1"/>
      <w:textAlignment w:val="top"/>
    </w:pPr>
    <w:rPr>
      <w:rFonts w:eastAsia="Calibri"/>
      <w:color w:val="000000"/>
      <w:lang w:eastAsia="es-ES"/>
    </w:rPr>
  </w:style>
  <w:style w:type="paragraph" w:customStyle="1" w:styleId="xl146">
    <w:name w:val="xl146"/>
    <w:basedOn w:val="Normal"/>
    <w:uiPriority w:val="99"/>
    <w:rsid w:val="00393BEB"/>
    <w:pPr>
      <w:pBdr>
        <w:top w:val="single" w:sz="12" w:space="0" w:color="000000"/>
        <w:bottom w:val="single" w:sz="12"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47">
    <w:name w:val="xl147"/>
    <w:basedOn w:val="Normal"/>
    <w:uiPriority w:val="99"/>
    <w:rsid w:val="00393BEB"/>
    <w:pPr>
      <w:pBdr>
        <w:top w:val="single" w:sz="12" w:space="0" w:color="000000"/>
        <w:left w:val="single" w:sz="8" w:space="24" w:color="000000"/>
        <w:bottom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148">
    <w:name w:val="xl148"/>
    <w:basedOn w:val="Normal"/>
    <w:uiPriority w:val="99"/>
    <w:rsid w:val="00393BEB"/>
    <w:pPr>
      <w:pBdr>
        <w:top w:val="single" w:sz="12" w:space="0" w:color="000000"/>
        <w:bottom w:val="single" w:sz="8" w:space="0"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149">
    <w:name w:val="xl149"/>
    <w:basedOn w:val="Normal"/>
    <w:uiPriority w:val="99"/>
    <w:rsid w:val="00393BEB"/>
    <w:pPr>
      <w:pBdr>
        <w:top w:val="single" w:sz="8" w:space="0" w:color="000000"/>
        <w:lef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50">
    <w:name w:val="xl150"/>
    <w:basedOn w:val="Normal"/>
    <w:uiPriority w:val="99"/>
    <w:rsid w:val="00393BEB"/>
    <w:pPr>
      <w:pBdr>
        <w:top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51">
    <w:name w:val="xl151"/>
    <w:basedOn w:val="Normal"/>
    <w:uiPriority w:val="99"/>
    <w:rsid w:val="00393BEB"/>
    <w:pPr>
      <w:pBdr>
        <w:left w:val="single" w:sz="8" w:space="0" w:color="000000"/>
        <w:bottom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52">
    <w:name w:val="xl152"/>
    <w:basedOn w:val="Normal"/>
    <w:uiPriority w:val="99"/>
    <w:rsid w:val="00393BEB"/>
    <w:pPr>
      <w:pBdr>
        <w:bottom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53">
    <w:name w:val="xl153"/>
    <w:basedOn w:val="Normal"/>
    <w:uiPriority w:val="99"/>
    <w:rsid w:val="00393BEB"/>
    <w:pPr>
      <w:pBdr>
        <w:top w:val="single" w:sz="8" w:space="0" w:color="000000"/>
        <w:left w:val="single" w:sz="8" w:space="0" w:color="000000"/>
        <w:right w:val="single" w:sz="12"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54">
    <w:name w:val="xl154"/>
    <w:basedOn w:val="Normal"/>
    <w:uiPriority w:val="99"/>
    <w:rsid w:val="00393BEB"/>
    <w:pPr>
      <w:pBdr>
        <w:top w:val="single" w:sz="8" w:space="0" w:color="000000"/>
        <w:left w:val="single" w:sz="12"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55">
    <w:name w:val="xl155"/>
    <w:basedOn w:val="Normal"/>
    <w:uiPriority w:val="99"/>
    <w:rsid w:val="00393BEB"/>
    <w:pPr>
      <w:pBdr>
        <w:bottom w:val="single" w:sz="12" w:space="0" w:color="000000"/>
      </w:pBdr>
      <w:suppressAutoHyphens w:val="0"/>
      <w:spacing w:before="100" w:beforeAutospacing="1" w:after="100" w:afterAutospacing="1"/>
      <w:ind w:firstLineChars="1300" w:firstLine="1300"/>
      <w:textAlignment w:val="top"/>
    </w:pPr>
    <w:rPr>
      <w:rFonts w:ascii="Verdana" w:eastAsia="Calibri" w:hAnsi="Verdana"/>
      <w:color w:val="000000"/>
      <w:sz w:val="18"/>
      <w:szCs w:val="18"/>
      <w:lang w:eastAsia="es-ES"/>
    </w:rPr>
  </w:style>
  <w:style w:type="paragraph" w:customStyle="1" w:styleId="xl156">
    <w:name w:val="xl156"/>
    <w:basedOn w:val="Normal"/>
    <w:uiPriority w:val="99"/>
    <w:rsid w:val="00393BEB"/>
    <w:pPr>
      <w:pBdr>
        <w:left w:val="single" w:sz="12" w:space="31" w:color="000000"/>
        <w:bottom w:val="single" w:sz="12" w:space="0" w:color="000000"/>
      </w:pBdr>
      <w:suppressAutoHyphens w:val="0"/>
      <w:spacing w:before="100" w:beforeAutospacing="1" w:after="100" w:afterAutospacing="1"/>
      <w:ind w:firstLineChars="1300" w:firstLine="1300"/>
      <w:textAlignment w:val="top"/>
    </w:pPr>
    <w:rPr>
      <w:rFonts w:ascii="Verdana" w:eastAsia="Calibri" w:hAnsi="Verdana"/>
      <w:color w:val="000000"/>
      <w:sz w:val="18"/>
      <w:szCs w:val="18"/>
      <w:lang w:eastAsia="es-ES"/>
    </w:rPr>
  </w:style>
  <w:style w:type="paragraph" w:customStyle="1" w:styleId="xl157">
    <w:name w:val="xl157"/>
    <w:basedOn w:val="Normal"/>
    <w:uiPriority w:val="99"/>
    <w:rsid w:val="00393BEB"/>
    <w:pPr>
      <w:pBdr>
        <w:bottom w:val="single" w:sz="12" w:space="0" w:color="000000"/>
        <w:right w:val="single" w:sz="8" w:space="0" w:color="000000"/>
      </w:pBdr>
      <w:suppressAutoHyphens w:val="0"/>
      <w:spacing w:before="100" w:beforeAutospacing="1" w:after="100" w:afterAutospacing="1"/>
      <w:ind w:firstLineChars="1300" w:firstLine="1300"/>
      <w:textAlignment w:val="top"/>
    </w:pPr>
    <w:rPr>
      <w:rFonts w:ascii="Verdana" w:eastAsia="Calibri" w:hAnsi="Verdana"/>
      <w:color w:val="000000"/>
      <w:sz w:val="18"/>
      <w:szCs w:val="18"/>
      <w:lang w:eastAsia="es-ES"/>
    </w:rPr>
  </w:style>
  <w:style w:type="paragraph" w:customStyle="1" w:styleId="xl158">
    <w:name w:val="xl158"/>
    <w:basedOn w:val="Normal"/>
    <w:uiPriority w:val="99"/>
    <w:rsid w:val="00393BEB"/>
    <w:pPr>
      <w:pBdr>
        <w:bottom w:val="single" w:sz="12" w:space="0" w:color="000000"/>
      </w:pBdr>
      <w:suppressAutoHyphens w:val="0"/>
      <w:spacing w:before="100" w:beforeAutospacing="1" w:after="100" w:afterAutospacing="1"/>
      <w:ind w:firstLineChars="1500" w:firstLine="1500"/>
      <w:textAlignment w:val="top"/>
    </w:pPr>
    <w:rPr>
      <w:rFonts w:ascii="Verdana" w:eastAsia="Calibri" w:hAnsi="Verdana"/>
      <w:color w:val="000000"/>
      <w:sz w:val="18"/>
      <w:szCs w:val="18"/>
      <w:lang w:eastAsia="es-ES"/>
    </w:rPr>
  </w:style>
  <w:style w:type="paragraph" w:customStyle="1" w:styleId="xl159">
    <w:name w:val="xl159"/>
    <w:basedOn w:val="Normal"/>
    <w:uiPriority w:val="99"/>
    <w:rsid w:val="00393BEB"/>
    <w:pPr>
      <w:pBdr>
        <w:left w:val="single" w:sz="12" w:space="31" w:color="000000"/>
        <w:bottom w:val="single" w:sz="12" w:space="0" w:color="000000"/>
      </w:pBdr>
      <w:suppressAutoHyphens w:val="0"/>
      <w:spacing w:before="100" w:beforeAutospacing="1" w:after="100" w:afterAutospacing="1"/>
      <w:ind w:firstLineChars="1500" w:firstLine="1500"/>
      <w:textAlignment w:val="top"/>
    </w:pPr>
    <w:rPr>
      <w:rFonts w:ascii="Verdana" w:eastAsia="Calibri" w:hAnsi="Verdana"/>
      <w:color w:val="000000"/>
      <w:sz w:val="18"/>
      <w:szCs w:val="18"/>
      <w:lang w:eastAsia="es-ES"/>
    </w:rPr>
  </w:style>
  <w:style w:type="paragraph" w:customStyle="1" w:styleId="xl160">
    <w:name w:val="xl160"/>
    <w:basedOn w:val="Normal"/>
    <w:uiPriority w:val="99"/>
    <w:rsid w:val="00393BEB"/>
    <w:pPr>
      <w:pBdr>
        <w:bottom w:val="single" w:sz="12" w:space="0" w:color="000000"/>
        <w:right w:val="single" w:sz="8" w:space="0" w:color="000000"/>
      </w:pBdr>
      <w:suppressAutoHyphens w:val="0"/>
      <w:spacing w:before="100" w:beforeAutospacing="1" w:after="100" w:afterAutospacing="1"/>
      <w:ind w:firstLineChars="1500" w:firstLine="1500"/>
      <w:textAlignment w:val="top"/>
    </w:pPr>
    <w:rPr>
      <w:rFonts w:ascii="Verdana" w:eastAsia="Calibri" w:hAnsi="Verdana"/>
      <w:color w:val="000000"/>
      <w:sz w:val="18"/>
      <w:szCs w:val="18"/>
      <w:lang w:eastAsia="es-ES"/>
    </w:rPr>
  </w:style>
  <w:style w:type="paragraph" w:customStyle="1" w:styleId="xl161">
    <w:name w:val="xl161"/>
    <w:basedOn w:val="Normal"/>
    <w:uiPriority w:val="99"/>
    <w:rsid w:val="00393BEB"/>
    <w:pPr>
      <w:pBdr>
        <w:left w:val="single" w:sz="8" w:space="0" w:color="000000"/>
      </w:pBdr>
      <w:suppressAutoHyphens w:val="0"/>
      <w:spacing w:before="100" w:beforeAutospacing="1" w:after="100" w:afterAutospacing="1"/>
      <w:jc w:val="both"/>
      <w:textAlignment w:val="top"/>
    </w:pPr>
    <w:rPr>
      <w:rFonts w:ascii="Verdana" w:eastAsia="Calibri" w:hAnsi="Verdana"/>
      <w:color w:val="000000"/>
      <w:sz w:val="18"/>
      <w:szCs w:val="18"/>
      <w:lang w:eastAsia="es-ES"/>
    </w:rPr>
  </w:style>
  <w:style w:type="paragraph" w:customStyle="1" w:styleId="xl162">
    <w:name w:val="xl162"/>
    <w:basedOn w:val="Normal"/>
    <w:uiPriority w:val="99"/>
    <w:rsid w:val="00393BEB"/>
    <w:pPr>
      <w:pBdr>
        <w:right w:val="single" w:sz="8" w:space="0" w:color="000000"/>
      </w:pBdr>
      <w:suppressAutoHyphens w:val="0"/>
      <w:spacing w:before="100" w:beforeAutospacing="1" w:after="100" w:afterAutospacing="1"/>
      <w:jc w:val="both"/>
      <w:textAlignment w:val="top"/>
    </w:pPr>
    <w:rPr>
      <w:rFonts w:ascii="Verdana" w:eastAsia="Calibri" w:hAnsi="Verdana"/>
      <w:color w:val="000000"/>
      <w:sz w:val="18"/>
      <w:szCs w:val="18"/>
      <w:lang w:eastAsia="es-ES"/>
    </w:rPr>
  </w:style>
  <w:style w:type="paragraph" w:customStyle="1" w:styleId="xl163">
    <w:name w:val="xl163"/>
    <w:basedOn w:val="Normal"/>
    <w:uiPriority w:val="99"/>
    <w:rsid w:val="00393BEB"/>
    <w:pPr>
      <w:pBdr>
        <w:lef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64">
    <w:name w:val="xl164"/>
    <w:basedOn w:val="Normal"/>
    <w:uiPriority w:val="99"/>
    <w:rsid w:val="00393BEB"/>
    <w:pPr>
      <w:pBdr>
        <w:left w:val="single" w:sz="8" w:space="0" w:color="000000"/>
        <w:bottom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65">
    <w:name w:val="xl165"/>
    <w:basedOn w:val="Normal"/>
    <w:uiPriority w:val="99"/>
    <w:rsid w:val="00393BEB"/>
    <w:pPr>
      <w:pBdr>
        <w:lef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66">
    <w:name w:val="xl166"/>
    <w:basedOn w:val="Normal"/>
    <w:uiPriority w:val="99"/>
    <w:rsid w:val="00393BEB"/>
    <w:pPr>
      <w:pBdr>
        <w:top w:val="single" w:sz="8" w:space="0" w:color="000000"/>
        <w:left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67">
    <w:name w:val="xl167"/>
    <w:basedOn w:val="Normal"/>
    <w:uiPriority w:val="99"/>
    <w:rsid w:val="00393BEB"/>
    <w:pPr>
      <w:pBdr>
        <w:left w:val="single" w:sz="12" w:space="0" w:color="000000"/>
        <w:bottom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68">
    <w:name w:val="xl168"/>
    <w:basedOn w:val="Normal"/>
    <w:uiPriority w:val="99"/>
    <w:rsid w:val="00393BEB"/>
    <w:pPr>
      <w:pBdr>
        <w:top w:val="single" w:sz="8" w:space="0" w:color="000000"/>
        <w:left w:val="single" w:sz="8" w:space="12" w:color="000000"/>
        <w:bottom w:val="single" w:sz="8" w:space="0" w:color="000000"/>
      </w:pBdr>
      <w:suppressAutoHyphens w:val="0"/>
      <w:spacing w:before="100" w:beforeAutospacing="1" w:after="100" w:afterAutospacing="1"/>
      <w:ind w:firstLineChars="200" w:firstLine="200"/>
      <w:textAlignment w:val="top"/>
    </w:pPr>
    <w:rPr>
      <w:rFonts w:ascii="Verdana" w:eastAsia="Calibri" w:hAnsi="Verdana"/>
      <w:b/>
      <w:bCs/>
      <w:color w:val="000000"/>
      <w:sz w:val="18"/>
      <w:szCs w:val="18"/>
      <w:lang w:eastAsia="es-ES"/>
    </w:rPr>
  </w:style>
  <w:style w:type="paragraph" w:customStyle="1" w:styleId="xl169">
    <w:name w:val="xl169"/>
    <w:basedOn w:val="Normal"/>
    <w:uiPriority w:val="99"/>
    <w:rsid w:val="00393BEB"/>
    <w:pPr>
      <w:pBdr>
        <w:top w:val="single" w:sz="8" w:space="0" w:color="000000"/>
        <w:bottom w:val="single" w:sz="8" w:space="0" w:color="000000"/>
        <w:right w:val="single" w:sz="8" w:space="0" w:color="000000"/>
      </w:pBdr>
      <w:suppressAutoHyphens w:val="0"/>
      <w:spacing w:before="100" w:beforeAutospacing="1" w:after="100" w:afterAutospacing="1"/>
      <w:ind w:firstLineChars="200" w:firstLine="200"/>
      <w:textAlignment w:val="top"/>
    </w:pPr>
    <w:rPr>
      <w:rFonts w:ascii="Verdana" w:eastAsia="Calibri" w:hAnsi="Verdana"/>
      <w:b/>
      <w:bCs/>
      <w:color w:val="000000"/>
      <w:sz w:val="18"/>
      <w:szCs w:val="18"/>
      <w:lang w:eastAsia="es-ES"/>
    </w:rPr>
  </w:style>
  <w:style w:type="paragraph" w:customStyle="1" w:styleId="xl170">
    <w:name w:val="xl170"/>
    <w:basedOn w:val="Normal"/>
    <w:uiPriority w:val="99"/>
    <w:rsid w:val="00393BEB"/>
    <w:pPr>
      <w:pBdr>
        <w:top w:val="single" w:sz="8" w:space="0" w:color="000000"/>
        <w:left w:val="single" w:sz="12"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71">
    <w:name w:val="xl171"/>
    <w:basedOn w:val="Normal"/>
    <w:uiPriority w:val="99"/>
    <w:rsid w:val="00393BEB"/>
    <w:pPr>
      <w:pBdr>
        <w:left w:val="single" w:sz="12"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72">
    <w:name w:val="xl172"/>
    <w:basedOn w:val="Normal"/>
    <w:uiPriority w:val="99"/>
    <w:rsid w:val="00393BEB"/>
    <w:pPr>
      <w:pBdr>
        <w:top w:val="single" w:sz="8" w:space="0" w:color="000000"/>
        <w:lef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3">
    <w:name w:val="xl173"/>
    <w:basedOn w:val="Normal"/>
    <w:uiPriority w:val="99"/>
    <w:rsid w:val="00393BEB"/>
    <w:pPr>
      <w:pBdr>
        <w:top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4">
    <w:name w:val="xl174"/>
    <w:basedOn w:val="Normal"/>
    <w:uiPriority w:val="99"/>
    <w:rsid w:val="00393BEB"/>
    <w:pPr>
      <w:pBdr>
        <w:left w:val="single" w:sz="8" w:space="0" w:color="000000"/>
        <w:bottom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5">
    <w:name w:val="xl175"/>
    <w:basedOn w:val="Normal"/>
    <w:uiPriority w:val="99"/>
    <w:rsid w:val="00393BEB"/>
    <w:pPr>
      <w:pBdr>
        <w:left w:val="single" w:sz="12" w:space="0" w:color="000000"/>
        <w:bottom w:val="single" w:sz="12"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76">
    <w:name w:val="xl176"/>
    <w:basedOn w:val="Normal"/>
    <w:uiPriority w:val="99"/>
    <w:rsid w:val="00393BEB"/>
    <w:pPr>
      <w:pBdr>
        <w:top w:val="single" w:sz="12" w:space="0" w:color="000000"/>
        <w:left w:val="single" w:sz="8" w:space="0" w:color="000000"/>
        <w:bottom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7">
    <w:name w:val="xl177"/>
    <w:basedOn w:val="Normal"/>
    <w:uiPriority w:val="99"/>
    <w:rsid w:val="00393BEB"/>
    <w:pPr>
      <w:pBdr>
        <w:top w:val="single" w:sz="12"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78">
    <w:name w:val="xl178"/>
    <w:basedOn w:val="Normal"/>
    <w:uiPriority w:val="99"/>
    <w:rsid w:val="00393BEB"/>
    <w:pPr>
      <w:pBdr>
        <w:top w:val="single" w:sz="8" w:space="0" w:color="000000"/>
        <w:left w:val="single" w:sz="12" w:space="24"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179">
    <w:name w:val="xl179"/>
    <w:basedOn w:val="Normal"/>
    <w:uiPriority w:val="99"/>
    <w:rsid w:val="00393BEB"/>
    <w:pPr>
      <w:pBdr>
        <w:left w:val="single" w:sz="12" w:space="24" w:color="000000"/>
        <w:bottom w:val="single" w:sz="8" w:space="0" w:color="000000"/>
        <w:right w:val="single" w:sz="8" w:space="0" w:color="000000"/>
      </w:pBdr>
      <w:suppressAutoHyphens w:val="0"/>
      <w:spacing w:before="100" w:beforeAutospacing="1" w:after="100" w:afterAutospacing="1"/>
      <w:ind w:firstLineChars="400" w:firstLine="400"/>
      <w:textAlignment w:val="top"/>
    </w:pPr>
    <w:rPr>
      <w:rFonts w:ascii="Verdana" w:eastAsia="Calibri" w:hAnsi="Verdana"/>
      <w:color w:val="000000"/>
      <w:sz w:val="18"/>
      <w:szCs w:val="18"/>
      <w:lang w:eastAsia="es-ES"/>
    </w:rPr>
  </w:style>
  <w:style w:type="paragraph" w:customStyle="1" w:styleId="xl180">
    <w:name w:val="xl180"/>
    <w:basedOn w:val="Normal"/>
    <w:uiPriority w:val="99"/>
    <w:rsid w:val="00393BEB"/>
    <w:pPr>
      <w:pBdr>
        <w:top w:val="single" w:sz="8" w:space="0" w:color="000000"/>
        <w:left w:val="single" w:sz="8" w:space="18" w:color="000000"/>
        <w:right w:val="single" w:sz="12"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81">
    <w:name w:val="xl181"/>
    <w:basedOn w:val="Normal"/>
    <w:uiPriority w:val="99"/>
    <w:rsid w:val="00393BEB"/>
    <w:pPr>
      <w:pBdr>
        <w:left w:val="single" w:sz="8" w:space="18" w:color="000000"/>
        <w:bottom w:val="single" w:sz="8" w:space="0" w:color="000000"/>
        <w:right w:val="single" w:sz="12"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82">
    <w:name w:val="xl182"/>
    <w:basedOn w:val="Normal"/>
    <w:uiPriority w:val="99"/>
    <w:rsid w:val="00393BEB"/>
    <w:pPr>
      <w:pBdr>
        <w:left w:val="single" w:sz="12" w:space="0" w:color="000000"/>
        <w:bottom w:val="single" w:sz="8" w:space="0" w:color="000000"/>
      </w:pBdr>
      <w:suppressAutoHyphens w:val="0"/>
      <w:spacing w:before="100" w:beforeAutospacing="1" w:after="100" w:afterAutospacing="1"/>
      <w:textAlignment w:val="top"/>
    </w:pPr>
    <w:rPr>
      <w:rFonts w:ascii="Verdana" w:eastAsia="Calibri" w:hAnsi="Verdana"/>
      <w:color w:val="000000"/>
      <w:sz w:val="18"/>
      <w:szCs w:val="18"/>
      <w:lang w:eastAsia="es-ES"/>
    </w:rPr>
  </w:style>
  <w:style w:type="paragraph" w:customStyle="1" w:styleId="xl183">
    <w:name w:val="xl183"/>
    <w:basedOn w:val="Normal"/>
    <w:uiPriority w:val="99"/>
    <w:rsid w:val="00393BEB"/>
    <w:pPr>
      <w:pBdr>
        <w:left w:val="single" w:sz="8" w:space="18" w:color="000000"/>
        <w:bottom w:val="single" w:sz="8" w:space="0" w:color="000000"/>
        <w:right w:val="single" w:sz="8" w:space="0" w:color="000000"/>
      </w:pBdr>
      <w:suppressAutoHyphens w:val="0"/>
      <w:spacing w:before="100" w:beforeAutospacing="1" w:after="100" w:afterAutospacing="1"/>
      <w:ind w:firstLineChars="300" w:firstLine="300"/>
      <w:textAlignment w:val="top"/>
    </w:pPr>
    <w:rPr>
      <w:rFonts w:ascii="Verdana" w:eastAsia="Calibri" w:hAnsi="Verdana"/>
      <w:b/>
      <w:bCs/>
      <w:color w:val="000000"/>
      <w:sz w:val="18"/>
      <w:szCs w:val="18"/>
      <w:lang w:eastAsia="es-ES"/>
    </w:rPr>
  </w:style>
  <w:style w:type="paragraph" w:customStyle="1" w:styleId="xl184">
    <w:name w:val="xl184"/>
    <w:basedOn w:val="Normal"/>
    <w:uiPriority w:val="99"/>
    <w:rsid w:val="00393BEB"/>
    <w:pPr>
      <w:pBdr>
        <w:top w:val="single" w:sz="8" w:space="0" w:color="000000"/>
        <w:left w:val="single" w:sz="8" w:space="0" w:color="000000"/>
        <w:bottom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85">
    <w:name w:val="xl185"/>
    <w:basedOn w:val="Normal"/>
    <w:uiPriority w:val="99"/>
    <w:rsid w:val="00393BEB"/>
    <w:pPr>
      <w:pBdr>
        <w:top w:val="single" w:sz="8" w:space="0" w:color="000000"/>
        <w:bottom w:val="single" w:sz="8" w:space="0" w:color="000000"/>
        <w:right w:val="single" w:sz="8" w:space="0" w:color="000000"/>
      </w:pBdr>
      <w:suppressAutoHyphens w:val="0"/>
      <w:spacing w:before="100" w:beforeAutospacing="1" w:after="100" w:afterAutospacing="1"/>
      <w:textAlignment w:val="top"/>
    </w:pPr>
    <w:rPr>
      <w:rFonts w:ascii="Verdana" w:eastAsia="Calibri" w:hAnsi="Verdana"/>
      <w:b/>
      <w:bCs/>
      <w:color w:val="000000"/>
      <w:sz w:val="18"/>
      <w:szCs w:val="18"/>
      <w:lang w:eastAsia="es-ES"/>
    </w:rPr>
  </w:style>
  <w:style w:type="paragraph" w:customStyle="1" w:styleId="xl186">
    <w:name w:val="xl186"/>
    <w:basedOn w:val="Normal"/>
    <w:uiPriority w:val="99"/>
    <w:rsid w:val="00393BEB"/>
    <w:pPr>
      <w:pBdr>
        <w:top w:val="single" w:sz="8" w:space="0" w:color="000000"/>
        <w:left w:val="single" w:sz="8" w:space="0" w:color="000000"/>
        <w:bottom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87">
    <w:name w:val="xl187"/>
    <w:basedOn w:val="Normal"/>
    <w:uiPriority w:val="99"/>
    <w:rsid w:val="00393BEB"/>
    <w:pPr>
      <w:pBdr>
        <w:top w:val="single" w:sz="8" w:space="0" w:color="000000"/>
        <w:bottom w:val="single" w:sz="8" w:space="0" w:color="000000"/>
        <w:right w:val="single" w:sz="8" w:space="0" w:color="000000"/>
      </w:pBdr>
      <w:suppressAutoHyphens w:val="0"/>
      <w:spacing w:before="100" w:beforeAutospacing="1" w:after="100" w:afterAutospacing="1"/>
      <w:textAlignment w:val="top"/>
    </w:pPr>
    <w:rPr>
      <w:rFonts w:eastAsia="Calibri"/>
      <w:color w:val="000000"/>
      <w:lang w:eastAsia="es-ES"/>
    </w:rPr>
  </w:style>
  <w:style w:type="paragraph" w:customStyle="1" w:styleId="xl188">
    <w:name w:val="xl188"/>
    <w:basedOn w:val="Normal"/>
    <w:uiPriority w:val="99"/>
    <w:rsid w:val="00393BEB"/>
    <w:pPr>
      <w:pBdr>
        <w:top w:val="single" w:sz="8" w:space="0" w:color="000000"/>
        <w:left w:val="single" w:sz="8" w:space="18" w:color="000000"/>
        <w:bottom w:val="single" w:sz="12" w:space="0" w:color="000000"/>
      </w:pBdr>
      <w:suppressAutoHyphens w:val="0"/>
      <w:spacing w:before="100" w:beforeAutospacing="1" w:after="100" w:afterAutospacing="1"/>
      <w:ind w:firstLineChars="300" w:firstLine="300"/>
      <w:textAlignment w:val="top"/>
    </w:pPr>
    <w:rPr>
      <w:rFonts w:ascii="Verdana" w:eastAsia="Calibri" w:hAnsi="Verdana"/>
      <w:color w:val="000000"/>
      <w:sz w:val="18"/>
      <w:szCs w:val="18"/>
      <w:lang w:eastAsia="es-ES"/>
    </w:rPr>
  </w:style>
  <w:style w:type="paragraph" w:customStyle="1" w:styleId="xl189">
    <w:name w:val="xl189"/>
    <w:basedOn w:val="Normal"/>
    <w:uiPriority w:val="99"/>
    <w:rsid w:val="00393BEB"/>
    <w:pPr>
      <w:pBdr>
        <w:top w:val="single" w:sz="8" w:space="0" w:color="000000"/>
        <w:bottom w:val="single" w:sz="12" w:space="0" w:color="000000"/>
      </w:pBdr>
      <w:suppressAutoHyphens w:val="0"/>
      <w:spacing w:before="100" w:beforeAutospacing="1" w:after="100" w:afterAutospacing="1"/>
      <w:ind w:firstLineChars="300" w:firstLine="300"/>
      <w:textAlignment w:val="top"/>
    </w:pPr>
    <w:rPr>
      <w:rFonts w:ascii="Verdana" w:eastAsia="Calibri" w:hAnsi="Verdana"/>
      <w:color w:val="000000"/>
      <w:sz w:val="18"/>
      <w:szCs w:val="18"/>
      <w:lang w:eastAsia="es-ES"/>
    </w:rPr>
  </w:style>
  <w:style w:type="paragraph" w:customStyle="1" w:styleId="xl190">
    <w:name w:val="xl190"/>
    <w:basedOn w:val="Normal"/>
    <w:uiPriority w:val="99"/>
    <w:rsid w:val="00393BEB"/>
    <w:pPr>
      <w:pBdr>
        <w:top w:val="single" w:sz="8" w:space="0" w:color="000000"/>
        <w:bottom w:val="single" w:sz="12" w:space="0" w:color="000000"/>
        <w:right w:val="single" w:sz="8" w:space="0" w:color="000000"/>
      </w:pBdr>
      <w:suppressAutoHyphens w:val="0"/>
      <w:spacing w:before="100" w:beforeAutospacing="1" w:after="100" w:afterAutospacing="1"/>
      <w:ind w:firstLineChars="300" w:firstLine="300"/>
      <w:textAlignment w:val="top"/>
    </w:pPr>
    <w:rPr>
      <w:rFonts w:ascii="Verdana" w:eastAsia="Calibri" w:hAnsi="Verdana"/>
      <w:color w:val="000000"/>
      <w:sz w:val="18"/>
      <w:szCs w:val="18"/>
      <w:lang w:eastAsia="es-ES"/>
    </w:rPr>
  </w:style>
  <w:style w:type="paragraph" w:customStyle="1" w:styleId="xl191">
    <w:name w:val="xl191"/>
    <w:basedOn w:val="Normal"/>
    <w:uiPriority w:val="99"/>
    <w:rsid w:val="00393BEB"/>
    <w:pPr>
      <w:pBdr>
        <w:top w:val="single" w:sz="12" w:space="0" w:color="000000"/>
        <w:lef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92">
    <w:name w:val="xl192"/>
    <w:basedOn w:val="Normal"/>
    <w:uiPriority w:val="99"/>
    <w:rsid w:val="00393BEB"/>
    <w:pPr>
      <w:pBdr>
        <w:top w:val="single" w:sz="12" w:space="0" w:color="000000"/>
        <w:right w:val="single" w:sz="8" w:space="0" w:color="000000"/>
      </w:pBdr>
      <w:suppressAutoHyphens w:val="0"/>
      <w:spacing w:before="100" w:beforeAutospacing="1" w:after="100" w:afterAutospacing="1"/>
      <w:textAlignment w:val="top"/>
    </w:pPr>
    <w:rPr>
      <w:rFonts w:eastAsia="Calibri"/>
      <w:color w:val="000000"/>
      <w:sz w:val="10"/>
      <w:szCs w:val="10"/>
      <w:lang w:eastAsia="es-ES"/>
    </w:rPr>
  </w:style>
  <w:style w:type="paragraph" w:customStyle="1" w:styleId="xl193">
    <w:name w:val="xl193"/>
    <w:basedOn w:val="Normal"/>
    <w:uiPriority w:val="99"/>
    <w:rsid w:val="00393BEB"/>
    <w:pPr>
      <w:pBdr>
        <w:left w:val="single" w:sz="8" w:space="12" w:color="000000"/>
        <w:bottom w:val="single" w:sz="8" w:space="0" w:color="000000"/>
      </w:pBdr>
      <w:suppressAutoHyphens w:val="0"/>
      <w:spacing w:before="100" w:beforeAutospacing="1" w:after="100" w:afterAutospacing="1"/>
      <w:ind w:firstLineChars="200" w:firstLine="200"/>
      <w:textAlignment w:val="top"/>
    </w:pPr>
    <w:rPr>
      <w:rFonts w:ascii="Verdana" w:eastAsia="Calibri" w:hAnsi="Verdana"/>
      <w:b/>
      <w:bCs/>
      <w:color w:val="000000"/>
      <w:sz w:val="18"/>
      <w:szCs w:val="18"/>
      <w:lang w:eastAsia="es-ES"/>
    </w:rPr>
  </w:style>
  <w:style w:type="paragraph" w:customStyle="1" w:styleId="xl194">
    <w:name w:val="xl194"/>
    <w:basedOn w:val="Normal"/>
    <w:uiPriority w:val="99"/>
    <w:rsid w:val="00393BEB"/>
    <w:pPr>
      <w:pBdr>
        <w:top w:val="single" w:sz="8" w:space="0" w:color="000000"/>
        <w:left w:val="single" w:sz="8" w:space="0" w:color="000000"/>
        <w:bottom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95">
    <w:name w:val="xl195"/>
    <w:basedOn w:val="Normal"/>
    <w:uiPriority w:val="99"/>
    <w:rsid w:val="00393BEB"/>
    <w:pPr>
      <w:pBdr>
        <w:top w:val="single" w:sz="8" w:space="0" w:color="000000"/>
        <w:bottom w:val="single" w:sz="12"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customStyle="1" w:styleId="xl196">
    <w:name w:val="xl196"/>
    <w:basedOn w:val="Normal"/>
    <w:uiPriority w:val="99"/>
    <w:rsid w:val="00393BEB"/>
    <w:pPr>
      <w:pBdr>
        <w:top w:val="single" w:sz="8" w:space="0" w:color="000000"/>
        <w:bottom w:val="single" w:sz="12" w:space="0" w:color="000000"/>
        <w:right w:val="single" w:sz="8" w:space="0" w:color="000000"/>
      </w:pBdr>
      <w:suppressAutoHyphens w:val="0"/>
      <w:spacing w:before="100" w:beforeAutospacing="1" w:after="100" w:afterAutospacing="1"/>
      <w:jc w:val="center"/>
      <w:textAlignment w:val="top"/>
    </w:pPr>
    <w:rPr>
      <w:rFonts w:ascii="Verdana" w:eastAsia="Calibri" w:hAnsi="Verdana"/>
      <w:color w:val="000000"/>
      <w:sz w:val="18"/>
      <w:szCs w:val="18"/>
      <w:lang w:eastAsia="es-ES"/>
    </w:rPr>
  </w:style>
  <w:style w:type="paragraph" w:styleId="Sinespaciado">
    <w:name w:val="No Spacing"/>
    <w:uiPriority w:val="99"/>
    <w:qFormat/>
    <w:rsid w:val="00DC2436"/>
    <w:pPr>
      <w:suppressAutoHyphens/>
    </w:pPr>
    <w:rPr>
      <w:rFonts w:ascii="Times New Roman" w:eastAsia="Times New Roman" w:hAnsi="Times New Roman"/>
      <w:sz w:val="24"/>
      <w:szCs w:val="24"/>
      <w:lang w:eastAsia="ar-SA"/>
    </w:rPr>
  </w:style>
  <w:style w:type="paragraph" w:customStyle="1" w:styleId="Normal4">
    <w:name w:val="Normal4"/>
    <w:uiPriority w:val="99"/>
    <w:rsid w:val="008C467E"/>
    <w:pPr>
      <w:suppressAutoHyphens/>
      <w:autoSpaceDE w:val="0"/>
    </w:pPr>
    <w:rPr>
      <w:rFonts w:ascii="AMMGPM+Verdana" w:hAnsi="AMMGPM+Verdana" w:cs="AMMGPM+Verdana"/>
      <w:color w:val="000000"/>
      <w:sz w:val="24"/>
      <w:szCs w:val="24"/>
      <w:lang w:eastAsia="zh-CN"/>
    </w:rPr>
  </w:style>
  <w:style w:type="character" w:customStyle="1" w:styleId="nfakpe">
    <w:name w:val="nfakpe"/>
    <w:uiPriority w:val="99"/>
    <w:rsid w:val="008C467E"/>
    <w:rPr>
      <w:rFonts w:cs="Times New Roman"/>
    </w:rPr>
  </w:style>
  <w:style w:type="character" w:customStyle="1" w:styleId="CarCar7">
    <w:name w:val="Car Car7"/>
    <w:uiPriority w:val="99"/>
    <w:rsid w:val="00EF25E5"/>
    <w:rPr>
      <w:rFonts w:ascii="Cambria" w:hAnsi="Cambria"/>
      <w:b/>
      <w:kern w:val="32"/>
      <w:sz w:val="32"/>
    </w:rPr>
  </w:style>
  <w:style w:type="character" w:customStyle="1" w:styleId="CarCar6">
    <w:name w:val="Car Car6"/>
    <w:uiPriority w:val="99"/>
    <w:semiHidden/>
    <w:rsid w:val="00EF25E5"/>
    <w:rPr>
      <w:rFonts w:ascii="Cambria" w:hAnsi="Cambria"/>
      <w:b/>
      <w:i/>
      <w:sz w:val="28"/>
    </w:rPr>
  </w:style>
  <w:style w:type="character" w:customStyle="1" w:styleId="CarCar5">
    <w:name w:val="Car Car5"/>
    <w:uiPriority w:val="99"/>
    <w:semiHidden/>
    <w:rsid w:val="00EF25E5"/>
    <w:rPr>
      <w:rFonts w:ascii="Cambria" w:hAnsi="Cambria"/>
      <w:b/>
      <w:sz w:val="26"/>
    </w:rPr>
  </w:style>
  <w:style w:type="character" w:customStyle="1" w:styleId="CarCar4">
    <w:name w:val="Car Car4"/>
    <w:uiPriority w:val="99"/>
    <w:semiHidden/>
    <w:rsid w:val="00EF25E5"/>
    <w:rPr>
      <w:sz w:val="24"/>
    </w:rPr>
  </w:style>
  <w:style w:type="character" w:customStyle="1" w:styleId="CarCarCar">
    <w:name w:val="Car Car Car"/>
    <w:uiPriority w:val="99"/>
    <w:locked/>
    <w:rsid w:val="00EF25E5"/>
    <w:rPr>
      <w:rFonts w:ascii="Verdana" w:hAnsi="Verdana"/>
      <w:sz w:val="24"/>
      <w:lang w:val="es-ES" w:eastAsia="es-ES"/>
    </w:rPr>
  </w:style>
  <w:style w:type="character" w:customStyle="1" w:styleId="CarCar3">
    <w:name w:val="Car Car3"/>
    <w:uiPriority w:val="99"/>
    <w:semiHidden/>
    <w:rsid w:val="00EF25E5"/>
    <w:rPr>
      <w:sz w:val="2"/>
    </w:rPr>
  </w:style>
  <w:style w:type="paragraph" w:styleId="Textonotapie">
    <w:name w:val="footnote text"/>
    <w:basedOn w:val="Normal"/>
    <w:link w:val="TextonotapieCar"/>
    <w:uiPriority w:val="99"/>
    <w:semiHidden/>
    <w:locked/>
    <w:rsid w:val="00EF25E5"/>
    <w:pPr>
      <w:suppressAutoHyphens w:val="0"/>
      <w:jc w:val="both"/>
    </w:pPr>
    <w:rPr>
      <w:rFonts w:eastAsia="Calibri"/>
      <w:sz w:val="20"/>
      <w:szCs w:val="20"/>
      <w:lang w:eastAsia="es-ES"/>
    </w:rPr>
  </w:style>
  <w:style w:type="character" w:customStyle="1" w:styleId="FootnoteTextChar">
    <w:name w:val="Footnote Text Char"/>
    <w:uiPriority w:val="99"/>
    <w:semiHidden/>
    <w:locked/>
    <w:rsid w:val="009C4AC2"/>
    <w:rPr>
      <w:rFonts w:ascii="Times New Roman" w:hAnsi="Times New Roman" w:cs="Times New Roman"/>
      <w:sz w:val="20"/>
      <w:szCs w:val="20"/>
      <w:lang w:eastAsia="ar-SA" w:bidi="ar-SA"/>
    </w:rPr>
  </w:style>
  <w:style w:type="character" w:customStyle="1" w:styleId="TextonotapieCar">
    <w:name w:val="Texto nota pie Car"/>
    <w:link w:val="Textonotapie"/>
    <w:uiPriority w:val="99"/>
    <w:semiHidden/>
    <w:locked/>
    <w:rsid w:val="00EF25E5"/>
  </w:style>
  <w:style w:type="paragraph" w:styleId="TDC1">
    <w:name w:val="toc 1"/>
    <w:basedOn w:val="Normal"/>
    <w:next w:val="Normal"/>
    <w:autoRedefine/>
    <w:uiPriority w:val="99"/>
    <w:semiHidden/>
    <w:rsid w:val="00EF25E5"/>
    <w:pPr>
      <w:suppressAutoHyphens w:val="0"/>
      <w:spacing w:before="360"/>
    </w:pPr>
    <w:rPr>
      <w:rFonts w:ascii="Verdana" w:eastAsia="Calibri" w:hAnsi="Verdana" w:cs="Arial"/>
      <w:b/>
      <w:bCs/>
      <w:caps/>
      <w:sz w:val="18"/>
      <w:lang w:eastAsia="es-ES"/>
    </w:rPr>
  </w:style>
  <w:style w:type="paragraph" w:styleId="TDC2">
    <w:name w:val="toc 2"/>
    <w:basedOn w:val="Normal"/>
    <w:next w:val="Normal"/>
    <w:autoRedefine/>
    <w:uiPriority w:val="99"/>
    <w:semiHidden/>
    <w:rsid w:val="00EF25E5"/>
    <w:pPr>
      <w:suppressAutoHyphens w:val="0"/>
      <w:spacing w:before="120"/>
    </w:pPr>
    <w:rPr>
      <w:rFonts w:ascii="Verdana" w:eastAsia="Calibri" w:hAnsi="Verdana"/>
      <w:b/>
      <w:bCs/>
      <w:sz w:val="18"/>
      <w:szCs w:val="20"/>
      <w:lang w:eastAsia="es-ES"/>
    </w:rPr>
  </w:style>
  <w:style w:type="paragraph" w:styleId="TDC3">
    <w:name w:val="toc 3"/>
    <w:basedOn w:val="Normal"/>
    <w:next w:val="Normal"/>
    <w:autoRedefine/>
    <w:uiPriority w:val="99"/>
    <w:semiHidden/>
    <w:rsid w:val="00EF25E5"/>
    <w:pPr>
      <w:suppressAutoHyphens w:val="0"/>
      <w:spacing w:before="120" w:after="120"/>
      <w:ind w:left="238"/>
    </w:pPr>
    <w:rPr>
      <w:rFonts w:eastAsia="Calibri"/>
      <w:sz w:val="20"/>
      <w:szCs w:val="20"/>
      <w:lang w:eastAsia="es-ES"/>
    </w:rPr>
  </w:style>
  <w:style w:type="paragraph" w:styleId="TDC4">
    <w:name w:val="toc 4"/>
    <w:basedOn w:val="Normal"/>
    <w:next w:val="Normal"/>
    <w:autoRedefine/>
    <w:uiPriority w:val="99"/>
    <w:semiHidden/>
    <w:rsid w:val="00EF25E5"/>
    <w:pPr>
      <w:suppressAutoHyphens w:val="0"/>
      <w:ind w:left="480"/>
    </w:pPr>
    <w:rPr>
      <w:rFonts w:eastAsia="Calibri"/>
      <w:sz w:val="20"/>
      <w:szCs w:val="20"/>
      <w:lang w:eastAsia="es-ES"/>
    </w:rPr>
  </w:style>
  <w:style w:type="paragraph" w:styleId="TDC5">
    <w:name w:val="toc 5"/>
    <w:basedOn w:val="Normal"/>
    <w:next w:val="Normal"/>
    <w:autoRedefine/>
    <w:uiPriority w:val="99"/>
    <w:semiHidden/>
    <w:rsid w:val="00EF25E5"/>
    <w:pPr>
      <w:suppressAutoHyphens w:val="0"/>
      <w:ind w:left="720"/>
    </w:pPr>
    <w:rPr>
      <w:rFonts w:eastAsia="Calibri"/>
      <w:sz w:val="20"/>
      <w:szCs w:val="20"/>
      <w:lang w:eastAsia="es-ES"/>
    </w:rPr>
  </w:style>
  <w:style w:type="paragraph" w:styleId="TDC6">
    <w:name w:val="toc 6"/>
    <w:basedOn w:val="Normal"/>
    <w:next w:val="Normal"/>
    <w:autoRedefine/>
    <w:uiPriority w:val="99"/>
    <w:semiHidden/>
    <w:rsid w:val="00EF25E5"/>
    <w:pPr>
      <w:suppressAutoHyphens w:val="0"/>
      <w:ind w:left="960"/>
    </w:pPr>
    <w:rPr>
      <w:rFonts w:eastAsia="Calibri"/>
      <w:sz w:val="20"/>
      <w:szCs w:val="20"/>
      <w:lang w:eastAsia="es-ES"/>
    </w:rPr>
  </w:style>
  <w:style w:type="paragraph" w:styleId="TDC7">
    <w:name w:val="toc 7"/>
    <w:basedOn w:val="Normal"/>
    <w:next w:val="Normal"/>
    <w:autoRedefine/>
    <w:uiPriority w:val="99"/>
    <w:semiHidden/>
    <w:rsid w:val="00EF25E5"/>
    <w:pPr>
      <w:suppressAutoHyphens w:val="0"/>
      <w:ind w:left="1200"/>
    </w:pPr>
    <w:rPr>
      <w:rFonts w:eastAsia="Calibri"/>
      <w:sz w:val="20"/>
      <w:szCs w:val="20"/>
      <w:lang w:eastAsia="es-ES"/>
    </w:rPr>
  </w:style>
  <w:style w:type="paragraph" w:styleId="TDC8">
    <w:name w:val="toc 8"/>
    <w:basedOn w:val="Normal"/>
    <w:next w:val="Normal"/>
    <w:autoRedefine/>
    <w:uiPriority w:val="99"/>
    <w:semiHidden/>
    <w:rsid w:val="00EF25E5"/>
    <w:pPr>
      <w:suppressAutoHyphens w:val="0"/>
      <w:ind w:left="1440"/>
    </w:pPr>
    <w:rPr>
      <w:rFonts w:eastAsia="Calibri"/>
      <w:sz w:val="20"/>
      <w:szCs w:val="20"/>
      <w:lang w:eastAsia="es-ES"/>
    </w:rPr>
  </w:style>
  <w:style w:type="paragraph" w:styleId="TDC9">
    <w:name w:val="toc 9"/>
    <w:basedOn w:val="Normal"/>
    <w:next w:val="Normal"/>
    <w:autoRedefine/>
    <w:uiPriority w:val="99"/>
    <w:semiHidden/>
    <w:rsid w:val="00EF25E5"/>
    <w:pPr>
      <w:suppressAutoHyphens w:val="0"/>
      <w:ind w:left="1680"/>
    </w:pPr>
    <w:rPr>
      <w:rFonts w:eastAsia="Calibri"/>
      <w:sz w:val="20"/>
      <w:szCs w:val="20"/>
      <w:lang w:eastAsia="es-ES"/>
    </w:rPr>
  </w:style>
  <w:style w:type="character" w:customStyle="1" w:styleId="CarCarCar1">
    <w:name w:val="Car Car Car1"/>
    <w:uiPriority w:val="99"/>
    <w:semiHidden/>
    <w:rsid w:val="00EF25E5"/>
    <w:rPr>
      <w:sz w:val="20"/>
    </w:rPr>
  </w:style>
  <w:style w:type="character" w:customStyle="1" w:styleId="CarCar2">
    <w:name w:val="Car Car2"/>
    <w:uiPriority w:val="99"/>
    <w:semiHidden/>
    <w:rsid w:val="00EF25E5"/>
    <w:rPr>
      <w:b/>
      <w:sz w:val="20"/>
    </w:rPr>
  </w:style>
  <w:style w:type="paragraph" w:styleId="Textonotaalfinal">
    <w:name w:val="endnote text"/>
    <w:basedOn w:val="Normal"/>
    <w:link w:val="TextonotaalfinalCar"/>
    <w:uiPriority w:val="99"/>
    <w:semiHidden/>
    <w:locked/>
    <w:rsid w:val="00EF25E5"/>
    <w:pPr>
      <w:suppressAutoHyphens w:val="0"/>
    </w:pPr>
    <w:rPr>
      <w:rFonts w:eastAsia="Calibri"/>
      <w:sz w:val="20"/>
      <w:szCs w:val="20"/>
      <w:lang w:eastAsia="es-ES"/>
    </w:rPr>
  </w:style>
  <w:style w:type="character" w:customStyle="1" w:styleId="EndnoteTextChar">
    <w:name w:val="Endnote Text Char"/>
    <w:uiPriority w:val="99"/>
    <w:semiHidden/>
    <w:locked/>
    <w:rsid w:val="009C4AC2"/>
    <w:rPr>
      <w:rFonts w:ascii="Times New Roman" w:hAnsi="Times New Roman" w:cs="Times New Roman"/>
      <w:sz w:val="20"/>
      <w:szCs w:val="20"/>
      <w:lang w:eastAsia="ar-SA" w:bidi="ar-SA"/>
    </w:rPr>
  </w:style>
  <w:style w:type="character" w:customStyle="1" w:styleId="TextonotaalfinalCar">
    <w:name w:val="Texto nota al final Car"/>
    <w:link w:val="Textonotaalfinal"/>
    <w:uiPriority w:val="99"/>
    <w:semiHidden/>
    <w:locked/>
    <w:rsid w:val="00EF25E5"/>
  </w:style>
  <w:style w:type="character" w:styleId="Refdenotaalfinal">
    <w:name w:val="endnote reference"/>
    <w:uiPriority w:val="99"/>
    <w:semiHidden/>
    <w:locked/>
    <w:rsid w:val="00EF25E5"/>
    <w:rPr>
      <w:rFonts w:cs="Times New Roman"/>
      <w:vertAlign w:val="superscript"/>
    </w:rPr>
  </w:style>
  <w:style w:type="paragraph" w:styleId="ndice1">
    <w:name w:val="index 1"/>
    <w:basedOn w:val="Normal"/>
    <w:next w:val="Normal"/>
    <w:autoRedefine/>
    <w:uiPriority w:val="99"/>
    <w:semiHidden/>
    <w:locked/>
    <w:rsid w:val="00EF25E5"/>
    <w:pPr>
      <w:suppressAutoHyphens w:val="0"/>
      <w:ind w:left="240" w:hanging="240"/>
    </w:pPr>
    <w:rPr>
      <w:rFonts w:eastAsia="Calibri"/>
      <w:lang w:eastAsia="es-ES"/>
    </w:rPr>
  </w:style>
  <w:style w:type="character" w:customStyle="1" w:styleId="ANECATextoCar">
    <w:name w:val="ANECA Texto Car"/>
    <w:link w:val="ANECATexto"/>
    <w:uiPriority w:val="99"/>
    <w:locked/>
    <w:rsid w:val="00EF25E5"/>
    <w:rPr>
      <w:rFonts w:ascii="Verdana" w:hAnsi="Verdana"/>
      <w:lang w:val="es-ES" w:eastAsia="es-ES"/>
    </w:rPr>
  </w:style>
  <w:style w:type="paragraph" w:styleId="Listaconvietas">
    <w:name w:val="List Bullet"/>
    <w:basedOn w:val="Normal"/>
    <w:uiPriority w:val="99"/>
    <w:locked/>
    <w:rsid w:val="00EF25E5"/>
    <w:pPr>
      <w:numPr>
        <w:numId w:val="1"/>
      </w:numPr>
      <w:suppressAutoHyphens w:val="0"/>
      <w:contextualSpacing/>
    </w:pPr>
    <w:rPr>
      <w:rFonts w:eastAsia="Calibri"/>
      <w:lang w:eastAsia="es-ES"/>
    </w:rPr>
  </w:style>
  <w:style w:type="paragraph" w:customStyle="1" w:styleId="Contenidodelatabla">
    <w:name w:val="Contenido de la tabla"/>
    <w:basedOn w:val="Normal"/>
    <w:uiPriority w:val="99"/>
    <w:rsid w:val="00EF25E5"/>
    <w:pPr>
      <w:widowControl w:val="0"/>
      <w:suppressLineNumbers/>
    </w:pPr>
    <w:rPr>
      <w:rFonts w:cs="Lohit Hindi"/>
      <w:kern w:val="1"/>
      <w:lang w:eastAsia="zh-CN" w:bidi="hi-IN"/>
    </w:rPr>
  </w:style>
  <w:style w:type="paragraph" w:styleId="Prrafodelista">
    <w:name w:val="List Paragraph"/>
    <w:basedOn w:val="Normal"/>
    <w:uiPriority w:val="99"/>
    <w:qFormat/>
    <w:rsid w:val="0054192F"/>
    <w:pPr>
      <w:suppressAutoHyphens w:val="0"/>
      <w:spacing w:before="100" w:beforeAutospacing="1" w:after="100" w:afterAutospacing="1" w:line="360" w:lineRule="auto"/>
      <w:ind w:left="720" w:firstLine="709"/>
      <w:contextualSpacing/>
      <w:jc w:val="both"/>
    </w:pPr>
    <w:rPr>
      <w:rFonts w:eastAsia="Calibri"/>
      <w:lang w:eastAsia="es-ES"/>
    </w:rPr>
  </w:style>
  <w:style w:type="paragraph" w:customStyle="1" w:styleId="Eliminar">
    <w:name w:val="Eliminar"/>
    <w:basedOn w:val="ANECATexto"/>
    <w:next w:val="adiciones"/>
    <w:uiPriority w:val="99"/>
    <w:rsid w:val="0054192F"/>
    <w:pPr>
      <w:tabs>
        <w:tab w:val="clear" w:pos="709"/>
      </w:tabs>
      <w:suppressAutoHyphens w:val="0"/>
      <w:spacing w:line="240" w:lineRule="auto"/>
    </w:pPr>
    <w:rPr>
      <w:rFonts w:ascii="Times New Roman" w:hAnsi="Times New Roman" w:cs="Arial"/>
      <w:iCs/>
      <w:strike/>
      <w:color w:val="FF0000"/>
      <w:sz w:val="18"/>
    </w:rPr>
  </w:style>
  <w:style w:type="paragraph" w:customStyle="1" w:styleId="Informe">
    <w:name w:val="Informe"/>
    <w:basedOn w:val="Normal"/>
    <w:uiPriority w:val="99"/>
    <w:rsid w:val="0054192F"/>
    <w:pPr>
      <w:widowControl w:val="0"/>
      <w:suppressAutoHyphens w:val="0"/>
      <w:autoSpaceDE w:val="0"/>
      <w:autoSpaceDN w:val="0"/>
      <w:adjustRightInd w:val="0"/>
      <w:jc w:val="both"/>
    </w:pPr>
    <w:rPr>
      <w:rFonts w:ascii="Helvetica" w:eastAsia="Calibri" w:hAnsi="Helvetica" w:cs="Helvetica"/>
      <w:sz w:val="18"/>
      <w:szCs w:val="18"/>
      <w:lang w:eastAsia="es-ES"/>
    </w:rPr>
  </w:style>
  <w:style w:type="paragraph" w:customStyle="1" w:styleId="textoinforme">
    <w:name w:val="texto.informe"/>
    <w:basedOn w:val="ANECATitulo"/>
    <w:uiPriority w:val="99"/>
    <w:rsid w:val="0054192F"/>
    <w:rPr>
      <w:sz w:val="18"/>
      <w:szCs w:val="20"/>
    </w:rPr>
  </w:style>
  <w:style w:type="paragraph" w:customStyle="1" w:styleId="adiciones">
    <w:name w:val="adiciones"/>
    <w:basedOn w:val="Informe"/>
    <w:uiPriority w:val="99"/>
    <w:rsid w:val="0054192F"/>
    <w:rPr>
      <w:rFonts w:ascii="Times New Roman" w:hAnsi="Times New Roman"/>
      <w:color w:val="0000FF"/>
    </w:rPr>
  </w:style>
  <w:style w:type="paragraph" w:customStyle="1" w:styleId="Prrafodelista2">
    <w:name w:val="Párrafo de lista2"/>
    <w:basedOn w:val="Normal"/>
    <w:rsid w:val="005376C5"/>
    <w:pPr>
      <w:suppressAutoHyphens w:val="0"/>
      <w:spacing w:after="200" w:line="276" w:lineRule="auto"/>
      <w:ind w:left="720"/>
      <w:contextualSpacing/>
    </w:pPr>
    <w:rPr>
      <w:rFonts w:ascii="Calibri" w:hAnsi="Calibri"/>
      <w:sz w:val="22"/>
      <w:szCs w:val="22"/>
      <w:lang w:eastAsia="en-US"/>
    </w:rPr>
  </w:style>
  <w:style w:type="character" w:customStyle="1" w:styleId="HeaderChar">
    <w:name w:val="Header Char"/>
    <w:semiHidden/>
    <w:locked/>
    <w:rsid w:val="00DA573B"/>
    <w:rPr>
      <w:rFonts w:cs="Times New Roman"/>
      <w:sz w:val="24"/>
      <w:szCs w:val="24"/>
    </w:rPr>
  </w:style>
  <w:style w:type="character" w:customStyle="1" w:styleId="FooterChar">
    <w:name w:val="Footer Char"/>
    <w:semiHidden/>
    <w:locked/>
    <w:rsid w:val="00DA573B"/>
    <w:rPr>
      <w:rFonts w:cs="Times New Roman"/>
      <w:sz w:val="24"/>
      <w:szCs w:val="24"/>
    </w:rPr>
  </w:style>
  <w:style w:type="character" w:customStyle="1" w:styleId="AnecaEliminar">
    <w:name w:val="Aneca Eliminar"/>
    <w:rsid w:val="00483D24"/>
    <w:rPr>
      <w:rFonts w:ascii="Verdana" w:hAnsi="Verdana"/>
      <w:dstrike/>
      <w:color w:val="FF0000"/>
      <w:sz w:val="20"/>
    </w:rPr>
  </w:style>
  <w:style w:type="character" w:customStyle="1" w:styleId="AnecaAadir">
    <w:name w:val="Aneca Añadir"/>
    <w:rsid w:val="00483D24"/>
    <w:rPr>
      <w:rFonts w:ascii="Verdana" w:hAnsi="Verdana" w:cs="Times New Roman"/>
      <w:color w:val="0000FF"/>
      <w:sz w:val="20"/>
    </w:rPr>
  </w:style>
  <w:style w:type="paragraph" w:customStyle="1" w:styleId="CM70">
    <w:name w:val="CM70"/>
    <w:basedOn w:val="Default"/>
    <w:next w:val="Default"/>
    <w:rsid w:val="00DB6A7E"/>
    <w:pPr>
      <w:widowControl w:val="0"/>
    </w:pPr>
    <w:rPr>
      <w:rFonts w:ascii="Verdana" w:hAnsi="Verdana" w:cs="Times New Roman"/>
      <w:color w:val="auto"/>
    </w:rPr>
  </w:style>
  <w:style w:type="paragraph" w:customStyle="1" w:styleId="Pa14">
    <w:name w:val="Pa14"/>
    <w:basedOn w:val="Normal"/>
    <w:next w:val="Normal"/>
    <w:rsid w:val="006B55F1"/>
    <w:pPr>
      <w:suppressAutoHyphens w:val="0"/>
      <w:autoSpaceDE w:val="0"/>
      <w:autoSpaceDN w:val="0"/>
      <w:adjustRightInd w:val="0"/>
      <w:spacing w:line="181" w:lineRule="atLeast"/>
    </w:pPr>
    <w:rPr>
      <w:rFonts w:ascii="Arial" w:eastAsia="Calibri" w:hAnsi="Arial" w:cs="Arial"/>
      <w:lang w:eastAsia="es-ES"/>
    </w:rPr>
  </w:style>
  <w:style w:type="paragraph" w:styleId="Textosinformato">
    <w:name w:val="Plain Text"/>
    <w:basedOn w:val="Normal"/>
    <w:unhideWhenUsed/>
    <w:rsid w:val="00EE6C43"/>
    <w:pPr>
      <w:suppressAutoHyphens w:val="0"/>
    </w:pPr>
    <w:rPr>
      <w:rFonts w:ascii="Consolas" w:hAnsi="Consolas"/>
      <w:sz w:val="21"/>
      <w:szCs w:val="21"/>
      <w:lang w:eastAsia="es-ES"/>
    </w:rPr>
  </w:style>
  <w:style w:type="character" w:customStyle="1" w:styleId="cit-sep2">
    <w:name w:val="cit-sep2"/>
    <w:basedOn w:val="Fuentedeprrafopredeter"/>
    <w:rsid w:val="00F35F1C"/>
  </w:style>
  <w:style w:type="character" w:customStyle="1" w:styleId="cit-vol">
    <w:name w:val="cit-vol"/>
    <w:basedOn w:val="Fuentedeprrafopredeter"/>
    <w:rsid w:val="00F35F1C"/>
  </w:style>
  <w:style w:type="character" w:customStyle="1" w:styleId="cit-first-page">
    <w:name w:val="cit-first-page"/>
    <w:basedOn w:val="Fuentedeprrafopredeter"/>
    <w:rsid w:val="00F35F1C"/>
  </w:style>
  <w:style w:type="character" w:customStyle="1" w:styleId="cit-last-page2">
    <w:name w:val="cit-last-page2"/>
    <w:basedOn w:val="Fuentedeprrafopredeter"/>
    <w:rsid w:val="00F35F1C"/>
  </w:style>
  <w:style w:type="character" w:customStyle="1" w:styleId="st">
    <w:name w:val="st"/>
    <w:basedOn w:val="Fuentedeprrafopredeter"/>
    <w:rsid w:val="00F35F1C"/>
  </w:style>
  <w:style w:type="paragraph" w:customStyle="1" w:styleId="ANECA">
    <w:name w:val="ANECA"/>
    <w:basedOn w:val="Normal"/>
    <w:rsid w:val="00DB2F7A"/>
    <w:pPr>
      <w:widowControl w:val="0"/>
      <w:pBdr>
        <w:top w:val="single" w:sz="1" w:space="9" w:color="808080"/>
        <w:left w:val="single" w:sz="1" w:space="9" w:color="808080"/>
        <w:bottom w:val="single" w:sz="1" w:space="9" w:color="808080"/>
        <w:right w:val="single" w:sz="1" w:space="9" w:color="808080"/>
      </w:pBdr>
      <w:shd w:val="clear" w:color="auto" w:fill="E6E6E6"/>
      <w:spacing w:before="340" w:after="340"/>
      <w:jc w:val="both"/>
    </w:pPr>
    <w:rPr>
      <w:rFonts w:ascii="Trebuchet MS" w:eastAsia="Droid Sans Fallback" w:hAnsi="Trebuchet MS" w:cs="Lohit Hindi"/>
      <w:kern w:val="1"/>
      <w:lang w:eastAsia="hi-IN" w:bidi="hi-IN"/>
    </w:rPr>
  </w:style>
  <w:style w:type="character" w:customStyle="1" w:styleId="DefaultCar">
    <w:name w:val="Default Car"/>
    <w:link w:val="Default"/>
    <w:rsid w:val="00BA78CF"/>
    <w:rPr>
      <w:rFonts w:ascii="AMMGPM+Verdana" w:hAnsi="AMMGPM+Verdana" w:cs="AMMGPM+Verdana"/>
      <w:color w:val="000000"/>
      <w:sz w:val="24"/>
      <w:szCs w:val="24"/>
      <w:lang w:val="es-ES" w:eastAsia="es-ES" w:bidi="ar-SA"/>
    </w:rPr>
  </w:style>
  <w:style w:type="character" w:customStyle="1" w:styleId="WW-Absatz-Standardschriftart1111">
    <w:name w:val="WW-Absatz-Standardschriftart1111"/>
    <w:rsid w:val="00FF1EC9"/>
  </w:style>
  <w:style w:type="paragraph" w:customStyle="1" w:styleId="Normal1">
    <w:name w:val="Normal1"/>
    <w:rsid w:val="00FF1EC9"/>
    <w:pPr>
      <w:suppressAutoHyphens/>
      <w:autoSpaceDE w:val="0"/>
      <w:spacing w:after="113"/>
      <w:jc w:val="both"/>
    </w:pPr>
    <w:rPr>
      <w:rFonts w:ascii="Verdana" w:eastAsia="Arial" w:hAnsi="Verdana" w:cs="Arial"/>
      <w:color w:val="000000"/>
      <w:szCs w:val="24"/>
      <w:lang w:eastAsia="ar-SA"/>
    </w:rPr>
  </w:style>
  <w:style w:type="paragraph" w:customStyle="1" w:styleId="Normal2">
    <w:name w:val="Normal2"/>
    <w:basedOn w:val="Normal"/>
    <w:rsid w:val="00C916E9"/>
    <w:pPr>
      <w:autoSpaceDE w:val="0"/>
    </w:pPr>
    <w:rPr>
      <w:rFonts w:ascii="Tahoma" w:eastAsia="Tahoma" w:hAnsi="Tahoma" w:cs="Tahoma"/>
      <w:color w:val="000000"/>
      <w:lang w:eastAsia="hi-IN" w:bidi="hi-IN"/>
    </w:rPr>
  </w:style>
  <w:style w:type="paragraph" w:customStyle="1" w:styleId="ecxmsonormal">
    <w:name w:val="ecxmsonormal"/>
    <w:basedOn w:val="Normal"/>
    <w:rsid w:val="0003799D"/>
    <w:pPr>
      <w:suppressAutoHyphens w:val="0"/>
      <w:spacing w:after="324"/>
    </w:pPr>
    <w:rPr>
      <w:lang w:eastAsia="es-ES"/>
    </w:rPr>
  </w:style>
  <w:style w:type="paragraph" w:customStyle="1" w:styleId="editorial">
    <w:name w:val="editorial"/>
    <w:basedOn w:val="Normal"/>
    <w:rsid w:val="0003799D"/>
    <w:pPr>
      <w:suppressAutoHyphens w:val="0"/>
      <w:spacing w:before="100" w:beforeAutospacing="1" w:after="100" w:afterAutospacing="1"/>
    </w:pPr>
    <w:rPr>
      <w:lang w:eastAsia="es-ES"/>
    </w:rPr>
  </w:style>
  <w:style w:type="character" w:customStyle="1" w:styleId="EPIGRAFEMEMORIAMEDIANOCar">
    <w:name w:val="EPIGRAFE MEMORIA MEDIANO Car"/>
    <w:link w:val="EPIGRAFEMEMORIAMEDIANO"/>
    <w:rsid w:val="00170D6D"/>
    <w:rPr>
      <w:rFonts w:ascii="Verdana" w:hAnsi="Verdana" w:cs="Arial"/>
      <w:b/>
      <w:color w:val="000080"/>
      <w:sz w:val="22"/>
      <w:szCs w:val="22"/>
      <w:lang w:val="es-ES" w:eastAsia="ar-SA" w:bidi="ar-SA"/>
    </w:rPr>
  </w:style>
  <w:style w:type="paragraph" w:customStyle="1" w:styleId="WW-Normal">
    <w:name w:val="WW-Normal"/>
    <w:rsid w:val="00E53A80"/>
    <w:pPr>
      <w:suppressAutoHyphens/>
      <w:autoSpaceDE w:val="0"/>
    </w:pPr>
    <w:rPr>
      <w:rFonts w:ascii="AMMGPM+Verdana" w:eastAsia="Times New Roman" w:hAnsi="AMMGPM+Verdana" w:cs="AMMGPM+Verdana"/>
      <w:color w:val="000000"/>
      <w:sz w:val="24"/>
      <w:szCs w:val="24"/>
      <w:lang w:eastAsia="ar-SA"/>
    </w:rPr>
  </w:style>
  <w:style w:type="paragraph" w:customStyle="1" w:styleId="WW-Default">
    <w:name w:val="WW-Default"/>
    <w:rsid w:val="00FF328B"/>
    <w:pPr>
      <w:suppressAutoHyphens/>
      <w:autoSpaceDE w:val="0"/>
    </w:pPr>
    <w:rPr>
      <w:rFonts w:ascii="AMMGPM+Verdana" w:eastAsia="Arial" w:hAnsi="AMMGPM+Verdana" w:cs="AMMGPM+Verdana"/>
      <w:color w:val="000000"/>
      <w:sz w:val="24"/>
      <w:szCs w:val="24"/>
      <w:lang w:eastAsia="ar-SA"/>
    </w:rPr>
  </w:style>
  <w:style w:type="character" w:customStyle="1" w:styleId="CarCarCarCar">
    <w:name w:val="Car Car Car Car"/>
    <w:rsid w:val="00F3573C"/>
    <w:rPr>
      <w:sz w:val="24"/>
      <w:szCs w:val="24"/>
      <w:lang w:val="es-ES" w:eastAsia="es-ES" w:bidi="ar-SA"/>
    </w:rPr>
  </w:style>
  <w:style w:type="paragraph" w:customStyle="1" w:styleId="Cuadrculaclara-nfasis31">
    <w:name w:val="Cuadrícula clara - Énfasis 31"/>
    <w:basedOn w:val="Normal"/>
    <w:qFormat/>
    <w:rsid w:val="00F3573C"/>
    <w:pPr>
      <w:suppressAutoHyphens w:val="0"/>
      <w:ind w:left="708"/>
    </w:pPr>
    <w:rPr>
      <w:rFonts w:ascii="Arial" w:hAnsi="Arial"/>
      <w:sz w:val="22"/>
      <w:szCs w:val="20"/>
      <w:lang w:eastAsia="es-ES"/>
    </w:rPr>
  </w:style>
  <w:style w:type="paragraph" w:customStyle="1" w:styleId="Cuadrculamedia1-nfasis22">
    <w:name w:val="Cuadrícula media 1 - Énfasis 22"/>
    <w:basedOn w:val="Normal"/>
    <w:qFormat/>
    <w:rsid w:val="00F3573C"/>
    <w:pPr>
      <w:suppressAutoHyphens w:val="0"/>
      <w:ind w:left="708"/>
    </w:pPr>
    <w:rPr>
      <w:rFonts w:ascii="Arial" w:hAnsi="Arial"/>
      <w:sz w:val="22"/>
      <w:szCs w:val="20"/>
      <w:lang w:eastAsia="es-ES"/>
    </w:rPr>
  </w:style>
  <w:style w:type="paragraph" w:customStyle="1" w:styleId="Listamulticolor-nfasis11">
    <w:name w:val="Lista multicolor - Énfasis 11"/>
    <w:basedOn w:val="Normal"/>
    <w:qFormat/>
    <w:rsid w:val="00F3573C"/>
    <w:pPr>
      <w:suppressAutoHyphens w:val="0"/>
      <w:ind w:left="708"/>
    </w:pPr>
    <w:rPr>
      <w:rFonts w:ascii="Arial" w:hAnsi="Arial"/>
      <w:sz w:val="22"/>
      <w:szCs w:val="20"/>
      <w:lang w:eastAsia="es-ES"/>
    </w:rPr>
  </w:style>
  <w:style w:type="paragraph" w:customStyle="1" w:styleId="Cuadrculamediana1-nfasis21">
    <w:name w:val="Cuadrícula mediana 1 - Énfasis 21"/>
    <w:basedOn w:val="Normal"/>
    <w:qFormat/>
    <w:rsid w:val="00F3573C"/>
    <w:pPr>
      <w:suppressAutoHyphens w:val="0"/>
      <w:ind w:left="708"/>
    </w:pPr>
    <w:rPr>
      <w:rFonts w:ascii="Arial" w:hAnsi="Arial"/>
      <w:sz w:val="22"/>
      <w:szCs w:val="20"/>
      <w:lang w:eastAsia="es-ES"/>
    </w:rPr>
  </w:style>
  <w:style w:type="paragraph" w:customStyle="1" w:styleId="Cuadrculamediana1-nfasis22">
    <w:name w:val="Cuadrícula mediana 1 - Énfasis 22"/>
    <w:basedOn w:val="Normal"/>
    <w:qFormat/>
    <w:rsid w:val="00F3573C"/>
    <w:pPr>
      <w:suppressAutoHyphens w:val="0"/>
      <w:ind w:left="708"/>
    </w:pPr>
    <w:rPr>
      <w:rFonts w:ascii="Arial" w:hAnsi="Arial"/>
      <w:sz w:val="22"/>
      <w:szCs w:val="20"/>
      <w:lang w:eastAsia="es-ES"/>
    </w:rPr>
  </w:style>
  <w:style w:type="paragraph" w:customStyle="1" w:styleId="Cuadrculamedia1-nfasis21">
    <w:name w:val="Cuadrícula media 1 - Énfasis 21"/>
    <w:basedOn w:val="Normal"/>
    <w:qFormat/>
    <w:rsid w:val="00F3573C"/>
    <w:pPr>
      <w:suppressAutoHyphens w:val="0"/>
      <w:ind w:left="708"/>
    </w:pPr>
    <w:rPr>
      <w:rFonts w:ascii="Arial" w:hAnsi="Arial"/>
      <w:sz w:val="22"/>
      <w:szCs w:val="20"/>
      <w:lang w:eastAsia="es-ES"/>
    </w:rPr>
  </w:style>
  <w:style w:type="paragraph" w:customStyle="1" w:styleId="Listamulticolor-nfasis12">
    <w:name w:val="Lista multicolor - Énfasis 12"/>
    <w:basedOn w:val="Normal"/>
    <w:qFormat/>
    <w:rsid w:val="00F3573C"/>
    <w:pPr>
      <w:suppressAutoHyphens w:val="0"/>
      <w:ind w:left="708"/>
    </w:pPr>
    <w:rPr>
      <w:rFonts w:ascii="Arial" w:hAnsi="Arial"/>
      <w:sz w:val="22"/>
      <w:szCs w:val="20"/>
      <w:lang w:eastAsia="es-ES"/>
    </w:rPr>
  </w:style>
  <w:style w:type="character" w:customStyle="1" w:styleId="CarCarCar0">
    <w:name w:val="Car Car Car"/>
    <w:rsid w:val="00F3573C"/>
    <w:rPr>
      <w:lang w:val="es-ES" w:eastAsia="es-ES" w:bidi="ar-SA"/>
    </w:rPr>
  </w:style>
  <w:style w:type="paragraph" w:customStyle="1" w:styleId="Listavistosa-nfasis13">
    <w:name w:val="Lista vistosa - Énfasis 13"/>
    <w:basedOn w:val="Normal"/>
    <w:qFormat/>
    <w:rsid w:val="00F3573C"/>
    <w:pPr>
      <w:suppressAutoHyphens w:val="0"/>
      <w:ind w:left="708"/>
    </w:pPr>
    <w:rPr>
      <w:rFonts w:ascii="Arial" w:hAnsi="Arial"/>
      <w:sz w:val="22"/>
      <w:szCs w:val="20"/>
      <w:lang w:eastAsia="es-ES"/>
    </w:rPr>
  </w:style>
  <w:style w:type="character" w:customStyle="1" w:styleId="apple-converted-space">
    <w:name w:val="apple-converted-space"/>
    <w:rsid w:val="00F3573C"/>
  </w:style>
  <w:style w:type="paragraph" w:customStyle="1" w:styleId="Sombreadomulticolor-nfasis11">
    <w:name w:val="Sombreado multicolor - Énfasis 11"/>
    <w:hidden/>
    <w:semiHidden/>
    <w:rsid w:val="00F3573C"/>
    <w:rPr>
      <w:rFonts w:ascii="Times New Roman" w:eastAsia="Times New Roman" w:hAnsi="Times New Roman"/>
      <w:sz w:val="24"/>
      <w:szCs w:val="24"/>
    </w:rPr>
  </w:style>
  <w:style w:type="paragraph" w:customStyle="1" w:styleId="Listamulticolor-nfasis13">
    <w:name w:val="Lista multicolor - Énfasis 13"/>
    <w:basedOn w:val="Normal"/>
    <w:qFormat/>
    <w:rsid w:val="00F3573C"/>
    <w:pPr>
      <w:suppressAutoHyphens w:val="0"/>
      <w:ind w:left="720"/>
      <w:contextualSpacing/>
    </w:pPr>
    <w:rPr>
      <w:rFonts w:ascii="Cambria" w:eastAsia="MS Mincho" w:hAnsi="Cambria"/>
      <w:lang w:val="es-ES_tradnl" w:eastAsia="es-ES"/>
    </w:rPr>
  </w:style>
  <w:style w:type="paragraph" w:customStyle="1" w:styleId="Listavistosa-nfasis11">
    <w:name w:val="Lista vistosa - Énfasis 11"/>
    <w:basedOn w:val="Normal"/>
    <w:qFormat/>
    <w:rsid w:val="00F3573C"/>
    <w:pPr>
      <w:suppressAutoHyphens w:val="0"/>
      <w:ind w:left="708"/>
    </w:pPr>
    <w:rPr>
      <w:rFonts w:ascii="Arial" w:hAnsi="Arial"/>
      <w:sz w:val="22"/>
      <w:szCs w:val="20"/>
      <w:lang w:eastAsia="es-ES"/>
    </w:rPr>
  </w:style>
  <w:style w:type="paragraph" w:customStyle="1" w:styleId="Listavistosa-nfasis12">
    <w:name w:val="Lista vistosa - Énfasis 12"/>
    <w:basedOn w:val="Normal"/>
    <w:qFormat/>
    <w:rsid w:val="00F3573C"/>
    <w:pPr>
      <w:suppressAutoHyphens w:val="0"/>
      <w:ind w:left="720"/>
      <w:contextualSpacing/>
    </w:pPr>
    <w:rPr>
      <w:lang w:eastAsia="es-ES"/>
    </w:rPr>
  </w:style>
  <w:style w:type="character" w:customStyle="1" w:styleId="Caracteresdenotaalpie">
    <w:name w:val="Caracteres de nota al pie"/>
    <w:rsid w:val="008D5E1B"/>
    <w:rPr>
      <w:rFonts w:cs="Times New Roman"/>
      <w:vertAlign w:val="superscript"/>
    </w:rPr>
  </w:style>
  <w:style w:type="paragraph" w:styleId="Ttulo">
    <w:name w:val="Title"/>
    <w:basedOn w:val="Normal"/>
    <w:next w:val="Normal"/>
    <w:link w:val="TtuloCar"/>
    <w:qFormat/>
    <w:locked/>
    <w:rsid w:val="00215E17"/>
    <w:pPr>
      <w:spacing w:before="240" w:after="60"/>
      <w:jc w:val="center"/>
      <w:outlineLvl w:val="0"/>
    </w:pPr>
    <w:rPr>
      <w:rFonts w:ascii="Cambria" w:hAnsi="Cambria"/>
      <w:b/>
      <w:bCs/>
      <w:kern w:val="28"/>
      <w:sz w:val="32"/>
      <w:szCs w:val="32"/>
    </w:rPr>
  </w:style>
  <w:style w:type="character" w:customStyle="1" w:styleId="TtuloCar">
    <w:name w:val="Título Car"/>
    <w:link w:val="Ttulo"/>
    <w:rsid w:val="00215E17"/>
    <w:rPr>
      <w:rFonts w:ascii="Cambria" w:eastAsia="Times New Roman" w:hAnsi="Cambria"/>
      <w:b/>
      <w:bCs/>
      <w:kern w:val="28"/>
      <w:sz w:val="32"/>
      <w:szCs w:val="32"/>
      <w:lang w:eastAsia="ar-SA" w:bidi="ar-SA"/>
    </w:rPr>
  </w:style>
  <w:style w:type="character" w:styleId="Mencinsinresolver">
    <w:name w:val="Unresolved Mention"/>
    <w:basedOn w:val="Fuentedeprrafopredeter"/>
    <w:uiPriority w:val="99"/>
    <w:semiHidden/>
    <w:unhideWhenUsed/>
    <w:rsid w:val="00EC4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8304">
      <w:bodyDiv w:val="1"/>
      <w:marLeft w:val="0"/>
      <w:marRight w:val="0"/>
      <w:marTop w:val="0"/>
      <w:marBottom w:val="0"/>
      <w:divBdr>
        <w:top w:val="none" w:sz="0" w:space="0" w:color="auto"/>
        <w:left w:val="none" w:sz="0" w:space="0" w:color="auto"/>
        <w:bottom w:val="none" w:sz="0" w:space="0" w:color="auto"/>
        <w:right w:val="none" w:sz="0" w:space="0" w:color="auto"/>
      </w:divBdr>
    </w:div>
    <w:div w:id="357632421">
      <w:bodyDiv w:val="1"/>
      <w:marLeft w:val="0"/>
      <w:marRight w:val="0"/>
      <w:marTop w:val="0"/>
      <w:marBottom w:val="0"/>
      <w:divBdr>
        <w:top w:val="none" w:sz="0" w:space="0" w:color="auto"/>
        <w:left w:val="none" w:sz="0" w:space="0" w:color="auto"/>
        <w:bottom w:val="none" w:sz="0" w:space="0" w:color="auto"/>
        <w:right w:val="none" w:sz="0" w:space="0" w:color="auto"/>
      </w:divBdr>
    </w:div>
    <w:div w:id="436603057">
      <w:bodyDiv w:val="1"/>
      <w:marLeft w:val="0"/>
      <w:marRight w:val="0"/>
      <w:marTop w:val="0"/>
      <w:marBottom w:val="0"/>
      <w:divBdr>
        <w:top w:val="none" w:sz="0" w:space="0" w:color="auto"/>
        <w:left w:val="none" w:sz="0" w:space="0" w:color="auto"/>
        <w:bottom w:val="none" w:sz="0" w:space="0" w:color="auto"/>
        <w:right w:val="none" w:sz="0" w:space="0" w:color="auto"/>
      </w:divBdr>
    </w:div>
    <w:div w:id="546259714">
      <w:bodyDiv w:val="1"/>
      <w:marLeft w:val="0"/>
      <w:marRight w:val="0"/>
      <w:marTop w:val="0"/>
      <w:marBottom w:val="0"/>
      <w:divBdr>
        <w:top w:val="none" w:sz="0" w:space="0" w:color="auto"/>
        <w:left w:val="none" w:sz="0" w:space="0" w:color="auto"/>
        <w:bottom w:val="none" w:sz="0" w:space="0" w:color="auto"/>
        <w:right w:val="none" w:sz="0" w:space="0" w:color="auto"/>
      </w:divBdr>
    </w:div>
    <w:div w:id="552156305">
      <w:bodyDiv w:val="1"/>
      <w:marLeft w:val="0"/>
      <w:marRight w:val="0"/>
      <w:marTop w:val="0"/>
      <w:marBottom w:val="0"/>
      <w:divBdr>
        <w:top w:val="none" w:sz="0" w:space="0" w:color="auto"/>
        <w:left w:val="none" w:sz="0" w:space="0" w:color="auto"/>
        <w:bottom w:val="none" w:sz="0" w:space="0" w:color="auto"/>
        <w:right w:val="none" w:sz="0" w:space="0" w:color="auto"/>
      </w:divBdr>
    </w:div>
    <w:div w:id="631792418">
      <w:bodyDiv w:val="1"/>
      <w:marLeft w:val="0"/>
      <w:marRight w:val="0"/>
      <w:marTop w:val="0"/>
      <w:marBottom w:val="0"/>
      <w:divBdr>
        <w:top w:val="none" w:sz="0" w:space="0" w:color="auto"/>
        <w:left w:val="none" w:sz="0" w:space="0" w:color="auto"/>
        <w:bottom w:val="none" w:sz="0" w:space="0" w:color="auto"/>
        <w:right w:val="none" w:sz="0" w:space="0" w:color="auto"/>
      </w:divBdr>
    </w:div>
    <w:div w:id="650407542">
      <w:bodyDiv w:val="1"/>
      <w:marLeft w:val="0"/>
      <w:marRight w:val="0"/>
      <w:marTop w:val="0"/>
      <w:marBottom w:val="0"/>
      <w:divBdr>
        <w:top w:val="none" w:sz="0" w:space="0" w:color="auto"/>
        <w:left w:val="none" w:sz="0" w:space="0" w:color="auto"/>
        <w:bottom w:val="none" w:sz="0" w:space="0" w:color="auto"/>
        <w:right w:val="none" w:sz="0" w:space="0" w:color="auto"/>
      </w:divBdr>
    </w:div>
    <w:div w:id="901331423">
      <w:bodyDiv w:val="1"/>
      <w:marLeft w:val="0"/>
      <w:marRight w:val="0"/>
      <w:marTop w:val="0"/>
      <w:marBottom w:val="0"/>
      <w:divBdr>
        <w:top w:val="none" w:sz="0" w:space="0" w:color="auto"/>
        <w:left w:val="none" w:sz="0" w:space="0" w:color="auto"/>
        <w:bottom w:val="none" w:sz="0" w:space="0" w:color="auto"/>
        <w:right w:val="none" w:sz="0" w:space="0" w:color="auto"/>
      </w:divBdr>
    </w:div>
    <w:div w:id="1004433150">
      <w:bodyDiv w:val="1"/>
      <w:marLeft w:val="0"/>
      <w:marRight w:val="0"/>
      <w:marTop w:val="0"/>
      <w:marBottom w:val="0"/>
      <w:divBdr>
        <w:top w:val="none" w:sz="0" w:space="0" w:color="auto"/>
        <w:left w:val="none" w:sz="0" w:space="0" w:color="auto"/>
        <w:bottom w:val="none" w:sz="0" w:space="0" w:color="auto"/>
        <w:right w:val="none" w:sz="0" w:space="0" w:color="auto"/>
      </w:divBdr>
      <w:divsChild>
        <w:div w:id="251938938">
          <w:marLeft w:val="0"/>
          <w:marRight w:val="0"/>
          <w:marTop w:val="0"/>
          <w:marBottom w:val="0"/>
          <w:divBdr>
            <w:top w:val="none" w:sz="0" w:space="0" w:color="auto"/>
            <w:left w:val="none" w:sz="0" w:space="0" w:color="auto"/>
            <w:bottom w:val="none" w:sz="0" w:space="0" w:color="auto"/>
            <w:right w:val="none" w:sz="0" w:space="0" w:color="auto"/>
          </w:divBdr>
        </w:div>
        <w:div w:id="582027649">
          <w:marLeft w:val="0"/>
          <w:marRight w:val="0"/>
          <w:marTop w:val="0"/>
          <w:marBottom w:val="0"/>
          <w:divBdr>
            <w:top w:val="none" w:sz="0" w:space="0" w:color="auto"/>
            <w:left w:val="none" w:sz="0" w:space="0" w:color="auto"/>
            <w:bottom w:val="none" w:sz="0" w:space="0" w:color="auto"/>
            <w:right w:val="none" w:sz="0" w:space="0" w:color="auto"/>
          </w:divBdr>
        </w:div>
        <w:div w:id="753429143">
          <w:marLeft w:val="0"/>
          <w:marRight w:val="0"/>
          <w:marTop w:val="0"/>
          <w:marBottom w:val="0"/>
          <w:divBdr>
            <w:top w:val="none" w:sz="0" w:space="0" w:color="auto"/>
            <w:left w:val="none" w:sz="0" w:space="0" w:color="auto"/>
            <w:bottom w:val="none" w:sz="0" w:space="0" w:color="auto"/>
            <w:right w:val="none" w:sz="0" w:space="0" w:color="auto"/>
          </w:divBdr>
        </w:div>
        <w:div w:id="806824634">
          <w:marLeft w:val="0"/>
          <w:marRight w:val="0"/>
          <w:marTop w:val="0"/>
          <w:marBottom w:val="0"/>
          <w:divBdr>
            <w:top w:val="none" w:sz="0" w:space="0" w:color="auto"/>
            <w:left w:val="none" w:sz="0" w:space="0" w:color="auto"/>
            <w:bottom w:val="none" w:sz="0" w:space="0" w:color="auto"/>
            <w:right w:val="none" w:sz="0" w:space="0" w:color="auto"/>
          </w:divBdr>
        </w:div>
        <w:div w:id="902715714">
          <w:marLeft w:val="0"/>
          <w:marRight w:val="0"/>
          <w:marTop w:val="0"/>
          <w:marBottom w:val="0"/>
          <w:divBdr>
            <w:top w:val="none" w:sz="0" w:space="0" w:color="auto"/>
            <w:left w:val="none" w:sz="0" w:space="0" w:color="auto"/>
            <w:bottom w:val="none" w:sz="0" w:space="0" w:color="auto"/>
            <w:right w:val="none" w:sz="0" w:space="0" w:color="auto"/>
          </w:divBdr>
        </w:div>
        <w:div w:id="925311599">
          <w:marLeft w:val="0"/>
          <w:marRight w:val="0"/>
          <w:marTop w:val="0"/>
          <w:marBottom w:val="0"/>
          <w:divBdr>
            <w:top w:val="none" w:sz="0" w:space="0" w:color="auto"/>
            <w:left w:val="none" w:sz="0" w:space="0" w:color="auto"/>
            <w:bottom w:val="none" w:sz="0" w:space="0" w:color="auto"/>
            <w:right w:val="none" w:sz="0" w:space="0" w:color="auto"/>
          </w:divBdr>
        </w:div>
        <w:div w:id="925383919">
          <w:marLeft w:val="0"/>
          <w:marRight w:val="0"/>
          <w:marTop w:val="0"/>
          <w:marBottom w:val="0"/>
          <w:divBdr>
            <w:top w:val="none" w:sz="0" w:space="0" w:color="auto"/>
            <w:left w:val="none" w:sz="0" w:space="0" w:color="auto"/>
            <w:bottom w:val="none" w:sz="0" w:space="0" w:color="auto"/>
            <w:right w:val="none" w:sz="0" w:space="0" w:color="auto"/>
          </w:divBdr>
        </w:div>
        <w:div w:id="1309633208">
          <w:marLeft w:val="0"/>
          <w:marRight w:val="0"/>
          <w:marTop w:val="0"/>
          <w:marBottom w:val="0"/>
          <w:divBdr>
            <w:top w:val="none" w:sz="0" w:space="0" w:color="auto"/>
            <w:left w:val="none" w:sz="0" w:space="0" w:color="auto"/>
            <w:bottom w:val="none" w:sz="0" w:space="0" w:color="auto"/>
            <w:right w:val="none" w:sz="0" w:space="0" w:color="auto"/>
          </w:divBdr>
        </w:div>
        <w:div w:id="1446195853">
          <w:marLeft w:val="0"/>
          <w:marRight w:val="0"/>
          <w:marTop w:val="0"/>
          <w:marBottom w:val="0"/>
          <w:divBdr>
            <w:top w:val="none" w:sz="0" w:space="0" w:color="auto"/>
            <w:left w:val="none" w:sz="0" w:space="0" w:color="auto"/>
            <w:bottom w:val="none" w:sz="0" w:space="0" w:color="auto"/>
            <w:right w:val="none" w:sz="0" w:space="0" w:color="auto"/>
          </w:divBdr>
        </w:div>
        <w:div w:id="1509756037">
          <w:marLeft w:val="0"/>
          <w:marRight w:val="0"/>
          <w:marTop w:val="0"/>
          <w:marBottom w:val="0"/>
          <w:divBdr>
            <w:top w:val="none" w:sz="0" w:space="0" w:color="auto"/>
            <w:left w:val="none" w:sz="0" w:space="0" w:color="auto"/>
            <w:bottom w:val="none" w:sz="0" w:space="0" w:color="auto"/>
            <w:right w:val="none" w:sz="0" w:space="0" w:color="auto"/>
          </w:divBdr>
        </w:div>
        <w:div w:id="1688168591">
          <w:marLeft w:val="0"/>
          <w:marRight w:val="0"/>
          <w:marTop w:val="0"/>
          <w:marBottom w:val="0"/>
          <w:divBdr>
            <w:top w:val="none" w:sz="0" w:space="0" w:color="auto"/>
            <w:left w:val="none" w:sz="0" w:space="0" w:color="auto"/>
            <w:bottom w:val="none" w:sz="0" w:space="0" w:color="auto"/>
            <w:right w:val="none" w:sz="0" w:space="0" w:color="auto"/>
          </w:divBdr>
        </w:div>
        <w:div w:id="1760785517">
          <w:marLeft w:val="0"/>
          <w:marRight w:val="0"/>
          <w:marTop w:val="0"/>
          <w:marBottom w:val="0"/>
          <w:divBdr>
            <w:top w:val="none" w:sz="0" w:space="0" w:color="auto"/>
            <w:left w:val="none" w:sz="0" w:space="0" w:color="auto"/>
            <w:bottom w:val="none" w:sz="0" w:space="0" w:color="auto"/>
            <w:right w:val="none" w:sz="0" w:space="0" w:color="auto"/>
          </w:divBdr>
        </w:div>
        <w:div w:id="2102943458">
          <w:marLeft w:val="0"/>
          <w:marRight w:val="0"/>
          <w:marTop w:val="0"/>
          <w:marBottom w:val="0"/>
          <w:divBdr>
            <w:top w:val="none" w:sz="0" w:space="0" w:color="auto"/>
            <w:left w:val="none" w:sz="0" w:space="0" w:color="auto"/>
            <w:bottom w:val="none" w:sz="0" w:space="0" w:color="auto"/>
            <w:right w:val="none" w:sz="0" w:space="0" w:color="auto"/>
          </w:divBdr>
        </w:div>
      </w:divsChild>
    </w:div>
    <w:div w:id="1005523579">
      <w:bodyDiv w:val="1"/>
      <w:marLeft w:val="0"/>
      <w:marRight w:val="0"/>
      <w:marTop w:val="0"/>
      <w:marBottom w:val="0"/>
      <w:divBdr>
        <w:top w:val="none" w:sz="0" w:space="0" w:color="auto"/>
        <w:left w:val="none" w:sz="0" w:space="0" w:color="auto"/>
        <w:bottom w:val="none" w:sz="0" w:space="0" w:color="auto"/>
        <w:right w:val="none" w:sz="0" w:space="0" w:color="auto"/>
      </w:divBdr>
    </w:div>
    <w:div w:id="1024550052">
      <w:bodyDiv w:val="1"/>
      <w:marLeft w:val="0"/>
      <w:marRight w:val="0"/>
      <w:marTop w:val="0"/>
      <w:marBottom w:val="0"/>
      <w:divBdr>
        <w:top w:val="none" w:sz="0" w:space="0" w:color="auto"/>
        <w:left w:val="none" w:sz="0" w:space="0" w:color="auto"/>
        <w:bottom w:val="none" w:sz="0" w:space="0" w:color="auto"/>
        <w:right w:val="none" w:sz="0" w:space="0" w:color="auto"/>
      </w:divBdr>
    </w:div>
    <w:div w:id="1119372596">
      <w:bodyDiv w:val="1"/>
      <w:marLeft w:val="0"/>
      <w:marRight w:val="0"/>
      <w:marTop w:val="0"/>
      <w:marBottom w:val="0"/>
      <w:divBdr>
        <w:top w:val="none" w:sz="0" w:space="0" w:color="auto"/>
        <w:left w:val="none" w:sz="0" w:space="0" w:color="auto"/>
        <w:bottom w:val="none" w:sz="0" w:space="0" w:color="auto"/>
        <w:right w:val="none" w:sz="0" w:space="0" w:color="auto"/>
      </w:divBdr>
    </w:div>
    <w:div w:id="1236668801">
      <w:bodyDiv w:val="1"/>
      <w:marLeft w:val="0"/>
      <w:marRight w:val="0"/>
      <w:marTop w:val="0"/>
      <w:marBottom w:val="0"/>
      <w:divBdr>
        <w:top w:val="none" w:sz="0" w:space="0" w:color="auto"/>
        <w:left w:val="none" w:sz="0" w:space="0" w:color="auto"/>
        <w:bottom w:val="none" w:sz="0" w:space="0" w:color="auto"/>
        <w:right w:val="none" w:sz="0" w:space="0" w:color="auto"/>
      </w:divBdr>
    </w:div>
    <w:div w:id="1281104263">
      <w:bodyDiv w:val="1"/>
      <w:marLeft w:val="0"/>
      <w:marRight w:val="0"/>
      <w:marTop w:val="0"/>
      <w:marBottom w:val="0"/>
      <w:divBdr>
        <w:top w:val="none" w:sz="0" w:space="0" w:color="auto"/>
        <w:left w:val="none" w:sz="0" w:space="0" w:color="auto"/>
        <w:bottom w:val="none" w:sz="0" w:space="0" w:color="auto"/>
        <w:right w:val="none" w:sz="0" w:space="0" w:color="auto"/>
      </w:divBdr>
    </w:div>
    <w:div w:id="1353146954">
      <w:bodyDiv w:val="1"/>
      <w:marLeft w:val="0"/>
      <w:marRight w:val="0"/>
      <w:marTop w:val="0"/>
      <w:marBottom w:val="0"/>
      <w:divBdr>
        <w:top w:val="none" w:sz="0" w:space="0" w:color="auto"/>
        <w:left w:val="none" w:sz="0" w:space="0" w:color="auto"/>
        <w:bottom w:val="none" w:sz="0" w:space="0" w:color="auto"/>
        <w:right w:val="none" w:sz="0" w:space="0" w:color="auto"/>
      </w:divBdr>
    </w:div>
    <w:div w:id="1394429638">
      <w:bodyDiv w:val="1"/>
      <w:marLeft w:val="0"/>
      <w:marRight w:val="0"/>
      <w:marTop w:val="0"/>
      <w:marBottom w:val="0"/>
      <w:divBdr>
        <w:top w:val="none" w:sz="0" w:space="0" w:color="auto"/>
        <w:left w:val="none" w:sz="0" w:space="0" w:color="auto"/>
        <w:bottom w:val="none" w:sz="0" w:space="0" w:color="auto"/>
        <w:right w:val="none" w:sz="0" w:space="0" w:color="auto"/>
      </w:divBdr>
    </w:div>
    <w:div w:id="1415936748">
      <w:bodyDiv w:val="1"/>
      <w:marLeft w:val="0"/>
      <w:marRight w:val="0"/>
      <w:marTop w:val="0"/>
      <w:marBottom w:val="0"/>
      <w:divBdr>
        <w:top w:val="none" w:sz="0" w:space="0" w:color="auto"/>
        <w:left w:val="none" w:sz="0" w:space="0" w:color="auto"/>
        <w:bottom w:val="none" w:sz="0" w:space="0" w:color="auto"/>
        <w:right w:val="none" w:sz="0" w:space="0" w:color="auto"/>
      </w:divBdr>
    </w:div>
    <w:div w:id="1447894357">
      <w:bodyDiv w:val="1"/>
      <w:marLeft w:val="0"/>
      <w:marRight w:val="0"/>
      <w:marTop w:val="0"/>
      <w:marBottom w:val="0"/>
      <w:divBdr>
        <w:top w:val="none" w:sz="0" w:space="0" w:color="auto"/>
        <w:left w:val="none" w:sz="0" w:space="0" w:color="auto"/>
        <w:bottom w:val="none" w:sz="0" w:space="0" w:color="auto"/>
        <w:right w:val="none" w:sz="0" w:space="0" w:color="auto"/>
      </w:divBdr>
    </w:div>
    <w:div w:id="1488665155">
      <w:bodyDiv w:val="1"/>
      <w:marLeft w:val="0"/>
      <w:marRight w:val="0"/>
      <w:marTop w:val="0"/>
      <w:marBottom w:val="0"/>
      <w:divBdr>
        <w:top w:val="none" w:sz="0" w:space="0" w:color="auto"/>
        <w:left w:val="none" w:sz="0" w:space="0" w:color="auto"/>
        <w:bottom w:val="none" w:sz="0" w:space="0" w:color="auto"/>
        <w:right w:val="none" w:sz="0" w:space="0" w:color="auto"/>
      </w:divBdr>
    </w:div>
    <w:div w:id="1503663249">
      <w:bodyDiv w:val="1"/>
      <w:marLeft w:val="0"/>
      <w:marRight w:val="0"/>
      <w:marTop w:val="0"/>
      <w:marBottom w:val="0"/>
      <w:divBdr>
        <w:top w:val="none" w:sz="0" w:space="0" w:color="auto"/>
        <w:left w:val="none" w:sz="0" w:space="0" w:color="auto"/>
        <w:bottom w:val="none" w:sz="0" w:space="0" w:color="auto"/>
        <w:right w:val="none" w:sz="0" w:space="0" w:color="auto"/>
      </w:divBdr>
      <w:divsChild>
        <w:div w:id="207497264">
          <w:marLeft w:val="0"/>
          <w:marRight w:val="0"/>
          <w:marTop w:val="0"/>
          <w:marBottom w:val="0"/>
          <w:divBdr>
            <w:top w:val="none" w:sz="0" w:space="0" w:color="auto"/>
            <w:left w:val="none" w:sz="0" w:space="0" w:color="auto"/>
            <w:bottom w:val="none" w:sz="0" w:space="0" w:color="auto"/>
            <w:right w:val="none" w:sz="0" w:space="0" w:color="auto"/>
          </w:divBdr>
        </w:div>
      </w:divsChild>
    </w:div>
    <w:div w:id="1514875476">
      <w:bodyDiv w:val="1"/>
      <w:marLeft w:val="0"/>
      <w:marRight w:val="0"/>
      <w:marTop w:val="0"/>
      <w:marBottom w:val="0"/>
      <w:divBdr>
        <w:top w:val="none" w:sz="0" w:space="0" w:color="auto"/>
        <w:left w:val="none" w:sz="0" w:space="0" w:color="auto"/>
        <w:bottom w:val="none" w:sz="0" w:space="0" w:color="auto"/>
        <w:right w:val="none" w:sz="0" w:space="0" w:color="auto"/>
      </w:divBdr>
    </w:div>
    <w:div w:id="1516847500">
      <w:bodyDiv w:val="1"/>
      <w:marLeft w:val="0"/>
      <w:marRight w:val="0"/>
      <w:marTop w:val="0"/>
      <w:marBottom w:val="0"/>
      <w:divBdr>
        <w:top w:val="none" w:sz="0" w:space="0" w:color="auto"/>
        <w:left w:val="none" w:sz="0" w:space="0" w:color="auto"/>
        <w:bottom w:val="none" w:sz="0" w:space="0" w:color="auto"/>
        <w:right w:val="none" w:sz="0" w:space="0" w:color="auto"/>
      </w:divBdr>
    </w:div>
    <w:div w:id="1614970749">
      <w:bodyDiv w:val="1"/>
      <w:marLeft w:val="0"/>
      <w:marRight w:val="0"/>
      <w:marTop w:val="0"/>
      <w:marBottom w:val="0"/>
      <w:divBdr>
        <w:top w:val="none" w:sz="0" w:space="0" w:color="auto"/>
        <w:left w:val="none" w:sz="0" w:space="0" w:color="auto"/>
        <w:bottom w:val="none" w:sz="0" w:space="0" w:color="auto"/>
        <w:right w:val="none" w:sz="0" w:space="0" w:color="auto"/>
      </w:divBdr>
    </w:div>
    <w:div w:id="1652369355">
      <w:bodyDiv w:val="1"/>
      <w:marLeft w:val="0"/>
      <w:marRight w:val="0"/>
      <w:marTop w:val="0"/>
      <w:marBottom w:val="0"/>
      <w:divBdr>
        <w:top w:val="none" w:sz="0" w:space="0" w:color="auto"/>
        <w:left w:val="none" w:sz="0" w:space="0" w:color="auto"/>
        <w:bottom w:val="none" w:sz="0" w:space="0" w:color="auto"/>
        <w:right w:val="none" w:sz="0" w:space="0" w:color="auto"/>
      </w:divBdr>
    </w:div>
    <w:div w:id="1661931934">
      <w:bodyDiv w:val="1"/>
      <w:marLeft w:val="0"/>
      <w:marRight w:val="0"/>
      <w:marTop w:val="0"/>
      <w:marBottom w:val="0"/>
      <w:divBdr>
        <w:top w:val="none" w:sz="0" w:space="0" w:color="auto"/>
        <w:left w:val="none" w:sz="0" w:space="0" w:color="auto"/>
        <w:bottom w:val="none" w:sz="0" w:space="0" w:color="auto"/>
        <w:right w:val="none" w:sz="0" w:space="0" w:color="auto"/>
      </w:divBdr>
    </w:div>
    <w:div w:id="1706061793">
      <w:bodyDiv w:val="1"/>
      <w:marLeft w:val="0"/>
      <w:marRight w:val="0"/>
      <w:marTop w:val="0"/>
      <w:marBottom w:val="0"/>
      <w:divBdr>
        <w:top w:val="none" w:sz="0" w:space="0" w:color="auto"/>
        <w:left w:val="none" w:sz="0" w:space="0" w:color="auto"/>
        <w:bottom w:val="none" w:sz="0" w:space="0" w:color="auto"/>
        <w:right w:val="none" w:sz="0" w:space="0" w:color="auto"/>
      </w:divBdr>
      <w:divsChild>
        <w:div w:id="202056657">
          <w:marLeft w:val="0"/>
          <w:marRight w:val="0"/>
          <w:marTop w:val="0"/>
          <w:marBottom w:val="0"/>
          <w:divBdr>
            <w:top w:val="none" w:sz="0" w:space="0" w:color="auto"/>
            <w:left w:val="none" w:sz="0" w:space="0" w:color="auto"/>
            <w:bottom w:val="none" w:sz="0" w:space="0" w:color="auto"/>
            <w:right w:val="none" w:sz="0" w:space="0" w:color="auto"/>
          </w:divBdr>
        </w:div>
        <w:div w:id="209534159">
          <w:marLeft w:val="0"/>
          <w:marRight w:val="0"/>
          <w:marTop w:val="0"/>
          <w:marBottom w:val="0"/>
          <w:divBdr>
            <w:top w:val="none" w:sz="0" w:space="0" w:color="auto"/>
            <w:left w:val="none" w:sz="0" w:space="0" w:color="auto"/>
            <w:bottom w:val="none" w:sz="0" w:space="0" w:color="auto"/>
            <w:right w:val="none" w:sz="0" w:space="0" w:color="auto"/>
          </w:divBdr>
        </w:div>
        <w:div w:id="914827866">
          <w:marLeft w:val="0"/>
          <w:marRight w:val="0"/>
          <w:marTop w:val="0"/>
          <w:marBottom w:val="0"/>
          <w:divBdr>
            <w:top w:val="none" w:sz="0" w:space="0" w:color="auto"/>
            <w:left w:val="none" w:sz="0" w:space="0" w:color="auto"/>
            <w:bottom w:val="none" w:sz="0" w:space="0" w:color="auto"/>
            <w:right w:val="none" w:sz="0" w:space="0" w:color="auto"/>
          </w:divBdr>
        </w:div>
        <w:div w:id="1037197998">
          <w:marLeft w:val="0"/>
          <w:marRight w:val="0"/>
          <w:marTop w:val="0"/>
          <w:marBottom w:val="0"/>
          <w:divBdr>
            <w:top w:val="none" w:sz="0" w:space="0" w:color="auto"/>
            <w:left w:val="none" w:sz="0" w:space="0" w:color="auto"/>
            <w:bottom w:val="none" w:sz="0" w:space="0" w:color="auto"/>
            <w:right w:val="none" w:sz="0" w:space="0" w:color="auto"/>
          </w:divBdr>
        </w:div>
        <w:div w:id="1245453577">
          <w:marLeft w:val="0"/>
          <w:marRight w:val="0"/>
          <w:marTop w:val="0"/>
          <w:marBottom w:val="0"/>
          <w:divBdr>
            <w:top w:val="none" w:sz="0" w:space="0" w:color="auto"/>
            <w:left w:val="none" w:sz="0" w:space="0" w:color="auto"/>
            <w:bottom w:val="none" w:sz="0" w:space="0" w:color="auto"/>
            <w:right w:val="none" w:sz="0" w:space="0" w:color="auto"/>
          </w:divBdr>
        </w:div>
        <w:div w:id="1299187501">
          <w:marLeft w:val="0"/>
          <w:marRight w:val="0"/>
          <w:marTop w:val="0"/>
          <w:marBottom w:val="0"/>
          <w:divBdr>
            <w:top w:val="none" w:sz="0" w:space="0" w:color="auto"/>
            <w:left w:val="none" w:sz="0" w:space="0" w:color="auto"/>
            <w:bottom w:val="none" w:sz="0" w:space="0" w:color="auto"/>
            <w:right w:val="none" w:sz="0" w:space="0" w:color="auto"/>
          </w:divBdr>
        </w:div>
        <w:div w:id="1300456494">
          <w:marLeft w:val="0"/>
          <w:marRight w:val="0"/>
          <w:marTop w:val="0"/>
          <w:marBottom w:val="0"/>
          <w:divBdr>
            <w:top w:val="none" w:sz="0" w:space="0" w:color="auto"/>
            <w:left w:val="none" w:sz="0" w:space="0" w:color="auto"/>
            <w:bottom w:val="none" w:sz="0" w:space="0" w:color="auto"/>
            <w:right w:val="none" w:sz="0" w:space="0" w:color="auto"/>
          </w:divBdr>
        </w:div>
        <w:div w:id="1417894877">
          <w:marLeft w:val="0"/>
          <w:marRight w:val="0"/>
          <w:marTop w:val="0"/>
          <w:marBottom w:val="0"/>
          <w:divBdr>
            <w:top w:val="none" w:sz="0" w:space="0" w:color="auto"/>
            <w:left w:val="none" w:sz="0" w:space="0" w:color="auto"/>
            <w:bottom w:val="none" w:sz="0" w:space="0" w:color="auto"/>
            <w:right w:val="none" w:sz="0" w:space="0" w:color="auto"/>
          </w:divBdr>
        </w:div>
        <w:div w:id="1506049874">
          <w:marLeft w:val="0"/>
          <w:marRight w:val="0"/>
          <w:marTop w:val="0"/>
          <w:marBottom w:val="0"/>
          <w:divBdr>
            <w:top w:val="none" w:sz="0" w:space="0" w:color="auto"/>
            <w:left w:val="none" w:sz="0" w:space="0" w:color="auto"/>
            <w:bottom w:val="none" w:sz="0" w:space="0" w:color="auto"/>
            <w:right w:val="none" w:sz="0" w:space="0" w:color="auto"/>
          </w:divBdr>
        </w:div>
        <w:div w:id="1772430074">
          <w:marLeft w:val="0"/>
          <w:marRight w:val="0"/>
          <w:marTop w:val="0"/>
          <w:marBottom w:val="0"/>
          <w:divBdr>
            <w:top w:val="none" w:sz="0" w:space="0" w:color="auto"/>
            <w:left w:val="none" w:sz="0" w:space="0" w:color="auto"/>
            <w:bottom w:val="none" w:sz="0" w:space="0" w:color="auto"/>
            <w:right w:val="none" w:sz="0" w:space="0" w:color="auto"/>
          </w:divBdr>
        </w:div>
        <w:div w:id="1782602093">
          <w:marLeft w:val="0"/>
          <w:marRight w:val="0"/>
          <w:marTop w:val="0"/>
          <w:marBottom w:val="0"/>
          <w:divBdr>
            <w:top w:val="none" w:sz="0" w:space="0" w:color="auto"/>
            <w:left w:val="none" w:sz="0" w:space="0" w:color="auto"/>
            <w:bottom w:val="none" w:sz="0" w:space="0" w:color="auto"/>
            <w:right w:val="none" w:sz="0" w:space="0" w:color="auto"/>
          </w:divBdr>
        </w:div>
        <w:div w:id="1831284701">
          <w:marLeft w:val="0"/>
          <w:marRight w:val="0"/>
          <w:marTop w:val="0"/>
          <w:marBottom w:val="0"/>
          <w:divBdr>
            <w:top w:val="none" w:sz="0" w:space="0" w:color="auto"/>
            <w:left w:val="none" w:sz="0" w:space="0" w:color="auto"/>
            <w:bottom w:val="none" w:sz="0" w:space="0" w:color="auto"/>
            <w:right w:val="none" w:sz="0" w:space="0" w:color="auto"/>
          </w:divBdr>
        </w:div>
        <w:div w:id="1895195036">
          <w:marLeft w:val="0"/>
          <w:marRight w:val="0"/>
          <w:marTop w:val="0"/>
          <w:marBottom w:val="0"/>
          <w:divBdr>
            <w:top w:val="none" w:sz="0" w:space="0" w:color="auto"/>
            <w:left w:val="none" w:sz="0" w:space="0" w:color="auto"/>
            <w:bottom w:val="none" w:sz="0" w:space="0" w:color="auto"/>
            <w:right w:val="none" w:sz="0" w:space="0" w:color="auto"/>
          </w:divBdr>
        </w:div>
      </w:divsChild>
    </w:div>
    <w:div w:id="1716536797">
      <w:bodyDiv w:val="1"/>
      <w:marLeft w:val="0"/>
      <w:marRight w:val="0"/>
      <w:marTop w:val="0"/>
      <w:marBottom w:val="0"/>
      <w:divBdr>
        <w:top w:val="none" w:sz="0" w:space="0" w:color="auto"/>
        <w:left w:val="none" w:sz="0" w:space="0" w:color="auto"/>
        <w:bottom w:val="none" w:sz="0" w:space="0" w:color="auto"/>
        <w:right w:val="none" w:sz="0" w:space="0" w:color="auto"/>
      </w:divBdr>
    </w:div>
    <w:div w:id="1869442857">
      <w:bodyDiv w:val="1"/>
      <w:marLeft w:val="0"/>
      <w:marRight w:val="0"/>
      <w:marTop w:val="0"/>
      <w:marBottom w:val="0"/>
      <w:divBdr>
        <w:top w:val="none" w:sz="0" w:space="0" w:color="auto"/>
        <w:left w:val="none" w:sz="0" w:space="0" w:color="auto"/>
        <w:bottom w:val="none" w:sz="0" w:space="0" w:color="auto"/>
        <w:right w:val="none" w:sz="0" w:space="0" w:color="auto"/>
      </w:divBdr>
    </w:div>
    <w:div w:id="1907298792">
      <w:bodyDiv w:val="1"/>
      <w:marLeft w:val="0"/>
      <w:marRight w:val="0"/>
      <w:marTop w:val="0"/>
      <w:marBottom w:val="0"/>
      <w:divBdr>
        <w:top w:val="none" w:sz="0" w:space="0" w:color="auto"/>
        <w:left w:val="none" w:sz="0" w:space="0" w:color="auto"/>
        <w:bottom w:val="none" w:sz="0" w:space="0" w:color="auto"/>
        <w:right w:val="none" w:sz="0" w:space="0" w:color="auto"/>
      </w:divBdr>
    </w:div>
    <w:div w:id="2029719983">
      <w:bodyDiv w:val="1"/>
      <w:marLeft w:val="0"/>
      <w:marRight w:val="0"/>
      <w:marTop w:val="0"/>
      <w:marBottom w:val="0"/>
      <w:divBdr>
        <w:top w:val="none" w:sz="0" w:space="0" w:color="auto"/>
        <w:left w:val="none" w:sz="0" w:space="0" w:color="auto"/>
        <w:bottom w:val="none" w:sz="0" w:space="0" w:color="auto"/>
        <w:right w:val="none" w:sz="0" w:space="0" w:color="auto"/>
      </w:divBdr>
    </w:div>
    <w:div w:id="2121222471">
      <w:bodyDiv w:val="1"/>
      <w:marLeft w:val="0"/>
      <w:marRight w:val="0"/>
      <w:marTop w:val="0"/>
      <w:marBottom w:val="0"/>
      <w:divBdr>
        <w:top w:val="none" w:sz="0" w:space="0" w:color="auto"/>
        <w:left w:val="none" w:sz="0" w:space="0" w:color="auto"/>
        <w:bottom w:val="none" w:sz="0" w:space="0" w:color="auto"/>
        <w:right w:val="none" w:sz="0" w:space="0" w:color="auto"/>
      </w:divBdr>
      <w:divsChild>
        <w:div w:id="135532077">
          <w:marLeft w:val="0"/>
          <w:marRight w:val="0"/>
          <w:marTop w:val="0"/>
          <w:marBottom w:val="0"/>
          <w:divBdr>
            <w:top w:val="none" w:sz="0" w:space="0" w:color="auto"/>
            <w:left w:val="none" w:sz="0" w:space="0" w:color="auto"/>
            <w:bottom w:val="none" w:sz="0" w:space="0" w:color="auto"/>
            <w:right w:val="none" w:sz="0" w:space="0" w:color="auto"/>
          </w:divBdr>
          <w:divsChild>
            <w:div w:id="774405603">
              <w:marLeft w:val="0"/>
              <w:marRight w:val="0"/>
              <w:marTop w:val="0"/>
              <w:marBottom w:val="0"/>
              <w:divBdr>
                <w:top w:val="none" w:sz="0" w:space="0" w:color="auto"/>
                <w:left w:val="none" w:sz="0" w:space="0" w:color="auto"/>
                <w:bottom w:val="none" w:sz="0" w:space="0" w:color="auto"/>
                <w:right w:val="none" w:sz="0" w:space="0" w:color="auto"/>
              </w:divBdr>
            </w:div>
          </w:divsChild>
        </w:div>
        <w:div w:id="404841029">
          <w:marLeft w:val="0"/>
          <w:marRight w:val="0"/>
          <w:marTop w:val="0"/>
          <w:marBottom w:val="0"/>
          <w:divBdr>
            <w:top w:val="none" w:sz="0" w:space="0" w:color="auto"/>
            <w:left w:val="none" w:sz="0" w:space="0" w:color="auto"/>
            <w:bottom w:val="none" w:sz="0" w:space="0" w:color="auto"/>
            <w:right w:val="none" w:sz="0" w:space="0" w:color="auto"/>
          </w:divBdr>
        </w:div>
        <w:div w:id="672729910">
          <w:marLeft w:val="0"/>
          <w:marRight w:val="0"/>
          <w:marTop w:val="0"/>
          <w:marBottom w:val="0"/>
          <w:divBdr>
            <w:top w:val="none" w:sz="0" w:space="0" w:color="auto"/>
            <w:left w:val="none" w:sz="0" w:space="0" w:color="auto"/>
            <w:bottom w:val="none" w:sz="0" w:space="0" w:color="auto"/>
            <w:right w:val="none" w:sz="0" w:space="0" w:color="auto"/>
          </w:divBdr>
        </w:div>
        <w:div w:id="807673776">
          <w:marLeft w:val="0"/>
          <w:marRight w:val="0"/>
          <w:marTop w:val="0"/>
          <w:marBottom w:val="0"/>
          <w:divBdr>
            <w:top w:val="none" w:sz="0" w:space="0" w:color="auto"/>
            <w:left w:val="none" w:sz="0" w:space="0" w:color="auto"/>
            <w:bottom w:val="none" w:sz="0" w:space="0" w:color="auto"/>
            <w:right w:val="none" w:sz="0" w:space="0" w:color="auto"/>
          </w:divBdr>
        </w:div>
        <w:div w:id="1110010357">
          <w:marLeft w:val="0"/>
          <w:marRight w:val="0"/>
          <w:marTop w:val="0"/>
          <w:marBottom w:val="0"/>
          <w:divBdr>
            <w:top w:val="none" w:sz="0" w:space="0" w:color="auto"/>
            <w:left w:val="none" w:sz="0" w:space="0" w:color="auto"/>
            <w:bottom w:val="none" w:sz="0" w:space="0" w:color="auto"/>
            <w:right w:val="none" w:sz="0" w:space="0" w:color="auto"/>
          </w:divBdr>
        </w:div>
        <w:div w:id="131618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ex.es/conoce-la-uex/centros/fyl/sgic/comision-de-calidad-de-las-titulaciones/grado-g14/actas/ano-2021/10-marzo-2021.pdf/at_download/file" TargetMode="External"/><Relationship Id="rId18" Type="http://schemas.openxmlformats.org/officeDocument/2006/relationships/hyperlink" Target="https://www.unex.es/organizacion/servicios-universitarios/unidades/utec/archivos/ficheros/encuestas-satisfaccion-docencia/satisfaccion-docencia-del-estudiante/informes/2020_21_Informe_UEx.pdf" TargetMode="External"/><Relationship Id="rId26" Type="http://schemas.openxmlformats.org/officeDocument/2006/relationships/hyperlink" Target="https://www.unex.es/organizacion/servicios-universitarios/unidades/utec/archivos/ficheros/docentia-uex/certificacion-programa/report_Notificacion_certificacion_UEX_20180703.pdf" TargetMode="External"/><Relationship Id="rId39" Type="http://schemas.openxmlformats.org/officeDocument/2006/relationships/hyperlink" Target="https://www.unex.es/organizacion/servicios-universitarios/oficinas/orientacionlaboral" TargetMode="External"/><Relationship Id="rId21" Type="http://schemas.openxmlformats.org/officeDocument/2006/relationships/hyperlink" Target="https://www.unex.es/organizacion/servicios-universitarios/unidades/utec/archivos/ficheros/encuestas-satisfaccion-docencia/satisfaccion_titulacion/informes/Informe_PR_SO004_D005_2020_21.pdf" TargetMode="External"/><Relationship Id="rId34" Type="http://schemas.openxmlformats.org/officeDocument/2006/relationships/hyperlink" Target="https://www.unex.es/organizacion/servicios-universitarios/servicios/siaa/guia/copy_of_2022_GUAINTERACTIVAUEx2022.pdf" TargetMode="External"/><Relationship Id="rId42" Type="http://schemas.openxmlformats.org/officeDocument/2006/relationships/hyperlink" Target="https://www.unex.es/conoce-la-uex/centros/fyl/informacion-academica/practicas-externas" TargetMode="External"/><Relationship Id="rId47" Type="http://schemas.openxmlformats.org/officeDocument/2006/relationships/hyperlink" Target="https://www.unex.es/organizacion/servicios-universitarios/unidades/utec/funciones/insercion-laboral" TargetMode="External"/><Relationship Id="rId50" Type="http://schemas.openxmlformats.org/officeDocument/2006/relationships/hyperlink" Target="https://www.unex.es/conoce-la-uex/centros/fyl/sgic/comision-de-calidad-de-las-titulaciones/grado-g14/acreditacion/evidencias-obligatorias/buzon-mensajes-de-correo-a-los-grupos-de-interes.pdf" TargetMode="External"/><Relationship Id="rId7" Type="http://schemas.openxmlformats.org/officeDocument/2006/relationships/hyperlink" Target="https://www.unex.es/conoce-la-uex/centros/fyl/sgic/comision-de-calidad-de-las-titulaciones/grado-g14/acreditacion/evidencias-obligatorias/e1-cuestionario-a-egresados-sobre-insercion.pdf" TargetMode="External"/><Relationship Id="rId2" Type="http://schemas.openxmlformats.org/officeDocument/2006/relationships/styles" Target="styles.xml"/><Relationship Id="rId16" Type="http://schemas.openxmlformats.org/officeDocument/2006/relationships/hyperlink" Target="https://www.unex.es/organizacion/servicios-universitarios/unidades/utec/funciones/encuestas-satisfaccion-general-con-la-titulacion" TargetMode="External"/><Relationship Id="rId29" Type="http://schemas.openxmlformats.org/officeDocument/2006/relationships/hyperlink" Target="https://www.unex.es/conoce-la-uex/centros/fyl/sgic/comision-de-calidad-de-las-titulaciones/grado-g14/acreditacion/evidencias-obligatorias/e12-equipamiento-facultad-de-filosofia-y-letras.pdf" TargetMode="External"/><Relationship Id="rId11" Type="http://schemas.openxmlformats.org/officeDocument/2006/relationships/hyperlink" Target="https://www.unex.es/organizacion/gobierno/vicerrectorados/vicealumn/normativas" TargetMode="External"/><Relationship Id="rId24" Type="http://schemas.openxmlformats.org/officeDocument/2006/relationships/hyperlink" Target="https://www.unex.es/conoce-la-uex/centros/fyl/sgic/certificacion-aneca" TargetMode="External"/><Relationship Id="rId32" Type="http://schemas.openxmlformats.org/officeDocument/2006/relationships/hyperlink" Target="https://www.unex.es/organizacion/servicios-universitarios/secretariados/sri" TargetMode="External"/><Relationship Id="rId37" Type="http://schemas.openxmlformats.org/officeDocument/2006/relationships/hyperlink" Target="https://www.unex.es/organizacion/servicios-universitarios/servicios/alumnado" TargetMode="External"/><Relationship Id="rId40" Type="http://schemas.openxmlformats.org/officeDocument/2006/relationships/hyperlink" Target="https://www.unex.es/organizacion/gobierno/vicerrectorados/vicealumn/funciones/practicas-y-empleo" TargetMode="External"/><Relationship Id="rId45" Type="http://schemas.openxmlformats.org/officeDocument/2006/relationships/hyperlink" Target="https://www.unex.es/conoce-la-uex/centros/fyl/informacion-academica/practicas-externas/2020-2021/oferta-filologia-hispanica.pdf"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nex.es/conoce-la-uex/centros/fyl/titulaciones/info/perfil_ingreso?id=0426" TargetMode="External"/><Relationship Id="rId19" Type="http://schemas.openxmlformats.org/officeDocument/2006/relationships/hyperlink" Target="https://www.unex.es/conoce-la-uex/centros/fyl" TargetMode="External"/><Relationship Id="rId31" Type="http://schemas.openxmlformats.org/officeDocument/2006/relationships/hyperlink" Target="https://www.unex.es/conoce-la-uex/centros/organizacion/servicios-universitarios/unidades/uae" TargetMode="External"/><Relationship Id="rId44" Type="http://schemas.openxmlformats.org/officeDocument/2006/relationships/hyperlink" Target="https://www.unex.es/conoce-la-uex/centros/fyl/sgic/comision-de-calidad-de-las-titulaciones/grado-g14/acreditacion/evidencias-obligatorias/e15d-alumnos-de-la-asignatura-practicas-externas.pdf"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nex.es/conoce-la-uex/centros/fyl/sgic/comision-de-calidad-de-las-titulaciones/grado-g14/acreditacion/evidencias-obligatorias/e2b-modelo-de-plan-docente-comentado.pdf" TargetMode="External"/><Relationship Id="rId14" Type="http://schemas.openxmlformats.org/officeDocument/2006/relationships/hyperlink" Target="https://www.unex.es/organizacion/servicios-universitarios/unidades/utec/funciones/estadisticas-e-indicadores-universitarios" TargetMode="External"/><Relationship Id="rId22" Type="http://schemas.openxmlformats.org/officeDocument/2006/relationships/hyperlink" Target="https://www.unex.es/conoce-la-uex/centros/fyl/sgic/comision-de-calidad-de-las-titulaciones/grado-g14/acreditacion/evidencias-obligatorias/e5i-resultados-encuesta-satisfaccion-estudiantes.pdf" TargetMode="External"/><Relationship Id="rId27" Type="http://schemas.openxmlformats.org/officeDocument/2006/relationships/hyperlink" Target="https://www.unex.es/organizacion/servicios-universitarios/unidades/utec/funciones/docentia-uex/view" TargetMode="External"/><Relationship Id="rId30" Type="http://schemas.openxmlformats.org/officeDocument/2006/relationships/hyperlink" Target="https://campusvirtual.unex.es/portal/" TargetMode="External"/><Relationship Id="rId35" Type="http://schemas.openxmlformats.org/officeDocument/2006/relationships/hyperlink" Target="https://www.unex.es/organizacion/servicios-universitarios/servicios/siaa/acercade" TargetMode="External"/><Relationship Id="rId43" Type="http://schemas.openxmlformats.org/officeDocument/2006/relationships/hyperlink" Target="https://www.unex.es/conoce-la-uex/centros/fyl/informacion-academica/programas-asignaturas/curso-2020-21/plan0426/500723.pdf" TargetMode="External"/><Relationship Id="rId48" Type="http://schemas.openxmlformats.org/officeDocument/2006/relationships/hyperlink" Target="https://www.unex.es/organizacion/servicios-universitarios/unidades/utec/archivos/ficheros/insercion-laboral/empleadores/Empleadores_2017.pdf" TargetMode="External"/><Relationship Id="rId8" Type="http://schemas.openxmlformats.org/officeDocument/2006/relationships/hyperlink" Target="https://www.unex.es/conoce-la-uex/centros/fyl/sgic/comision-de-calidad-de-las-titulaciones/grado-g14/acreditacion/evidencias-obligatorias/e2a-mapa-de-conexiones-entre-asignaturas.pdf"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unex.es/conoce-la-uex/centros/fyl/sgic/comision-de-calidad-de-las-titulaciones/grado-g14/acreditacion/evidencias-obligatorias/e4b-listado-de-reconocimiento-de-creditos.pdf" TargetMode="External"/><Relationship Id="rId17" Type="http://schemas.openxmlformats.org/officeDocument/2006/relationships/hyperlink" Target="https://www.unex.es/organizacion/servicios-universitarios/unidades/utec/archivos/ficheros/encuestas-satisfaccion-docencia/satisfaccion-docencia-del-estudiante/cuestionarios/EncuestaSatisf_desde_2016_2017.pdf" TargetMode="External"/><Relationship Id="rId25" Type="http://schemas.openxmlformats.org/officeDocument/2006/relationships/hyperlink" Target="https://www.unex.es/conoce-la-uex/centros/fyl/sgic/comision-de-calidad-de-las-titulaciones/grado-g14/acreditacion/evidencias-obligatorias/e9-participacion-en-cursos-del-sofd.pdf" TargetMode="External"/><Relationship Id="rId33" Type="http://schemas.openxmlformats.org/officeDocument/2006/relationships/hyperlink" Target="https://www.unex.es/conoce-la-uex/centros/fyl/informacion-academica/patt" TargetMode="External"/><Relationship Id="rId38" Type="http://schemas.openxmlformats.org/officeDocument/2006/relationships/hyperlink" Target="https://www.unex.es/conoce-la-uex/centros/fyl/informacion-academica/movilidad" TargetMode="External"/><Relationship Id="rId46" Type="http://schemas.openxmlformats.org/officeDocument/2006/relationships/hyperlink" Target="https://www.unex.es/conoce-la-uex/centros/fyl/sgic/comision-de-calidad-de-las-titulaciones/grado-g14/acreditacion/evidencias-obligatorias/e17-trabajos-de-fin-de-grado-del-curso-2020-2021.pdf" TargetMode="External"/><Relationship Id="rId20" Type="http://schemas.openxmlformats.org/officeDocument/2006/relationships/hyperlink" Target="https://www.unex.es/conoce-la-uex/centros/fyl/sgic/comision-de-calidad-de-las-titulaciones/grado-g14/acreditacion/evidencias-obligatorias/e5g-resultados-encuesta-satisfaccion-pdi-con-grado.pdf" TargetMode="External"/><Relationship Id="rId41" Type="http://schemas.openxmlformats.org/officeDocument/2006/relationships/hyperlink" Target="https://www.unex.es/conoce-la-uex/centros/fyl/archivos/ficheros/practicas/reglamento-2014.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nex.es/conoce-la-uex/centros/fyl/sgic/comision-de-calidad-de-las-titulaciones/grado-g14/memoria-de-calidad" TargetMode="External"/><Relationship Id="rId23" Type="http://schemas.openxmlformats.org/officeDocument/2006/relationships/hyperlink" Target="https://www.unex.es/organizacion/servicios-universitarios/unidades/utec/archivos/ficheros/encuestas-satisfaccion-docencia/satisfaccion_titulacion/informes/Informe_PR_SO004_D005_2020.pdf/at_download/file" TargetMode="External"/><Relationship Id="rId28" Type="http://schemas.openxmlformats.org/officeDocument/2006/relationships/hyperlink" Target="https://www.unex.es/conoce-la-uex/centros/fyl/sgic/comision-de-calidad-de-las-titulaciones/grado-g14/acreditacion/evidencias-obligatorias/e11-personal-de-apoyo-de-la-facultad-de-filosofia.pdf" TargetMode="External"/><Relationship Id="rId36" Type="http://schemas.openxmlformats.org/officeDocument/2006/relationships/hyperlink" Target="https://www.unex.es/organizacion/servicios-universitarios/oficinas/igualdad" TargetMode="External"/><Relationship Id="rId49" Type="http://schemas.openxmlformats.org/officeDocument/2006/relationships/hyperlink" Target="https://www.unex.es/conoce-la-uex/centros/fyl/sgic/comision-de-calidad-de-las-titulaciones/grado-g14/acreditacion/acredi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2107</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INDICADOR</vt:lpstr>
    </vt:vector>
  </TitlesOfParts>
  <Company>Hewlett-Packard</Company>
  <LinksUpToDate>false</LinksUpToDate>
  <CharactersWithSpaces>13671</CharactersWithSpaces>
  <SharedDoc>false</SharedDoc>
  <HLinks>
    <vt:vector size="6" baseType="variant">
      <vt:variant>
        <vt:i4>7012393</vt:i4>
      </vt:variant>
      <vt:variant>
        <vt:i4>0</vt:i4>
      </vt:variant>
      <vt:variant>
        <vt:i4>0</vt:i4>
      </vt:variant>
      <vt:variant>
        <vt:i4>5</vt:i4>
      </vt:variant>
      <vt:variant>
        <vt:lpwstr>https://www.unex.es/conoce-la-uex/centros/fyl/sgic/certificacion-aneca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dc:title>
  <dc:subject/>
  <dc:creator>Gonzalo</dc:creator>
  <cp:keywords/>
  <dc:description/>
  <cp:lastModifiedBy>FRANCISCO  GARCÍA CAYERO</cp:lastModifiedBy>
  <cp:revision>13</cp:revision>
  <cp:lastPrinted>2015-11-22T16:50:00Z</cp:lastPrinted>
  <dcterms:created xsi:type="dcterms:W3CDTF">2022-10-05T11:22:00Z</dcterms:created>
  <dcterms:modified xsi:type="dcterms:W3CDTF">2022-10-06T10:08:00Z</dcterms:modified>
</cp:coreProperties>
</file>